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D316C" w14:textId="77777777" w:rsidR="004863A1" w:rsidRPr="00666B64" w:rsidRDefault="00DA1CC2" w:rsidP="004863A1">
      <w:pPr>
        <w:tabs>
          <w:tab w:val="left" w:pos="2235"/>
        </w:tabs>
        <w:spacing w:before="240" w:after="240"/>
        <w:rPr>
          <w:rFonts w:asciiTheme="majorHAnsi" w:hAnsiTheme="majorHAnsi"/>
          <w:b/>
          <w:sz w:val="52"/>
          <w:szCs w:val="52"/>
        </w:rPr>
      </w:pPr>
      <w:sdt>
        <w:sdtPr>
          <w:rPr>
            <w:rFonts w:asciiTheme="majorHAnsi" w:hAnsiTheme="majorHAnsi"/>
            <w:b/>
            <w:sz w:val="52"/>
            <w:szCs w:val="52"/>
          </w:rPr>
          <w:id w:val="-915850874"/>
          <w:placeholder>
            <w:docPart w:val="1C35A190109C45EB85D7C4C970C3946D"/>
          </w:placeholder>
        </w:sdtPr>
        <w:sdtEndPr/>
        <w:sdtContent>
          <w:bookmarkStart w:id="0" w:name="_GoBack"/>
          <w:bookmarkEnd w:id="0"/>
          <w:r w:rsidR="00E07638">
            <w:rPr>
              <w:rFonts w:asciiTheme="majorHAnsi" w:hAnsiTheme="majorHAnsi"/>
              <w:b/>
              <w:sz w:val="52"/>
              <w:szCs w:val="52"/>
            </w:rPr>
            <w:t>Computer Scientist/Software Developer</w:t>
          </w:r>
          <w:r w:rsidR="00071AC3">
            <w:rPr>
              <w:rFonts w:asciiTheme="majorHAnsi" w:hAnsiTheme="majorHAnsi"/>
              <w:b/>
              <w:sz w:val="52"/>
              <w:szCs w:val="52"/>
            </w:rPr>
            <w:t xml:space="preserve"> (KTP Associate)</w:t>
          </w:r>
        </w:sdtContent>
      </w:sdt>
    </w:p>
    <w:tbl>
      <w:tblPr>
        <w:tblStyle w:val="MediumList1"/>
        <w:tblW w:w="10456" w:type="dxa"/>
        <w:tblBorders>
          <w:top w:val="none" w:sz="0" w:space="0" w:color="auto"/>
          <w:bottom w:val="none" w:sz="0" w:space="0" w:color="auto"/>
        </w:tblBorders>
        <w:tblLayout w:type="fixed"/>
        <w:tblLook w:val="0200" w:firstRow="0" w:lastRow="0" w:firstColumn="0" w:lastColumn="0" w:noHBand="1" w:noVBand="0"/>
      </w:tblPr>
      <w:tblGrid>
        <w:gridCol w:w="2235"/>
        <w:gridCol w:w="3685"/>
        <w:gridCol w:w="1559"/>
        <w:gridCol w:w="2977"/>
      </w:tblGrid>
      <w:tr w:rsidR="00EC5F51" w:rsidRPr="00E74D99" w14:paraId="3F41F098" w14:textId="77777777" w:rsidTr="00E74D99">
        <w:trPr>
          <w:trHeight w:val="510"/>
        </w:trPr>
        <w:sdt>
          <w:sdtPr>
            <w:rPr>
              <w:szCs w:val="20"/>
            </w:rPr>
            <w:id w:val="-668177587"/>
            <w:placeholder>
              <w:docPart w:val="9F74F829A6AA4247A063E09E28578590"/>
            </w:placeholder>
            <w:comboBox>
              <w:listItem w:value="Choose an item."/>
              <w:listItem w:displayText="Department" w:value="Department"/>
              <w:listItem w:displayText="Unit" w:value="Unit"/>
              <w:listItem w:displayText="Work Area" w:value="Work Area"/>
              <w:listItem w:displayText="School" w:value="School"/>
              <w:listItem w:displayText="Section" w:value="Section"/>
            </w:comboBox>
          </w:sdtPr>
          <w:sdtEndPr/>
          <w:sdtContent>
            <w:tc>
              <w:tcPr>
                <w:cnfStyle w:val="000010000000" w:firstRow="0" w:lastRow="0" w:firstColumn="0" w:lastColumn="0" w:oddVBand="1" w:evenVBand="0" w:oddHBand="0" w:evenHBand="0" w:firstRowFirstColumn="0" w:firstRowLastColumn="0" w:lastRowFirstColumn="0" w:lastRowLastColumn="0"/>
                <w:tcW w:w="2235" w:type="dxa"/>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4FEDF013" w14:textId="77777777" w:rsidR="00EC5F51" w:rsidRPr="00A744FF" w:rsidRDefault="007A38E0" w:rsidP="00E2052A">
                <w:pPr>
                  <w:spacing w:after="0"/>
                  <w:rPr>
                    <w:color w:val="auto"/>
                    <w:szCs w:val="20"/>
                  </w:rPr>
                </w:pPr>
                <w:r>
                  <w:rPr>
                    <w:szCs w:val="20"/>
                  </w:rPr>
                  <w:t>Department</w:t>
                </w:r>
              </w:p>
            </w:tc>
          </w:sdtContent>
        </w:sdt>
        <w:sdt>
          <w:sdtPr>
            <w:rPr>
              <w:rFonts w:ascii="Calibri" w:eastAsiaTheme="minorHAnsi" w:hAnsi="Calibri" w:cs="Times New Roman"/>
              <w:szCs w:val="20"/>
            </w:rPr>
            <w:alias w:val="orgList"/>
            <w:tag w:val="orgList"/>
            <w:id w:val="9271223"/>
            <w:placeholder>
              <w:docPart w:val="FC332339CC214F1CA52240207A322BC9"/>
            </w:placeholder>
            <w:comboBox>
              <w:listItem w:displayText="Select a department." w:value="Select a department."/>
              <w:listItem w:displayText="Accounting and Finance (www.strath.ac.uk/accfin/)" w:value="Accounting and Finance (www.strath.ac.uk/accfin/)"/>
              <w:listItem w:displayText="Admissions (www.strath.ac.uk/admissions/)" w:value="Admissions (www.strath.ac.uk/admissions/)"/>
              <w:listItem w:displayText="Advanced Forming Research Centre, Department of Design, Manufacture and Engineering Management (www.strath.ac.uk/dmem/)" w:value="Advanced Forming Research Centre, Department of Design, Manufacture and Engineering Management (www.strath.ac.uk/dmem/)"/>
              <w:listItem w:displayText="Alumni and Development (www.strath.ac.uk/alumni/)" w:value="Alumni and Development (www.strath.ac.uk/alumni/)"/>
              <w:listItem w:displayText="Architecture (www.strath.ac.uk/architecture/)" w:value="Architecture (www.strath.ac.uk/architecture/)"/>
              <w:listItem w:displayText="Asset Management ()" w:value="Asset Management ()"/>
              <w:listItem w:displayText="Asset Planning (www.strath.ac.uk/estates/)" w:value="Asset Planning (www.strath.ac.uk/estates/)"/>
              <w:listItem w:displayText="Biomedical Engineering (www.strath.ac.uk/biomedeng/)" w:value="Biomedical Engineering (www.strath.ac.uk/biomedeng/)"/>
              <w:listItem w:displayText="Building Services (www.strath.ac.uk/estates/)" w:value="Building Services (www.strath.ac.uk/estates/)"/>
              <w:listItem w:displayText="Careers Service (www.strath.ac.uk/careers/)" w:value="Careers Service (www.strath.ac.uk/careers/)"/>
              <w:listItem w:displayText="Catering, Conferencing and Events (www.strath.ac.uk/rescat/)" w:value="Catering, Conferencing and Events (www.strath.ac.uk/rescat/)"/>
              <w:listItem w:displayText="Centre for Corporate Connections (www.strath.ac.uk/business/)" w:value="Centre for Corporate Connections (www.strath.ac.uk/business/)"/>
              <w:listItem w:displayText="Centre for Excellence for Looked After Children (CELCIS) (http://www.celcis.org/)" w:value="Centre for Excellence for Looked After Children (CELCIS) (http://www.celcis.org/)"/>
              <w:listItem w:displayText="Centre for Lifelong Learning (www.strath.ac.uk/cll/)" w:value="Centre for Lifelong Learning (www.strath.ac.uk/cll/)"/>
              <w:listItem w:displayText="Centre for Sport and Recreation (www.strath.ac.uk/sport/)" w:value="Centre for Sport and Recreation (www.strath.ac.uk/sport/)"/>
              <w:listItem w:displayText="Chemical and Process Engineering (www.strath.ac.uk/chemeng/)" w:value="Chemical and Process Engineering (www.strath.ac.uk/chemeng/)"/>
              <w:listItem w:displayText="Civil and Environmental Engineering (www.strath.ac.uk/civeng/)" w:value="Civil and Environmental Engineering (www.strath.ac.uk/civeng/)"/>
              <w:listItem w:displayText="Cleaning (www.strath.ac.uk/estates/)" w:value="Cleaning (www.strath.ac.uk/estates/)"/>
              <w:listItem w:displayText="Community Education (www.strath.ac.uk/humanities/schoolofappliedsocialsciences/communityeducation/)" w:value="Community Education (www.strath.ac.uk/humanities/schoolofappliedsocialsciences/communityeducation/)"/>
              <w:listItem w:displayText="Computer and Information Sciences (www.strath.ac.uk/cis/)" w:value="Computer and Information Sciences (www.strath.ac.uk/cis/)"/>
              <w:listItem w:displayText="Counselling (www.strath.ac.uk/humanities/schoolofpsychologicalscienceshealth/counsellingunit/)" w:value="Counselling (www.strath.ac.uk/humanities/schoolofpsychologicalscienceshealth/counsellingunit/)"/>
              <w:listItem w:displayText="Design, Manufacture and Engineering Management (www.strath.ac.uk/dmem/)" w:value="Design, Manufacture and Engineering Management (www.strath.ac.uk/dmem/)"/>
              <w:listItem w:displayText="Disability Service (www.strath.ac.uk/disabilityservice/)" w:value="Disability Service (www.strath.ac.uk/disabilityservice/)"/>
              <w:listItem w:displayText="Economics (www.strath.ac.uk/economics/)" w:value="Economics (www.strath.ac.uk/economics/)"/>
              <w:listItem w:displayText="Education (www.strath.ac.uk/humanities/schoolofeducation/)" w:value="Education (www.strath.ac.uk/humanities/schoolofeducation/)"/>
              <w:listItem w:displayText="Education Strategy (www.strath.ac.uk/educationstrategy/)" w:value="Education Strategy (www.strath.ac.uk/educationstrategy/)"/>
              <w:listItem w:displayText="Electronic and Electrical Engineering (www.strath.ac.uk/eee/)" w:value="Electronic and Electrical Engineering (www.strath.ac.uk/eee/)"/>
              <w:listItem w:displayText="English (www.strath.ac.uk/humanities/schoolofhumanities/english/)" w:value="English (www.strath.ac.uk/humanities/schoolofhumanities/english/)"/>
              <w:listItem w:displayText="English Language Teaching (www.strath.ac.uk/elt/)" w:value="English Language Teaching (www.strath.ac.uk/elt/)"/>
              <w:listItem w:displayText="Environmental And Energy Management (www.strath.ac.uk/sustainablestrathclyde/)" w:value="Environmental And Energy Management (www.strath.ac.uk/sustainablestrathclyde/)"/>
              <w:listItem w:displayText="Equality and Diversity (www.strath.ac.uk/equalitydiversity/)" w:value="Equality and Diversity (www.strath.ac.uk/equalitydiversity/)"/>
              <w:listItem w:displayText="Estates Administration (www.strath.ac.uk/estates/)" w:value="Estates Administration (www.strath.ac.uk/estates/)"/>
              <w:listItem w:displayText="Estates Safety Office (www.strath.ac.uk/estates/)" w:value="Estates Safety Office (www.strath.ac.uk/estates/)"/>
              <w:listItem w:displayText="Estates Services Directorate (www.strath.ac.uk/estates/)" w:value="Estates Services Directorate (www.strath.ac.uk/estates/)"/>
              <w:listItem w:displayText="European Languages ()" w:value="European Languages ()"/>
              <w:listItem w:displayText="European Policies Research Centre (http://www.eprc.strath.ac.uk/eprc/)" w:value="European Policies Research Centre (http://www.eprc.strath.ac.uk/eprc/)"/>
              <w:listItem w:displayText="Fabric Services (www.strath.ac.uk/estates/)" w:value="Fabric Services (www.strath.ac.uk/estates/)"/>
              <w:listItem w:displayText="Faculty of Engineering (www.strath.ac.uk/engineering/)" w:value="Faculty of Engineering (www.strath.ac.uk/engineering/)"/>
              <w:listItem w:displayText="Faculty of Humanities and Social Sciences (www.strath.ac.uk/humanities/)" w:value="Faculty of Humanities and Social Sciences (www.strath.ac.uk/humanities/)"/>
              <w:listItem w:displayText="Faculty of Science (www.strath.ac.uk/science/)" w:value="Faculty of Science (www.strath.ac.uk/science/)"/>
              <w:listItem w:displayText="Finance (www.strath.ac.uk/finance/)" w:value="Finance (www.strath.ac.uk/finance/)"/>
              <w:listItem w:displayText="Fraser of Allander Institute (www.strath.ac.uk/fraser/)" w:value="Fraser of Allander Institute (www.strath.ac.uk/fraser/)"/>
              <w:listItem w:displayText="French (www.strath.ac.uk/humanities/schoolofhumanities/french/)" w:value="French (www.strath.ac.uk/humanities/schoolofhumanities/french/)"/>
              <w:listItem w:displayText="Geography (www.strath.ac.uk/humanities/schoolofappliedsocialsciences/geography/)" w:value="Geography (www.strath.ac.uk/humanities/schoolofappliedsocialsciences/geography/)"/>
              <w:listItem w:displayText="History (www.strath.ac.uk/humanities/schoolofhumanities/history/)" w:value="History (www.strath.ac.uk/humanities/schoolofhumanities/history/)"/>
              <w:listItem w:displayText="Human Resource Management (www.strath.ac.uk/hrm/)" w:value="Human Resource Management (www.strath.ac.uk/hrm/)"/>
              <w:listItem w:displayText="Human Resources (www.strath.ac.uk/hr/)" w:value="Human Resources (www.strath.ac.uk/hr/)"/>
              <w:listItem w:displayText="Hunter Centre for Entrepreneurship (www.strath.ac.uk/huntercentre/)" w:value="Hunter Centre for Entrepreneurship (www.strath.ac.uk/huntercentre/)"/>
              <w:listItem w:displayText="Information Services (www.strath.ac.uk/is/)" w:value="Information Services (www.strath.ac.uk/is/)"/>
              <w:listItem w:displayText="Institute of Photonics (www.strath.ac.uk/photonics/)" w:value="Institute of Photonics (www.strath.ac.uk/photonics/)"/>
              <w:listItem w:displayText="Internal Audit (www.strath.ac.uk/internalaudit/)" w:value="Internal Audit (www.strath.ac.uk/internalaudit/)"/>
              <w:listItem w:displayText="International (www.strath.ac.uk/rio/)" w:value="International (www.strath.ac.uk/rio/)"/>
              <w:listItem w:displayText="International Division (www.strath.ac.uk/business/)" w:value="International Division (www.strath.ac.uk/business/)"/>
              <w:listItem w:displayText="IS Business Systems (www.strath.ac.uk/it/businesssystems/)" w:value="IS Business Systems (www.strath.ac.uk/it/businesssystems/)"/>
              <w:listItem w:displayText="IS Customer Services (www.strath.ac.uk/is/)" w:value="IS Customer Services (www.strath.ac.uk/is/)"/>
              <w:listItem w:displayText="IS Information Management (www.strath.ac.uk/is/informationmanagement/)" w:value="IS Information Management (www.strath.ac.uk/is/informationmanagement/)"/>
              <w:listItem w:displayText="IS Infrastructure (www.strath.ac.uk/it/infrastructure/)" w:value="IS Infrastructure (www.strath.ac.uk/it/infrastructure/)"/>
              <w:listItem w:displayText="IS Library and Information Resources (www.strath.ac.uk/library/)" w:value="IS Library and Information Resources (www.strath.ac.uk/library/)"/>
              <w:listItem w:displayText="IS Technical Services (www.strath.ac.uk/it/)" w:value="IS Technical Services (www.strath.ac.uk/it/)"/>
              <w:listItem w:displayText="Italian (www.strath.ac.uk/humanities/schoolofhumanities/italian/)" w:value="Italian (www.strath.ac.uk/humanities/schoolofhumanities/italian/)"/>
              <w:listItem w:displayText="Journalism (www.strath.ac.uk/humanities/schoolofhumanities/journalism/)" w:value="Journalism (www.strath.ac.uk/humanities/schoolofhumanities/journalism/)"/>
              <w:listItem w:displayText="Law (www.strath.ac.uk/humanities/lawschool/)" w:value="Law (www.strath.ac.uk/humanities/lawschool/)"/>
              <w:listItem w:displayText="Management (www.strath.ac.uk/management/)" w:value="Management (www.strath.ac.uk/management/)"/>
              <w:listItem w:displayText="Management Science (www.strath.ac.uk/mansci/)" w:value="Management Science (www.strath.ac.uk/mansci/)"/>
              <w:listItem w:displayText="Marketing (www.strath.ac.uk/marketing/)" w:value="Marketing (www.strath.ac.uk/marketing/)"/>
              <w:listItem w:displayText="Marketing and Development Services (www.strath.ac.uk/mds/)" w:value="Marketing and Development Services (www.strath.ac.uk/mds/)"/>
              <w:listItem w:displayText="Marketing and Student Recruitment (www.strath.ac.uk/business/)" w:value="Marketing and Student Recruitment (www.strath.ac.uk/business/)"/>
              <w:listItem w:displayText="Mathematics and Statistics (www.strath.ac.uk/mathstat/)" w:value="Mathematics and Statistics (www.strath.ac.uk/mathstat/)"/>
              <w:listItem w:displayText="Mechanical and Aerospace Engineering (www.strath.ac.uk/mae/)" w:value="Mechanical and Aerospace Engineering (www.strath.ac.uk/mae/)"/>
              <w:listItem w:displayText="Media and Corporate Communications (www.strath.ac.uk/comms/)" w:value="Media and Corporate Communications (www.strath.ac.uk/comms/)"/>
              <w:listItem w:displayText="Music (www.strath.ac.uk/humanities/schoolofhumanities/music/)" w:value="Music (www.strath.ac.uk/humanities/schoolofhumanities/music/)"/>
              <w:listItem w:displayText="Naval Architecture and Marine Engineering (www.strath.ac.uk/na-me/)" w:value="Naval Architecture and Marine Engineering (www.strath.ac.uk/na-me/)"/>
              <w:listItem w:displayText="Office of the Chief Financial Officer ()" w:value="Office of the Chief Financial Officer ()"/>
              <w:listItem w:displayText="Office of the Chief Operating Officer ()" w:value="Office of the Chief Operating Officer ()"/>
              <w:listItem w:displayText="Operations and Maintenance (www.strath.ac.uk/estates/)" w:value="Operations and Maintenance (www.strath.ac.uk/estates/)"/>
              <w:listItem w:displayText="Physical Activity for Health (www.strath.ac.uk/humanities/schoolofpsychologicalscienceshealth/physicalactivityforhealth/)" w:value="Physical Activity for Health (www.strath.ac.uk/humanities/schoolofpsychologicalscienceshealth/physicalactivityforhealth/)"/>
              <w:listItem w:displayText="Physics (www.strath.ac.uk/physics/)" w:value="Physics (www.strath.ac.uk/physics/)"/>
              <w:listItem w:displayText="Politics (www.strath.ac.uk/humanities/schoolofgovernmentandpublicpolicy/)" w:value="Politics (www.strath.ac.uk/humanities/schoolofgovernmentandpublicpolicy/)"/>
              <w:listItem w:displayText="Power Networks Demonstration Centre (PNDC) (http://www.strath.ac.uk/pndc/), Department of Electrical and Electronic Engineering (http://www.strath.ac.uk/eee/)" w:value="Power Networks Demonstration Centre (PNDC) (http://www.strath.ac.uk/pndc/), Department of Electrical and Electronic Engineering (http://www.strath.ac.uk/eee/)"/>
              <w:listItem w:displayText="Principal's Office ()" w:value="Principal's Office ()"/>
              <w:listItem w:displayText="Procurement and Commercial Services (www.strath.ac.uk/estates/)" w:value="Procurement and Commercial Services (www.strath.ac.uk/estates/)"/>
              <w:listItem w:displayText="Procurement and Print Services (www.strath.ac.uk/printservices/)" w:value="Procurement and Print Services (www.strath.ac.uk/printservices/)"/>
              <w:listItem w:displayText="Project Management (www.strath.ac.uk/estates/project/)" w:value="Project Management (www.strath.ac.uk/estates/project/)"/>
              <w:listItem w:displayText="Psychology (www.strath.ac.uk/humanities/schoolofpsychologicalscienceshealth/psychology/)" w:value="Psychology (www.strath.ac.uk/humanities/schoolofpsychologicalscienceshealth/psychology/)"/>
              <w:listItem w:displayText="Pure and Applied Chemistry (www.strath.ac.uk/chemistry/)" w:value="Pure and Applied Chemistry (www.strath.ac.uk/chemistry/)"/>
              <w:listItem w:displayText="Recruitment and International Office (www.strath.ac.uk/rio/)" w:value="Recruitment and International Office (www.strath.ac.uk/rio/)"/>
              <w:listItem w:displayText="Research and Knowledge Exchange Services (www.strath.ac.uk/rkes/)" w:value="Research and Knowledge Exchange Services (www.strath.ac.uk/rkes/)"/>
              <w:listItem w:displayText="Research and Knowledge Exchange Services Directorate (www.strath.ac.uk/rkes/)" w:value="Research and Knowledge Exchange Services Directorate (www.strath.ac.uk/rkes/)"/>
              <w:listItem w:displayText="Residences (www.strath.ac.uk/accommodation/)" w:value="Residences (www.strath.ac.uk/accommodation/)"/>
              <w:listItem w:displayText="Ross Priory (www.strath.ac.uk/rescat/rosspriory/)" w:value="Ross Priory (www.strath.ac.uk/rescat/rosspriory/)"/>
              <w:listItem w:displayText="Safety Services (www.strath.ac.uk/safetyservices/)" w:value="Safety Services (www.strath.ac.uk/safetyservices/)"/>
              <w:listItem w:displayText="Science Faculty General (www.strath.ac.uk/science/)" w:value="Science Faculty General (www.strath.ac.uk/science/)"/>
              <w:listItem w:displayText="Science Mechanical Workshop (www.strath.ac.uk/science/)" w:value="Science Mechanical Workshop (www.strath.ac.uk/science/)"/>
              <w:listItem w:displayText="Scotland's National Centre for Languages (SCILT) (http://www.scilt.org.uk/)" w:value="Scotland's National Centre for Languages (SCILT) (http://www.scilt.org.uk/)"/>
              <w:listItem w:displayText="Scottish Universities Insight Institute (http://www.scottishinsight.ac.uk/)" w:value="Scottish Universities Insight Institute (http://www.scottishinsight.ac.uk/)"/>
              <w:listItem w:displayText="Security Services (www.strath.ac.uk/estates/security/)" w:value="Security Services (www.strath.ac.uk/estates/security/)"/>
              <w:listItem w:displayText="Social Work (www.strath.ac.uk/humanities/schoolofappliedsocialsciences/socialwork/)" w:value="Social Work (www.strath.ac.uk/humanities/schoolofappliedsocialsciences/socialwork/)"/>
              <w:listItem w:displayText="Sociology (www.strath.ac.uk/humanities/schoolofappliedsocialsciences/sociology/)" w:value="Sociology (www.strath.ac.uk/humanities/schoolofappliedsocialsciences/sociology/)"/>
              <w:listItem w:displayText="Space Planning (www.strath.ac.uk/estates/space/)" w:value="Space Planning (www.strath.ac.uk/estates/space/)"/>
              <w:listItem w:displayText="Spanish (www.strath.ac.uk/humanities/schoolofhumanities/spanish/)" w:value="Spanish (www.strath.ac.uk/humanities/schoolofhumanities/spanish/)"/>
              <w:listItem w:displayText="Speech and Language Therapy (www.strath.ac.uk/humanities/schoolofpsychologicalscienceshealth/slt/)" w:value="Speech and Language Therapy (www.strath.ac.uk/humanities/schoolofpsychologicalscienceshealth/slt/)"/>
              <w:listItem w:displayText="Strategy and Policy (www.strath.ac.uk/ps/strategyandpolicy/)" w:value="Strategy and Policy (www.strath.ac.uk/ps/strategyandpolicy/)"/>
              <w:listItem w:displayText="Strathclyde Business School (www.strath.ac.uk/business/)" w:value="Strathclyde Business School (www.strath.ac.uk/business/)"/>
              <w:listItem w:displayText="Strathclyde Institute of Pharmacy and Biomedical Sciences (www.strath.ac.uk/sipbs/)" w:value="Strathclyde Institute of Pharmacy and Biomedical Sciences (www.strath.ac.uk/sipbs/)"/>
              <w:listItem w:displayText="Student Experience (www.strath.ac.uk/sees/)" w:value="Student Experience (www.strath.ac.uk/sees/)"/>
              <w:listItem w:displayText="Student Experience and Enhancement Services (www.strath.ac.uk/sees/)" w:value="Student Experience and Enhancement Services (www.strath.ac.uk/sees/)"/>
              <w:listItem w:displayText="Student Lifecycle (www.strath.ac.uk/studentlifecycle/)" w:value="Student Lifecycle (www.strath.ac.uk/studentlifecycle/)"/>
              <w:listItem w:displayText="Support and Wellbeing (www.strath.ac.uk/studentsupportwellbeing/)" w:value="Support and Wellbeing (www.strath.ac.uk/studentsupportwellbeing/)"/>
              <w:listItem w:displayText="Survey Team (www.strath.ac.uk/sees/studentsurveys/)" w:value="Survey Team (www.strath.ac.uk/sees/studentsurveys/)"/>
              <w:listItem w:displayText="Systems Team (www.strath.ac.uk/sees/)" w:value="Systems Team (www.strath.ac.uk/sees/)"/>
              <w:listItem w:displayText="Technology and Innovation Centre (www.strath.ac.uk/tic/)" w:value="Technology and Innovation Centre (www.strath.ac.uk/tic/)"/>
              <w:listItem w:displayText="UK and EU (www.strath.ac.uk/rio/)" w:value="UK and EU (www.strath.ac.uk/rio/)"/>
              <w:listItem w:displayText="West of Scotland KTP Centre (http://www.ktpws.org.uk/Home.aspx)" w:value="West of Scotland KTP Centre (http://www.ktpws.org.uk/Home.aspx)"/>
              <w:listItem w:displayText="Works Management (www.strath.ac.uk/estates/works/)" w:value="Works Management (www.strath.ac.uk/estates/works/)"/>
            </w:comboBox>
          </w:sdtPr>
          <w:sdtEndPr/>
          <w:sdtContent>
            <w:tc>
              <w:tcPr>
                <w:tcW w:w="8221" w:type="dxa"/>
                <w:gridSpan w:val="3"/>
                <w:tcBorders>
                  <w:left w:val="dotted" w:sz="12" w:space="0" w:color="FFFFFF" w:themeColor="background1"/>
                </w:tcBorders>
                <w:vAlign w:val="center"/>
              </w:tcPr>
              <w:p w14:paraId="761FDBD8" w14:textId="77777777" w:rsidR="00EC5F51" w:rsidRPr="00A744FF" w:rsidRDefault="00E07638" w:rsidP="0042612A">
                <w:pPr>
                  <w:spacing w:after="0"/>
                  <w:cnfStyle w:val="000000000000" w:firstRow="0" w:lastRow="0" w:firstColumn="0" w:lastColumn="0" w:oddVBand="0" w:evenVBand="0" w:oddHBand="0" w:evenHBand="0" w:firstRowFirstColumn="0" w:firstRowLastColumn="0" w:lastRowFirstColumn="0" w:lastRowLastColumn="0"/>
                  <w:rPr>
                    <w:color w:val="auto"/>
                    <w:szCs w:val="20"/>
                  </w:rPr>
                </w:pPr>
                <w:r>
                  <w:rPr>
                    <w:rFonts w:ascii="Calibri" w:eastAsiaTheme="minorHAnsi" w:hAnsi="Calibri" w:cs="Times New Roman"/>
                    <w:szCs w:val="20"/>
                  </w:rPr>
                  <w:t>Computer and Information</w:t>
                </w:r>
                <w:r w:rsidR="007F2DDC">
                  <w:rPr>
                    <w:rFonts w:ascii="Calibri" w:eastAsiaTheme="minorHAnsi" w:hAnsi="Calibri" w:cs="Times New Roman"/>
                    <w:szCs w:val="20"/>
                  </w:rPr>
                  <w:t xml:space="preserve"> Sciences (www.strath.ac.uk/cis</w:t>
                </w:r>
                <w:r>
                  <w:rPr>
                    <w:rFonts w:ascii="Calibri" w:eastAsiaTheme="minorHAnsi" w:hAnsi="Calibri" w:cs="Times New Roman"/>
                    <w:szCs w:val="20"/>
                  </w:rPr>
                  <w:t>)</w:t>
                </w:r>
                <w:r>
                  <w:rPr>
                    <w:rFonts w:ascii="Calibri" w:eastAsiaTheme="minorHAnsi" w:hAnsi="Calibri" w:cs="Times New Roman"/>
                    <w:color w:val="auto"/>
                    <w:szCs w:val="20"/>
                  </w:rPr>
                  <w:t xml:space="preserve"> in association with Birdi Ltd (www.hibirdi.com)</w:t>
                </w:r>
              </w:p>
            </w:tc>
          </w:sdtContent>
        </w:sdt>
      </w:tr>
      <w:tr w:rsidR="00EC5F51" w:rsidRPr="00E74D99" w14:paraId="66164BA6" w14:textId="77777777" w:rsidTr="00E74D99">
        <w:trPr>
          <w:trHeight w:val="510"/>
        </w:trPr>
        <w:sdt>
          <w:sdtPr>
            <w:rPr>
              <w:szCs w:val="20"/>
            </w:rPr>
            <w:alias w:val="Fac/Dir"/>
            <w:tag w:val="Fac/Dir"/>
            <w:id w:val="-1791660010"/>
            <w:placeholder>
              <w:docPart w:val="D02E770790A049FEA3922BDD809CAC45"/>
            </w:placeholder>
            <w:comboBox>
              <w:listItem w:value="Choose an item."/>
              <w:listItem w:displayText="Faculty" w:value="Faculty"/>
              <w:listItem w:displayText="Directorate" w:value="Directorate"/>
            </w:comboBox>
          </w:sdtPr>
          <w:sdtEndPr/>
          <w:sdtContent>
            <w:tc>
              <w:tcPr>
                <w:cnfStyle w:val="000010000000" w:firstRow="0" w:lastRow="0" w:firstColumn="0" w:lastColumn="0" w:oddVBand="1" w:evenVBand="0" w:oddHBand="0" w:evenHBand="0" w:firstRowFirstColumn="0" w:firstRowLastColumn="0" w:lastRowFirstColumn="0" w:lastRowLastColumn="0"/>
                <w:tcW w:w="2235" w:type="dxa"/>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5FB7CC43" w14:textId="77777777" w:rsidR="00EC5F51" w:rsidRPr="00A744FF" w:rsidRDefault="007A38E0" w:rsidP="00E2052A">
                <w:pPr>
                  <w:spacing w:after="0"/>
                  <w:rPr>
                    <w:color w:val="auto"/>
                    <w:szCs w:val="20"/>
                  </w:rPr>
                </w:pPr>
                <w:r>
                  <w:rPr>
                    <w:szCs w:val="20"/>
                  </w:rPr>
                  <w:t>Faculty</w:t>
                </w:r>
              </w:p>
            </w:tc>
          </w:sdtContent>
        </w:sdt>
        <w:tc>
          <w:tcPr>
            <w:tcW w:w="8221" w:type="dxa"/>
            <w:gridSpan w:val="3"/>
            <w:tcBorders>
              <w:left w:val="dotted" w:sz="12" w:space="0" w:color="FFFFFF" w:themeColor="background1"/>
            </w:tcBorders>
            <w:vAlign w:val="center"/>
          </w:tcPr>
          <w:sdt>
            <w:sdtPr>
              <w:rPr>
                <w:szCs w:val="20"/>
              </w:rPr>
              <w:id w:val="287015693"/>
              <w:placeholder>
                <w:docPart w:val="5DD817B1037640A38B956B8A589638DC"/>
              </w:placeholder>
              <w:comboBox>
                <w:listItem w:value="Choose an item."/>
                <w:listItem w:displayText="Faculty of Engineering (www.strath.ac.uk/engineering/)" w:value="Faculty of Engineering (www.strath.ac.uk/engineering/)"/>
                <w:listItem w:displayText="Faculty of Humanities and Social Sciences (www.strath.ac.uk/humanities/)" w:value="Faculty of Humanities and Social Sciences (www.strath.ac.uk/humanities/)"/>
                <w:listItem w:displayText="Faculty of Science (www.strath.ac.uk/science/)" w:value="Faculty of Science (www.strath.ac.uk/science/)"/>
                <w:listItem w:displayText="Strathclyde Business School (www.strath.ac.uk/business/)" w:value="Strathclyde Business School (www.strath.ac.uk/business/)"/>
                <w:listItem w:displayText="Estates Services Directorate (www.strath.ac.uk/estates/)" w:value="Estates Services Directorate (www.strath.ac.uk/estates/)"/>
                <w:listItem w:displayText="Finance Directorate (www.strath.ac.uk/finance/)" w:value="Finance Directorate (www.strath.ac.uk/finance/)"/>
                <w:listItem w:displayText="Human Resources (www.strath.ac.uk/hr/)" w:value="Human Resources (www.strath.ac.uk/hr/)"/>
                <w:listItem w:displayText="Information Services (www.strath.ac.uk/is/)" w:value="Information Services (www.strath.ac.uk/is/)"/>
                <w:listItem w:displayText="Marketing And Development Services (www.strath.ac.uk/mds/)" w:value="Marketing And Development Services (www.strath.ac.uk/mds/)"/>
                <w:listItem w:displayText="Research And Knowledge Exchange Services (www.strath.ac.uk/rkes/)" w:value="Research And Knowledge Exchange Services (www.strath.ac.uk/rkes/)"/>
                <w:listItem w:displayText="Student Experience And Enhancement Services (www.strath.ac.uk/sees/)" w:value="Student Experience And Enhancement Services (www.strath.ac.uk/sees/)"/>
              </w:comboBox>
            </w:sdtPr>
            <w:sdtEndPr/>
            <w:sdtContent>
              <w:p w14:paraId="29240666" w14:textId="77777777" w:rsidR="003422D0" w:rsidRPr="00A744FF" w:rsidRDefault="007A38E0" w:rsidP="00E2052A">
                <w:pPr>
                  <w:spacing w:after="0"/>
                  <w:cnfStyle w:val="000000000000" w:firstRow="0" w:lastRow="0" w:firstColumn="0" w:lastColumn="0" w:oddVBand="0" w:evenVBand="0" w:oddHBand="0" w:evenHBand="0" w:firstRowFirstColumn="0" w:firstRowLastColumn="0" w:lastRowFirstColumn="0" w:lastRowLastColumn="0"/>
                  <w:rPr>
                    <w:color w:val="auto"/>
                    <w:szCs w:val="20"/>
                  </w:rPr>
                </w:pPr>
                <w:r>
                  <w:rPr>
                    <w:szCs w:val="20"/>
                  </w:rPr>
                  <w:t>Faculty of Science (www.strath.ac.uk/science/)</w:t>
                </w:r>
              </w:p>
            </w:sdtContent>
          </w:sdt>
        </w:tc>
      </w:tr>
      <w:tr w:rsidR="00EC5F51" w:rsidRPr="0038179C" w14:paraId="1A44A0BB" w14:textId="77777777" w:rsidTr="00E74D99">
        <w:trPr>
          <w:trHeight w:val="510"/>
        </w:trPr>
        <w:tc>
          <w:tcPr>
            <w:cnfStyle w:val="000010000000" w:firstRow="0" w:lastRow="0" w:firstColumn="0" w:lastColumn="0" w:oddVBand="1" w:evenVBand="0" w:oddHBand="0" w:evenHBand="0" w:firstRowFirstColumn="0" w:firstRowLastColumn="0" w:lastRowFirstColumn="0" w:lastRowLastColumn="0"/>
            <w:tcW w:w="2235" w:type="dxa"/>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0060FBEC" w14:textId="77777777" w:rsidR="00EC5F51" w:rsidRPr="00E74D99" w:rsidRDefault="00EC5F51" w:rsidP="00DC6DF2">
            <w:pPr>
              <w:spacing w:after="0"/>
              <w:rPr>
                <w:szCs w:val="20"/>
              </w:rPr>
            </w:pPr>
            <w:r w:rsidRPr="00E74D99">
              <w:rPr>
                <w:szCs w:val="20"/>
              </w:rPr>
              <w:t>Staff Category</w:t>
            </w:r>
          </w:p>
        </w:tc>
        <w:tc>
          <w:tcPr>
            <w:tcW w:w="3685" w:type="dxa"/>
            <w:tcBorders>
              <w:left w:val="dotted" w:sz="12" w:space="0" w:color="FFFFFF" w:themeColor="background1"/>
              <w:right w:val="dotted" w:sz="12" w:space="0" w:color="FFFFFF" w:themeColor="background1"/>
            </w:tcBorders>
            <w:vAlign w:val="center"/>
          </w:tcPr>
          <w:sdt>
            <w:sdtPr>
              <w:rPr>
                <w:szCs w:val="20"/>
              </w:rPr>
              <w:id w:val="1732955405"/>
              <w:placeholder>
                <w:docPart w:val="A591209C4A734CAB8982A1DE383DFE8F"/>
              </w:placeholder>
              <w:comboBox>
                <w:listItem w:value="Choose an item."/>
                <w:listItem w:displayText="Administrative and Professional" w:value="Administrative and Professional"/>
                <w:listItem w:displayText="Academic" w:value="Academic"/>
                <w:listItem w:displayText="Knowledge Exchange" w:value="Knowledge Exchange"/>
                <w:listItem w:displayText="Research" w:value="Research"/>
                <w:listItem w:displayText="Operational Services" w:value="Operational Services"/>
                <w:listItem w:displayText="Teaching" w:value="Teaching"/>
                <w:listItem w:displayText="Technical Services" w:value="Technical Services"/>
                <w:listItem w:displayText="Trades" w:value="Trades"/>
              </w:comboBox>
            </w:sdtPr>
            <w:sdtEndPr/>
            <w:sdtContent>
              <w:p w14:paraId="23AD2D55" w14:textId="77777777" w:rsidR="00EC5F51" w:rsidRPr="00E74D99" w:rsidRDefault="00174ACB" w:rsidP="00174ACB">
                <w:pPr>
                  <w:spacing w:after="0"/>
                  <w:cnfStyle w:val="000000000000" w:firstRow="0" w:lastRow="0" w:firstColumn="0" w:lastColumn="0" w:oddVBand="0" w:evenVBand="0" w:oddHBand="0" w:evenHBand="0" w:firstRowFirstColumn="0" w:firstRowLastColumn="0" w:lastRowFirstColumn="0" w:lastRowLastColumn="0"/>
                  <w:rPr>
                    <w:szCs w:val="20"/>
                  </w:rPr>
                </w:pPr>
                <w:r>
                  <w:rPr>
                    <w:szCs w:val="20"/>
                  </w:rPr>
                  <w:t>Knowledge Transfer Partnership (KTP)</w:t>
                </w:r>
              </w:p>
            </w:sdtContent>
          </w:sdt>
        </w:tc>
        <w:tc>
          <w:tcPr>
            <w:cnfStyle w:val="000010000000" w:firstRow="0" w:lastRow="0" w:firstColumn="0" w:lastColumn="0" w:oddVBand="1" w:evenVBand="0" w:oddHBand="0" w:evenHBand="0" w:firstRowFirstColumn="0" w:firstRowLastColumn="0" w:lastRowFirstColumn="0" w:lastRowLastColumn="0"/>
            <w:tcW w:w="1559" w:type="dxa"/>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45B0C9E1" w14:textId="77777777" w:rsidR="00EC5F51" w:rsidRPr="00E74D99" w:rsidRDefault="00EC5F51" w:rsidP="00DC6DF2">
            <w:pPr>
              <w:spacing w:after="0"/>
              <w:rPr>
                <w:szCs w:val="20"/>
              </w:rPr>
            </w:pPr>
            <w:r w:rsidRPr="00E74D99">
              <w:rPr>
                <w:szCs w:val="20"/>
              </w:rPr>
              <w:t>Reference No</w:t>
            </w:r>
          </w:p>
        </w:tc>
        <w:tc>
          <w:tcPr>
            <w:tcW w:w="2977" w:type="dxa"/>
            <w:tcBorders>
              <w:left w:val="dotted" w:sz="12" w:space="0" w:color="FFFFFF" w:themeColor="background1"/>
            </w:tcBorders>
            <w:vAlign w:val="center"/>
          </w:tcPr>
          <w:p w14:paraId="2A3DA737" w14:textId="11F4159B" w:rsidR="00EC5F51" w:rsidRPr="00E74D99" w:rsidRDefault="00DA1CC2" w:rsidP="00E00419">
            <w:pPr>
              <w:spacing w:after="0"/>
              <w:cnfStyle w:val="000000000000" w:firstRow="0" w:lastRow="0" w:firstColumn="0" w:lastColumn="0" w:oddVBand="0" w:evenVBand="0" w:oddHBand="0" w:evenHBand="0" w:firstRowFirstColumn="0" w:firstRowLastColumn="0" w:lastRowFirstColumn="0" w:lastRowLastColumn="0"/>
              <w:rPr>
                <w:szCs w:val="20"/>
              </w:rPr>
            </w:pPr>
            <w:sdt>
              <w:sdtPr>
                <w:rPr>
                  <w:szCs w:val="20"/>
                </w:rPr>
                <w:alias w:val="VacRef"/>
                <w:tag w:val="VacRef"/>
                <w:id w:val="2057425796"/>
                <w:placeholder>
                  <w:docPart w:val="1E2A77408D0348E685FAB983F31AC571"/>
                </w:placeholder>
                <w:dataBinding w:xpath="/root[1]/VacRef[1]" w:storeItemID="{78211E4E-5A78-4F65-BEE4-D136E1C3B726}"/>
                <w:text/>
              </w:sdtPr>
              <w:sdtEndPr/>
              <w:sdtContent>
                <w:r w:rsidR="00E00419">
                  <w:rPr>
                    <w:szCs w:val="20"/>
                  </w:rPr>
                  <w:t>113172</w:t>
                </w:r>
              </w:sdtContent>
            </w:sdt>
          </w:p>
        </w:tc>
      </w:tr>
      <w:tr w:rsidR="00EC5F51" w:rsidRPr="0038179C" w14:paraId="3D119EFD" w14:textId="77777777" w:rsidTr="00E74D99">
        <w:trPr>
          <w:trHeight w:val="510"/>
        </w:trPr>
        <w:tc>
          <w:tcPr>
            <w:cnfStyle w:val="000010000000" w:firstRow="0" w:lastRow="0" w:firstColumn="0" w:lastColumn="0" w:oddVBand="1" w:evenVBand="0" w:oddHBand="0" w:evenHBand="0" w:firstRowFirstColumn="0" w:firstRowLastColumn="0" w:lastRowFirstColumn="0" w:lastRowLastColumn="0"/>
            <w:tcW w:w="2235" w:type="dxa"/>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55D6DECE" w14:textId="77777777" w:rsidR="00EC5F51" w:rsidRPr="00E74D99" w:rsidRDefault="00EC5F51" w:rsidP="00DC6DF2">
            <w:pPr>
              <w:spacing w:after="0"/>
              <w:rPr>
                <w:szCs w:val="20"/>
              </w:rPr>
            </w:pPr>
            <w:r w:rsidRPr="00E74D99">
              <w:rPr>
                <w:szCs w:val="20"/>
              </w:rPr>
              <w:t>Reports To</w:t>
            </w:r>
          </w:p>
        </w:tc>
        <w:tc>
          <w:tcPr>
            <w:tcW w:w="3685" w:type="dxa"/>
            <w:tcBorders>
              <w:left w:val="dotted" w:sz="12" w:space="0" w:color="FFFFFF" w:themeColor="background1"/>
              <w:right w:val="dotted" w:sz="12" w:space="0" w:color="FFFFFF" w:themeColor="background1"/>
            </w:tcBorders>
            <w:vAlign w:val="center"/>
          </w:tcPr>
          <w:p w14:paraId="2F2E5982" w14:textId="77777777" w:rsidR="00EC5F51" w:rsidRPr="00E74D99" w:rsidRDefault="00DA1CC2" w:rsidP="007A38E0">
            <w:pPr>
              <w:spacing w:after="0"/>
              <w:cnfStyle w:val="000000000000" w:firstRow="0" w:lastRow="0" w:firstColumn="0" w:lastColumn="0" w:oddVBand="0" w:evenVBand="0" w:oddHBand="0" w:evenHBand="0" w:firstRowFirstColumn="0" w:firstRowLastColumn="0" w:lastRowFirstColumn="0" w:lastRowLastColumn="0"/>
              <w:rPr>
                <w:szCs w:val="20"/>
              </w:rPr>
            </w:pPr>
            <w:sdt>
              <w:sdtPr>
                <w:rPr>
                  <w:szCs w:val="20"/>
                </w:rPr>
                <w:id w:val="-1633094071"/>
                <w:placeholder>
                  <w:docPart w:val="086F7E0C57024882A22CB8E956FFAF7E"/>
                </w:placeholder>
                <w:text/>
              </w:sdtPr>
              <w:sdtEndPr/>
              <w:sdtContent>
                <w:r w:rsidR="00E07638">
                  <w:rPr>
                    <w:szCs w:val="20"/>
                  </w:rPr>
                  <w:t>Prof. Richard Connor (CIS), M. Corentin Guillo (Birdi)</w:t>
                </w:r>
              </w:sdtContent>
            </w:sdt>
          </w:p>
        </w:tc>
        <w:tc>
          <w:tcPr>
            <w:cnfStyle w:val="000010000000" w:firstRow="0" w:lastRow="0" w:firstColumn="0" w:lastColumn="0" w:oddVBand="1" w:evenVBand="0" w:oddHBand="0" w:evenHBand="0" w:firstRowFirstColumn="0" w:firstRowLastColumn="0" w:lastRowFirstColumn="0" w:lastRowLastColumn="0"/>
            <w:tcW w:w="1559" w:type="dxa"/>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202C8D72" w14:textId="77777777" w:rsidR="00EC5F51" w:rsidRPr="00E74D99" w:rsidRDefault="00EC5F51" w:rsidP="007A040E">
            <w:pPr>
              <w:spacing w:after="0"/>
              <w:rPr>
                <w:szCs w:val="20"/>
              </w:rPr>
            </w:pPr>
            <w:r w:rsidRPr="00E74D99">
              <w:rPr>
                <w:szCs w:val="20"/>
              </w:rPr>
              <w:t>Grade:</w:t>
            </w:r>
          </w:p>
        </w:tc>
        <w:tc>
          <w:tcPr>
            <w:tcW w:w="2977" w:type="dxa"/>
            <w:tcBorders>
              <w:left w:val="dotted" w:sz="12" w:space="0" w:color="FFFFFF" w:themeColor="background1"/>
            </w:tcBorders>
            <w:vAlign w:val="center"/>
          </w:tcPr>
          <w:p w14:paraId="683B113F" w14:textId="77777777" w:rsidR="00EC5F51" w:rsidRPr="00E74D99" w:rsidRDefault="00DA1CC2" w:rsidP="00EB4F56">
            <w:pPr>
              <w:spacing w:after="0"/>
              <w:cnfStyle w:val="000000000000" w:firstRow="0" w:lastRow="0" w:firstColumn="0" w:lastColumn="0" w:oddVBand="0" w:evenVBand="0" w:oddHBand="0" w:evenHBand="0" w:firstRowFirstColumn="0" w:firstRowLastColumn="0" w:lastRowFirstColumn="0" w:lastRowLastColumn="0"/>
              <w:rPr>
                <w:szCs w:val="20"/>
              </w:rPr>
            </w:pPr>
            <w:sdt>
              <w:sdtPr>
                <w:rPr>
                  <w:szCs w:val="20"/>
                </w:rPr>
                <w:id w:val="126681823"/>
                <w:placeholder>
                  <w:docPart w:val="AF99BC71E34C44959A1BA85D596C9CDA"/>
                </w:placeholder>
                <w:comboBox>
                  <w:listItem w:value="Choose an item."/>
                  <w:listItem w:displayText="Senior Management" w:value="Senior Management"/>
                  <w:listItem w:displayText="Professorial" w:value="Professorial"/>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comboBox>
              </w:sdtPr>
              <w:sdtEndPr/>
              <w:sdtContent>
                <w:r w:rsidR="00C84C78">
                  <w:rPr>
                    <w:szCs w:val="20"/>
                  </w:rPr>
                  <w:t>KTP</w:t>
                </w:r>
              </w:sdtContent>
            </w:sdt>
          </w:p>
        </w:tc>
      </w:tr>
      <w:tr w:rsidR="00EC5F51" w:rsidRPr="0038179C" w14:paraId="0631572E" w14:textId="77777777" w:rsidTr="00E74D99">
        <w:trPr>
          <w:trHeight w:val="510"/>
        </w:trPr>
        <w:tc>
          <w:tcPr>
            <w:cnfStyle w:val="000010000000" w:firstRow="0" w:lastRow="0" w:firstColumn="0" w:lastColumn="0" w:oddVBand="1" w:evenVBand="0" w:oddHBand="0" w:evenHBand="0" w:firstRowFirstColumn="0" w:firstRowLastColumn="0" w:lastRowFirstColumn="0" w:lastRowLastColumn="0"/>
            <w:tcW w:w="2235" w:type="dxa"/>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680D2879" w14:textId="77777777" w:rsidR="00EC5F51" w:rsidRPr="00E74D99" w:rsidRDefault="00EC5F51" w:rsidP="00DC6DF2">
            <w:pPr>
              <w:spacing w:after="0"/>
              <w:rPr>
                <w:szCs w:val="20"/>
              </w:rPr>
            </w:pPr>
            <w:r w:rsidRPr="00E74D99">
              <w:rPr>
                <w:szCs w:val="20"/>
              </w:rPr>
              <w:t>Salary Range:</w:t>
            </w:r>
          </w:p>
        </w:tc>
        <w:tc>
          <w:tcPr>
            <w:tcW w:w="3685" w:type="dxa"/>
            <w:tcBorders>
              <w:left w:val="dotted" w:sz="12" w:space="0" w:color="FFFFFF" w:themeColor="background1"/>
              <w:right w:val="dotted" w:sz="12" w:space="0" w:color="FFFFFF" w:themeColor="background1"/>
            </w:tcBorders>
            <w:vAlign w:val="center"/>
          </w:tcPr>
          <w:p w14:paraId="5BD69E9E" w14:textId="4E4CDF0F" w:rsidR="00543848" w:rsidRPr="00E74D99" w:rsidRDefault="00CD42EB" w:rsidP="00EA30D3">
            <w:pPr>
              <w:spacing w:after="0"/>
              <w:cnfStyle w:val="000000000000" w:firstRow="0" w:lastRow="0" w:firstColumn="0" w:lastColumn="0" w:oddVBand="0" w:evenVBand="0" w:oddHBand="0" w:evenHBand="0" w:firstRowFirstColumn="0" w:firstRowLastColumn="0" w:lastRowFirstColumn="0" w:lastRowLastColumn="0"/>
              <w:rPr>
                <w:szCs w:val="20"/>
              </w:rPr>
            </w:pPr>
            <w:r>
              <w:rPr>
                <w:rFonts w:ascii="Helvetica" w:hAnsi="Helvetica" w:cs="Helvetica"/>
              </w:rPr>
              <w:t>£30,000 - £50</w:t>
            </w:r>
            <w:r w:rsidR="00EA30D3">
              <w:rPr>
                <w:rFonts w:ascii="Helvetica" w:hAnsi="Helvetica" w:cs="Helvetica"/>
              </w:rPr>
              <w:t xml:space="preserve">,000 </w:t>
            </w:r>
            <w:r w:rsidR="00071AC3">
              <w:rPr>
                <w:szCs w:val="20"/>
              </w:rPr>
              <w:t>+ £</w:t>
            </w:r>
            <w:r w:rsidR="00EA30D3">
              <w:rPr>
                <w:szCs w:val="20"/>
              </w:rPr>
              <w:t>4,500</w:t>
            </w:r>
            <w:r w:rsidR="00071AC3">
              <w:rPr>
                <w:szCs w:val="20"/>
              </w:rPr>
              <w:t xml:space="preserve"> </w:t>
            </w:r>
            <w:r w:rsidR="00E07638">
              <w:rPr>
                <w:szCs w:val="20"/>
              </w:rPr>
              <w:t>travel</w:t>
            </w:r>
            <w:r w:rsidR="00071AC3">
              <w:rPr>
                <w:szCs w:val="20"/>
              </w:rPr>
              <w:t xml:space="preserve"> and </w:t>
            </w:r>
            <w:r w:rsidR="00EA30D3">
              <w:rPr>
                <w:szCs w:val="20"/>
              </w:rPr>
              <w:t xml:space="preserve">£4,000 </w:t>
            </w:r>
            <w:r w:rsidR="00071AC3">
              <w:rPr>
                <w:szCs w:val="20"/>
              </w:rPr>
              <w:t>development budget</w:t>
            </w:r>
          </w:p>
        </w:tc>
        <w:tc>
          <w:tcPr>
            <w:cnfStyle w:val="000010000000" w:firstRow="0" w:lastRow="0" w:firstColumn="0" w:lastColumn="0" w:oddVBand="1" w:evenVBand="0" w:oddHBand="0" w:evenHBand="0" w:firstRowFirstColumn="0" w:firstRowLastColumn="0" w:lastRowFirstColumn="0" w:lastRowLastColumn="0"/>
            <w:tcW w:w="1559" w:type="dxa"/>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53900C7B" w14:textId="77777777" w:rsidR="00EC5F51" w:rsidRPr="00E74D99" w:rsidRDefault="00EC5F51" w:rsidP="007A040E">
            <w:pPr>
              <w:spacing w:after="0"/>
              <w:rPr>
                <w:szCs w:val="20"/>
              </w:rPr>
            </w:pPr>
            <w:r w:rsidRPr="00E74D99">
              <w:rPr>
                <w:szCs w:val="20"/>
              </w:rPr>
              <w:t>Contract Type:</w:t>
            </w:r>
          </w:p>
        </w:tc>
        <w:tc>
          <w:tcPr>
            <w:tcW w:w="2977" w:type="dxa"/>
            <w:tcBorders>
              <w:left w:val="dotted" w:sz="12" w:space="0" w:color="FFFFFF" w:themeColor="background1"/>
            </w:tcBorders>
            <w:vAlign w:val="center"/>
          </w:tcPr>
          <w:sdt>
            <w:sdtPr>
              <w:rPr>
                <w:szCs w:val="20"/>
              </w:rPr>
              <w:id w:val="-1160384415"/>
              <w:placeholder>
                <w:docPart w:val="8211CDFFB60E4F93A924E5E072C46EC7"/>
              </w:placeholder>
              <w:comboBox>
                <w:listItem w:value="Choose an item."/>
                <w:listItem w:displayText="Open Contract" w:value="Open Contract"/>
                <w:listItem w:displayText="Fixed Term (6 months)" w:value="Fixed Term (6 months)"/>
                <w:listItem w:displayText="Fixed Term (12 months)" w:value="Fixed Term (12 months)"/>
                <w:listItem w:displayText="Fixed Term (18 months)" w:value="Fixed Term (18 months)"/>
                <w:listItem w:displayText="Fixed Term (24 months)" w:value="Fixed Term (24 months)"/>
                <w:listItem w:displayText="Fixed Term (Until DATE)" w:value="Fixed Term (Until DATE)"/>
              </w:comboBox>
            </w:sdtPr>
            <w:sdtEndPr/>
            <w:sdtContent>
              <w:p w14:paraId="583BB8E7" w14:textId="77777777" w:rsidR="00EC5F51" w:rsidRPr="00E74D99" w:rsidRDefault="00E07638" w:rsidP="007A38E0">
                <w:pPr>
                  <w:spacing w:after="0"/>
                  <w:cnfStyle w:val="000000000000" w:firstRow="0" w:lastRow="0" w:firstColumn="0" w:lastColumn="0" w:oddVBand="0" w:evenVBand="0" w:oddHBand="0" w:evenHBand="0" w:firstRowFirstColumn="0" w:firstRowLastColumn="0" w:lastRowFirstColumn="0" w:lastRowLastColumn="0"/>
                  <w:rPr>
                    <w:szCs w:val="20"/>
                  </w:rPr>
                </w:pPr>
                <w:r>
                  <w:rPr>
                    <w:szCs w:val="20"/>
                  </w:rPr>
                  <w:t>Fixed Term (24</w:t>
                </w:r>
                <w:r w:rsidR="007A38E0">
                  <w:rPr>
                    <w:szCs w:val="20"/>
                  </w:rPr>
                  <w:t xml:space="preserve"> months)</w:t>
                </w:r>
              </w:p>
            </w:sdtContent>
          </w:sdt>
        </w:tc>
      </w:tr>
      <w:tr w:rsidR="00EC5F51" w:rsidRPr="0038179C" w14:paraId="46FD2358" w14:textId="77777777" w:rsidTr="00E74D99">
        <w:trPr>
          <w:trHeight w:val="510"/>
        </w:trPr>
        <w:tc>
          <w:tcPr>
            <w:cnfStyle w:val="000010000000" w:firstRow="0" w:lastRow="0" w:firstColumn="0" w:lastColumn="0" w:oddVBand="1" w:evenVBand="0" w:oddHBand="0" w:evenHBand="0" w:firstRowFirstColumn="0" w:firstRowLastColumn="0" w:lastRowFirstColumn="0" w:lastRowLastColumn="0"/>
            <w:tcW w:w="2235" w:type="dxa"/>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2DEA2A59" w14:textId="77777777" w:rsidR="00EC5F51" w:rsidRPr="00E74D99" w:rsidRDefault="00EC5F51" w:rsidP="00DC6DF2">
            <w:pPr>
              <w:spacing w:after="0"/>
              <w:rPr>
                <w:szCs w:val="20"/>
              </w:rPr>
            </w:pPr>
            <w:r w:rsidRPr="00E74D99">
              <w:rPr>
                <w:szCs w:val="20"/>
              </w:rPr>
              <w:t>FTE:</w:t>
            </w:r>
          </w:p>
        </w:tc>
        <w:tc>
          <w:tcPr>
            <w:tcW w:w="3685" w:type="dxa"/>
            <w:tcBorders>
              <w:left w:val="dotted" w:sz="12" w:space="0" w:color="FFFFFF" w:themeColor="background1"/>
              <w:right w:val="dotted" w:sz="12" w:space="0" w:color="FFFFFF" w:themeColor="background1"/>
            </w:tcBorders>
            <w:vAlign w:val="center"/>
          </w:tcPr>
          <w:p w14:paraId="0B675960" w14:textId="77777777" w:rsidR="00EC5F51" w:rsidRPr="00E74D99" w:rsidRDefault="00DA1CC2" w:rsidP="00E04856">
            <w:pPr>
              <w:spacing w:after="0"/>
              <w:cnfStyle w:val="000000000000" w:firstRow="0" w:lastRow="0" w:firstColumn="0" w:lastColumn="0" w:oddVBand="0" w:evenVBand="0" w:oddHBand="0" w:evenHBand="0" w:firstRowFirstColumn="0" w:firstRowLastColumn="0" w:lastRowFirstColumn="0" w:lastRowLastColumn="0"/>
              <w:rPr>
                <w:szCs w:val="20"/>
              </w:rPr>
            </w:pPr>
            <w:sdt>
              <w:sdtPr>
                <w:rPr>
                  <w:szCs w:val="20"/>
                </w:rPr>
                <w:id w:val="1389607055"/>
                <w:placeholder>
                  <w:docPart w:val="02E7EBC53335490D91A9FF1055C5FB3B"/>
                </w:placeholder>
                <w:comboBox>
                  <w:listItem w:value="Choose an item."/>
                  <w:listItem w:displayText="1 (35 hours/week)" w:value="1 (35 hours/week)"/>
                  <w:listItem w:displayText="0.5 (17.5 hours/week)" w:value="0.5 (17.5 hours/week)"/>
                  <w:listItem w:displayText="0.8 (28 hours/week)" w:value="0.8 (28 hours/week)"/>
                  <w:listItem w:displayText="0.6 (21 hours/week)" w:value="0.6 (21 hours/week)"/>
                  <w:listItem w:displayText="0.4 (14 hours/week)" w:value="0.4 (14 hours/week)"/>
                  <w:listItem w:displayText="0.2 (7 hours/week)" w:value="0.2 (7 hours/week)"/>
                  <w:listItem w:displayText="1" w:value="1"/>
                  <w:listItem w:displayText="0.5" w:value="0.5"/>
                </w:comboBox>
              </w:sdtPr>
              <w:sdtEndPr/>
              <w:sdtContent>
                <w:r w:rsidR="007A38E0">
                  <w:rPr>
                    <w:szCs w:val="20"/>
                  </w:rPr>
                  <w:t>1</w:t>
                </w:r>
              </w:sdtContent>
            </w:sdt>
          </w:p>
        </w:tc>
        <w:tc>
          <w:tcPr>
            <w:cnfStyle w:val="000010000000" w:firstRow="0" w:lastRow="0" w:firstColumn="0" w:lastColumn="0" w:oddVBand="1" w:evenVBand="0" w:oddHBand="0" w:evenHBand="0" w:firstRowFirstColumn="0" w:firstRowLastColumn="0" w:lastRowFirstColumn="0" w:lastRowLastColumn="0"/>
            <w:tcW w:w="1559" w:type="dxa"/>
            <w:tcBorders>
              <w:top w:val="dotted" w:sz="12" w:space="0" w:color="FFFFFF" w:themeColor="background1"/>
              <w:left w:val="dotted" w:sz="12" w:space="0" w:color="FFFFFF" w:themeColor="background1"/>
              <w:bottom w:val="dotted" w:sz="12" w:space="0" w:color="FFFFFF" w:themeColor="background1"/>
              <w:right w:val="dotted" w:sz="12" w:space="0" w:color="FFFFFF" w:themeColor="background1"/>
            </w:tcBorders>
            <w:vAlign w:val="center"/>
          </w:tcPr>
          <w:p w14:paraId="16DC5E77" w14:textId="77777777" w:rsidR="00EC5F51" w:rsidRPr="00E74D99" w:rsidRDefault="00EC5F51" w:rsidP="00DC6DF2">
            <w:pPr>
              <w:spacing w:after="0"/>
              <w:rPr>
                <w:szCs w:val="20"/>
              </w:rPr>
            </w:pPr>
            <w:r w:rsidRPr="00E74D99">
              <w:rPr>
                <w:szCs w:val="20"/>
              </w:rPr>
              <w:t>Closing Date</w:t>
            </w:r>
          </w:p>
        </w:tc>
        <w:tc>
          <w:tcPr>
            <w:tcW w:w="2977" w:type="dxa"/>
            <w:tcBorders>
              <w:left w:val="dotted" w:sz="12" w:space="0" w:color="FFFFFF" w:themeColor="background1"/>
            </w:tcBorders>
            <w:vAlign w:val="center"/>
          </w:tcPr>
          <w:sdt>
            <w:sdtPr>
              <w:rPr>
                <w:szCs w:val="20"/>
              </w:rPr>
              <w:id w:val="1174151924"/>
              <w:placeholder>
                <w:docPart w:val="9F587E290C2E499F835C33017D01FA1B"/>
              </w:placeholder>
              <w:date w:fullDate="2018-07-16T00:00:00Z">
                <w:dateFormat w:val="dddd, d MMMM yyyy"/>
                <w:lid w:val="en-GB"/>
                <w:storeMappedDataAs w:val="dateTime"/>
                <w:calendar w:val="gregorian"/>
              </w:date>
            </w:sdtPr>
            <w:sdtEndPr/>
            <w:sdtContent>
              <w:p w14:paraId="1F20C39D" w14:textId="223ED300" w:rsidR="00EC5F51" w:rsidRPr="00E74D99" w:rsidRDefault="00254A1B" w:rsidP="00013BFB">
                <w:pPr>
                  <w:spacing w:after="0"/>
                  <w:cnfStyle w:val="000000000000" w:firstRow="0" w:lastRow="0" w:firstColumn="0" w:lastColumn="0" w:oddVBand="0" w:evenVBand="0" w:oddHBand="0" w:evenHBand="0" w:firstRowFirstColumn="0" w:firstRowLastColumn="0" w:lastRowFirstColumn="0" w:lastRowLastColumn="0"/>
                  <w:rPr>
                    <w:szCs w:val="20"/>
                  </w:rPr>
                </w:pPr>
                <w:r>
                  <w:rPr>
                    <w:szCs w:val="20"/>
                  </w:rPr>
                  <w:t>Monday, 16 July 2018</w:t>
                </w:r>
              </w:p>
            </w:sdtContent>
          </w:sdt>
        </w:tc>
      </w:tr>
    </w:tbl>
    <w:p w14:paraId="7841C17B" w14:textId="7F3AD593" w:rsidR="000F6562" w:rsidRPr="007A040E" w:rsidRDefault="00E00419" w:rsidP="00CE6DE5">
      <w:pPr>
        <w:pStyle w:val="Heading1"/>
        <w:pBdr>
          <w:bottom w:val="single" w:sz="48" w:space="2" w:color="D9D9D9" w:themeColor="background1" w:themeShade="D9"/>
        </w:pBdr>
      </w:pPr>
      <w:r>
        <w:t>Job Advert</w:t>
      </w:r>
    </w:p>
    <w:sdt>
      <w:sdtPr>
        <w:rPr>
          <w:rFonts w:ascii="Times New Roman" w:hAnsi="Times New Roman" w:cs="Times New Roman"/>
          <w:sz w:val="24"/>
        </w:rPr>
        <w:id w:val="-520322955"/>
        <w:placeholder>
          <w:docPart w:val="B2782910634C420782C875D8AA6BFE3D"/>
        </w:placeholder>
      </w:sdtPr>
      <w:sdtEndPr>
        <w:rPr>
          <w:rFonts w:ascii="Gill Sans MT" w:hAnsi="Gill Sans MT" w:cs="Arial"/>
          <w:sz w:val="20"/>
          <w:szCs w:val="20"/>
        </w:rPr>
      </w:sdtEndPr>
      <w:sdtContent>
        <w:sdt>
          <w:sdtPr>
            <w:rPr>
              <w:rFonts w:ascii="Times New Roman" w:hAnsi="Times New Roman" w:cs="Times New Roman"/>
              <w:sz w:val="24"/>
              <w:szCs w:val="20"/>
            </w:rPr>
            <w:id w:val="-1120299862"/>
            <w:placeholder>
              <w:docPart w:val="80DE8DFA98C040908A3EFFD5EF3B5FC5"/>
            </w:placeholder>
          </w:sdtPr>
          <w:sdtEndPr>
            <w:rPr>
              <w:rFonts w:ascii="Gill Sans MT" w:hAnsi="Gill Sans MT" w:cs="Arial"/>
              <w:sz w:val="20"/>
            </w:rPr>
          </w:sdtEndPr>
          <w:sdtContent>
            <w:p w14:paraId="0DA875B6" w14:textId="77777777" w:rsidR="00CF2FA4" w:rsidRPr="00CF2FA4" w:rsidRDefault="00CF2FA4" w:rsidP="00CF2FA4">
              <w:pPr>
                <w:widowControl w:val="0"/>
                <w:autoSpaceDE w:val="0"/>
                <w:autoSpaceDN w:val="0"/>
                <w:adjustRightInd w:val="0"/>
                <w:jc w:val="both"/>
                <w:rPr>
                  <w:rFonts w:cs="Helvetica"/>
                  <w:szCs w:val="20"/>
                </w:rPr>
              </w:pPr>
              <w:r w:rsidRPr="00CF2FA4">
                <w:rPr>
                  <w:rFonts w:cs="Helvetica"/>
                  <w:szCs w:val="20"/>
                </w:rPr>
                <w:t>Bird.i is a Geospatial start up based in Glasgow. The company aims to make fresh satellite imagery accessible, affordable and usable to everybody, thereby bringing down the economic and technical barriers for access to such imagery. Over and above this, the company also provides geospatial intelligence based on time series imagery over specific locations. The company uses machine learning and computer vision techniques to extract this information.</w:t>
              </w:r>
            </w:p>
            <w:p w14:paraId="12B87B7F" w14:textId="77777777" w:rsidR="00CF2FA4" w:rsidRPr="00CF2FA4" w:rsidRDefault="00CF2FA4" w:rsidP="00CF2FA4">
              <w:pPr>
                <w:widowControl w:val="0"/>
                <w:autoSpaceDE w:val="0"/>
                <w:autoSpaceDN w:val="0"/>
                <w:adjustRightInd w:val="0"/>
                <w:jc w:val="both"/>
                <w:rPr>
                  <w:rFonts w:cs="Helvetica"/>
                  <w:szCs w:val="20"/>
                </w:rPr>
              </w:pPr>
              <w:r w:rsidRPr="00CF2FA4">
                <w:rPr>
                  <w:rFonts w:cs="Helvetica"/>
                  <w:szCs w:val="20"/>
                </w:rPr>
                <w:t>The Department of Computer and Information Science at the University of Strathclyde</w:t>
              </w:r>
              <w:r>
                <w:rPr>
                  <w:rFonts w:cs="Helvetica"/>
                  <w:szCs w:val="20"/>
                </w:rPr>
                <w:t xml:space="preserve"> is working with Bird.i in a bid to improve current vision analysis systems for use with satellite data.</w:t>
              </w:r>
              <w:r w:rsidRPr="00CF2FA4">
                <w:rPr>
                  <w:rFonts w:cs="Helvetica"/>
                  <w:szCs w:val="20"/>
                </w:rPr>
                <w:t xml:space="preserve"> </w:t>
              </w:r>
              <w:r w:rsidR="00331480">
                <w:rPr>
                  <w:rFonts w:cs="Helvetica"/>
                  <w:szCs w:val="20"/>
                </w:rPr>
                <w:t xml:space="preserve">To </w:t>
              </w:r>
              <w:r>
                <w:rPr>
                  <w:rFonts w:cs="Helvetica"/>
                  <w:szCs w:val="20"/>
                </w:rPr>
                <w:t>this end, we seek</w:t>
              </w:r>
              <w:r w:rsidRPr="00CF2FA4">
                <w:rPr>
                  <w:rFonts w:cs="Helvetica"/>
                  <w:szCs w:val="20"/>
                </w:rPr>
                <w:t xml:space="preserve"> to appoint a Knowledge Transfer Partnership (KTP) Associate. The KTP is a trilateral collaborative project between the Associate, the University and a company partner (</w:t>
              </w:r>
              <w:hyperlink r:id="rId10" w:history="1">
                <w:r w:rsidRPr="00CF2FA4">
                  <w:rPr>
                    <w:rFonts w:cs="Helvetica"/>
                    <w:szCs w:val="20"/>
                  </w:rPr>
                  <w:t>www.ktpws.org.uk)</w:t>
                </w:r>
              </w:hyperlink>
            </w:p>
            <w:p w14:paraId="4A666957" w14:textId="67F843E3" w:rsidR="00E84327" w:rsidRPr="00CF2FA4" w:rsidRDefault="00CF2FA4" w:rsidP="00CF2FA4">
              <w:pPr>
                <w:widowControl w:val="0"/>
                <w:autoSpaceDE w:val="0"/>
                <w:autoSpaceDN w:val="0"/>
                <w:adjustRightInd w:val="0"/>
                <w:jc w:val="both"/>
                <w:rPr>
                  <w:rFonts w:cs="Helvetica"/>
                  <w:szCs w:val="20"/>
                </w:rPr>
              </w:pPr>
              <w:r w:rsidRPr="00CF2FA4">
                <w:rPr>
                  <w:rFonts w:cs="Helvetica"/>
                  <w:szCs w:val="20"/>
                </w:rPr>
                <w:t xml:space="preserve">The Associate will undertake project work as required to research and implement solutions </w:t>
              </w:r>
              <w:r w:rsidR="00343B3C">
                <w:rPr>
                  <w:rFonts w:cs="Helvetica"/>
                  <w:szCs w:val="20"/>
                </w:rPr>
                <w:t>that</w:t>
              </w:r>
              <w:r w:rsidRPr="00CF2FA4">
                <w:rPr>
                  <w:rFonts w:cs="Helvetica"/>
                  <w:szCs w:val="20"/>
                </w:rPr>
                <w:t xml:space="preserve"> reduce the time required for image classification and analysis. It is likely that this will include working on solutions which can lead to a reduction in the time required to create labelled datasets for training purposes, leading to an increase in the number of problems that can be solved using machine learning. The successful applicant will be employed by the University of Strathclyde, and closely supervised in the academic environment, but predominantly based a few minutes</w:t>
              </w:r>
              <w:r w:rsidR="00E00419">
                <w:rPr>
                  <w:rFonts w:cs="Helvetica"/>
                  <w:szCs w:val="20"/>
                </w:rPr>
                <w:t>'</w:t>
              </w:r>
              <w:r w:rsidRPr="00CF2FA4">
                <w:rPr>
                  <w:rFonts w:cs="Helvetica"/>
                  <w:szCs w:val="20"/>
                </w:rPr>
                <w:t xml:space="preserve"> walk away, within the company premises in </w:t>
              </w:r>
              <w:r w:rsidR="00834947">
                <w:rPr>
                  <w:rFonts w:cs="Helvetica"/>
                  <w:szCs w:val="20"/>
                </w:rPr>
                <w:t xml:space="preserve">central </w:t>
              </w:r>
              <w:r w:rsidRPr="00CF2FA4">
                <w:rPr>
                  <w:rFonts w:cs="Helvetica"/>
                  <w:szCs w:val="20"/>
                </w:rPr>
                <w:t xml:space="preserve">Glasgow. </w:t>
              </w:r>
              <w:r w:rsidR="00331480">
                <w:rPr>
                  <w:rFonts w:cs="Helvetica"/>
                  <w:szCs w:val="20"/>
                </w:rPr>
                <w:t xml:space="preserve"> Bird.i has a relaxed workplace atmosphere where free thought, new ideas and innovation are actively encouraged. </w:t>
              </w:r>
              <w:r w:rsidRPr="00CF2FA4">
                <w:rPr>
                  <w:rFonts w:cs="Helvetica"/>
                  <w:szCs w:val="20"/>
                </w:rPr>
                <w:t>The project has opportunities for both academic and commercial development of ideas. Further informal information can be obtained by contacting Professor Richard Connor (</w:t>
              </w:r>
              <w:r w:rsidR="00E84327" w:rsidRPr="00413FB8">
                <w:rPr>
                  <w:rFonts w:cs="Helvetica"/>
                  <w:szCs w:val="20"/>
                </w:rPr>
                <w:t>richard.connor@strath.ac.uk</w:t>
              </w:r>
              <w:r w:rsidR="00E84327">
                <w:rPr>
                  <w:rFonts w:cs="Helvetica"/>
                  <w:szCs w:val="20"/>
                </w:rPr>
                <w:t>) or Corentin Guillo (</w:t>
              </w:r>
              <w:r w:rsidR="00E84327" w:rsidRPr="00E84327">
                <w:rPr>
                  <w:rFonts w:cs="Helvetica"/>
                  <w:szCs w:val="20"/>
                </w:rPr>
                <w:t>corentin@hibirdi.com</w:t>
              </w:r>
              <w:r w:rsidR="00E84327">
                <w:rPr>
                  <w:rFonts w:cs="Helvetica"/>
                  <w:szCs w:val="20"/>
                </w:rPr>
                <w:t>)</w:t>
              </w:r>
            </w:p>
            <w:p w14:paraId="55E3FCE8" w14:textId="36949F58" w:rsidR="00331480" w:rsidRDefault="00CF2FA4" w:rsidP="00331480">
              <w:pPr>
                <w:jc w:val="both"/>
                <w:rPr>
                  <w:rFonts w:cs="Helvetica"/>
                  <w:szCs w:val="20"/>
                </w:rPr>
              </w:pPr>
              <w:r w:rsidRPr="00CF2FA4">
                <w:rPr>
                  <w:rFonts w:cs="Helvetica"/>
                  <w:szCs w:val="20"/>
                </w:rPr>
                <w:t xml:space="preserve">The ideal candidate will have an excellent first degree in computing or a strongly related discipline, along with relevant work experience, or a PhD ideally with appropriate postdoctoral experience. The candidate should have the ability to plan and organize their own workload effectively, and should be able to maintain the balance between research, commercial requirements, and the necessity to steer the research into production. Excellent programming and personal communication skills are a must. </w:t>
              </w:r>
            </w:p>
            <w:p w14:paraId="266A2301" w14:textId="77777777" w:rsidR="008B409B" w:rsidRPr="00331480" w:rsidRDefault="007A38E0" w:rsidP="00331480">
              <w:pPr>
                <w:jc w:val="both"/>
                <w:rPr>
                  <w:rFonts w:cs="Helvetica"/>
                  <w:szCs w:val="20"/>
                </w:rPr>
              </w:pPr>
              <w:r w:rsidRPr="00C84C78">
                <w:rPr>
                  <w:szCs w:val="20"/>
                </w:rPr>
                <w:t xml:space="preserve">The position includes extensive </w:t>
              </w:r>
              <w:r w:rsidR="00331480">
                <w:rPr>
                  <w:szCs w:val="20"/>
                </w:rPr>
                <w:t xml:space="preserve">professional development opportunities and </w:t>
              </w:r>
              <w:r w:rsidRPr="00C84C78">
                <w:rPr>
                  <w:szCs w:val="20"/>
                </w:rPr>
                <w:t>a generous personal development budget. With the support of aca</w:t>
              </w:r>
              <w:r w:rsidR="00331480">
                <w:rPr>
                  <w:szCs w:val="20"/>
                </w:rPr>
                <w:t>demic experts and a KTP Adviser</w:t>
              </w:r>
              <w:r w:rsidRPr="00C84C78">
                <w:rPr>
                  <w:szCs w:val="20"/>
                </w:rPr>
                <w:t xml:space="preserve"> this is an excellent opportunity which offers an extremely interesting, varied and challenging role.</w:t>
              </w:r>
            </w:p>
          </w:sdtContent>
        </w:sdt>
      </w:sdtContent>
    </w:sdt>
    <w:p w14:paraId="50CDA538" w14:textId="77777777" w:rsidR="000F6562" w:rsidRPr="00AF47DA" w:rsidRDefault="000F6562" w:rsidP="007A040E">
      <w:pPr>
        <w:pStyle w:val="Heading1"/>
      </w:pPr>
      <w:r w:rsidRPr="00AF47DA">
        <w:t>Job Description</w:t>
      </w:r>
    </w:p>
    <w:p w14:paraId="7C483699" w14:textId="77777777" w:rsidR="009F6D91" w:rsidRPr="00EC5F51" w:rsidRDefault="009F6D91" w:rsidP="00EC5F51">
      <w:pPr>
        <w:pStyle w:val="Heading2"/>
      </w:pPr>
      <w:r w:rsidRPr="00EC5F51">
        <w:t>Brief Outline of Job:</w:t>
      </w:r>
    </w:p>
    <w:sdt>
      <w:sdtPr>
        <w:rPr>
          <w:sz w:val="22"/>
          <w:szCs w:val="22"/>
        </w:rPr>
        <w:id w:val="-162775530"/>
        <w:placeholder>
          <w:docPart w:val="865C74DA8836453D8311459BDE086117"/>
        </w:placeholder>
      </w:sdtPr>
      <w:sdtEndPr>
        <w:rPr>
          <w:sz w:val="20"/>
          <w:szCs w:val="20"/>
        </w:rPr>
      </w:sdtEndPr>
      <w:sdtContent>
        <w:p w14:paraId="796382F1" w14:textId="0962112C" w:rsidR="009F6D91" w:rsidRPr="00C84C78" w:rsidRDefault="007A38E0" w:rsidP="007A040E">
          <w:pPr>
            <w:rPr>
              <w:szCs w:val="20"/>
            </w:rPr>
          </w:pPr>
          <w:r w:rsidRPr="00C84C78">
            <w:rPr>
              <w:szCs w:val="20"/>
            </w:rPr>
            <w:t xml:space="preserve">Through this Knowledge Transfer Partnership project, you will play a key role in managing and implementing strategic developments in the company and transferring knowledge between the University and company. Typical challenges you could </w:t>
          </w:r>
          <w:r w:rsidRPr="00C84C78">
            <w:rPr>
              <w:szCs w:val="20"/>
            </w:rPr>
            <w:lastRenderedPageBreak/>
            <w:t xml:space="preserve">encounter as a KTP Associate include designing and introducing new or improved products or processes, re-organising production facilities and introducing improved quality systems and technology, in order to allow the company to break into new markets.  More about Knowledge Transfer Partnerships and the benefits to your long term career can be found at </w:t>
          </w:r>
          <w:hyperlink r:id="rId11" w:history="1">
            <w:r w:rsidR="00EA30D3">
              <w:rPr>
                <w:rStyle w:val="Hyperlink"/>
                <w:rFonts w:ascii="Calibri" w:hAnsi="Calibri" w:cs="Calibri"/>
                <w:sz w:val="22"/>
                <w:szCs w:val="22"/>
              </w:rPr>
              <w:t>http://www.ktpws.org.uk</w:t>
            </w:r>
          </w:hyperlink>
        </w:p>
      </w:sdtContent>
    </w:sdt>
    <w:p w14:paraId="79A33F06" w14:textId="77777777" w:rsidR="00576896" w:rsidRPr="0083780C" w:rsidRDefault="009F6D91" w:rsidP="00576896">
      <w:pPr>
        <w:pStyle w:val="Heading2"/>
      </w:pPr>
      <w:r w:rsidRPr="0083780C">
        <w:rPr>
          <w:rStyle w:val="Heading1Char"/>
          <w:rFonts w:eastAsiaTheme="majorEastAsia" w:cstheme="majorBidi"/>
          <w:b/>
          <w:sz w:val="20"/>
          <w:szCs w:val="26"/>
        </w:rPr>
        <w:t>Main Activities/Responsibilities</w:t>
      </w:r>
      <w:r w:rsidRPr="0083780C">
        <w:t>:</w:t>
      </w:r>
      <w:r w:rsidR="00576896" w:rsidRPr="00576896">
        <w:t xml:space="preserve"> </w:t>
      </w:r>
    </w:p>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517"/>
        <w:gridCol w:w="9939"/>
      </w:tblGrid>
      <w:tr w:rsidR="00576896" w:rsidRPr="00E74D99" w14:paraId="60E9A137" w14:textId="77777777" w:rsidTr="00C84C78">
        <w:trPr>
          <w:trHeight w:val="283"/>
        </w:trPr>
        <w:tc>
          <w:tcPr>
            <w:tcW w:w="517" w:type="dxa"/>
            <w:tcBorders>
              <w:top w:val="dotted" w:sz="12" w:space="0" w:color="FFFFFF" w:themeColor="background1"/>
              <w:bottom w:val="dotted" w:sz="12" w:space="0" w:color="FFFFFF" w:themeColor="background1"/>
            </w:tcBorders>
            <w:shd w:val="clear" w:color="auto" w:fill="D9D9D9" w:themeFill="background1" w:themeFillShade="D9"/>
            <w:vAlign w:val="center"/>
          </w:tcPr>
          <w:p w14:paraId="06B5C38B" w14:textId="77777777" w:rsidR="00576896" w:rsidRPr="00E74D99" w:rsidRDefault="00576896" w:rsidP="00C84C78">
            <w:pPr>
              <w:spacing w:before="60" w:after="60"/>
              <w:jc w:val="center"/>
              <w:rPr>
                <w:szCs w:val="20"/>
              </w:rPr>
            </w:pPr>
            <w:r w:rsidRPr="00E74D99">
              <w:rPr>
                <w:szCs w:val="20"/>
              </w:rPr>
              <w:t>1.</w:t>
            </w:r>
          </w:p>
        </w:tc>
        <w:sdt>
          <w:sdtPr>
            <w:rPr>
              <w:szCs w:val="20"/>
            </w:rPr>
            <w:id w:val="1627964936"/>
            <w:placeholder>
              <w:docPart w:val="5365CB3000F847ED9BA865878E000944"/>
            </w:placeholder>
          </w:sdtPr>
          <w:sdtEndPr/>
          <w:sdtContent>
            <w:tc>
              <w:tcPr>
                <w:tcW w:w="9939" w:type="dxa"/>
                <w:tcBorders>
                  <w:top w:val="single" w:sz="4" w:space="0" w:color="D9D9D9" w:themeColor="background1" w:themeShade="D9"/>
                  <w:bottom w:val="single" w:sz="4" w:space="0" w:color="D9D9D9" w:themeColor="background1" w:themeShade="D9"/>
                </w:tcBorders>
                <w:shd w:val="clear" w:color="auto" w:fill="auto"/>
                <w:vAlign w:val="center"/>
              </w:tcPr>
              <w:p w14:paraId="061B5071" w14:textId="77777777" w:rsidR="00576896" w:rsidRPr="00444B8C" w:rsidRDefault="00EB4F56" w:rsidP="0042612A">
                <w:pPr>
                  <w:autoSpaceDE w:val="0"/>
                  <w:autoSpaceDN w:val="0"/>
                  <w:adjustRightInd w:val="0"/>
                  <w:spacing w:after="0"/>
                  <w:rPr>
                    <w:szCs w:val="20"/>
                  </w:rPr>
                </w:pPr>
                <w:r>
                  <w:rPr>
                    <w:szCs w:val="20"/>
                  </w:rPr>
                  <w:t>R</w:t>
                </w:r>
                <w:r w:rsidR="00576896">
                  <w:rPr>
                    <w:szCs w:val="20"/>
                  </w:rPr>
                  <w:t>eview of the current product</w:t>
                </w:r>
                <w:r w:rsidR="00E84327">
                  <w:rPr>
                    <w:szCs w:val="20"/>
                  </w:rPr>
                  <w:t>s</w:t>
                </w:r>
                <w:r w:rsidR="00576896">
                  <w:rPr>
                    <w:szCs w:val="20"/>
                  </w:rPr>
                  <w:t xml:space="preserve">, </w:t>
                </w:r>
                <w:sdt>
                  <w:sdtPr>
                    <w:rPr>
                      <w:szCs w:val="20"/>
                    </w:rPr>
                    <w:id w:val="-741488117"/>
                    <w:placeholder>
                      <w:docPart w:val="5F47DA5E29654DC78F6E869F0B03497B"/>
                    </w:placeholder>
                  </w:sdtPr>
                  <w:sdtEndPr/>
                  <w:sdtContent>
                    <w:r w:rsidR="00576896">
                      <w:rPr>
                        <w:szCs w:val="20"/>
                      </w:rPr>
                      <w:t>d</w:t>
                    </w:r>
                    <w:r w:rsidR="00576896" w:rsidRPr="00BF7711">
                      <w:rPr>
                        <w:szCs w:val="20"/>
                      </w:rPr>
                      <w:t>ocument</w:t>
                    </w:r>
                    <w:r w:rsidR="00576896">
                      <w:rPr>
                        <w:szCs w:val="20"/>
                      </w:rPr>
                      <w:t>ation of</w:t>
                    </w:r>
                    <w:r w:rsidR="00576896" w:rsidRPr="00BF7711">
                      <w:rPr>
                        <w:szCs w:val="20"/>
                      </w:rPr>
                      <w:t xml:space="preserve"> </w:t>
                    </w:r>
                    <w:r w:rsidR="00576896">
                      <w:rPr>
                        <w:szCs w:val="20"/>
                      </w:rPr>
                      <w:t xml:space="preserve">the current </w:t>
                    </w:r>
                    <w:r w:rsidR="00E84327">
                      <w:rPr>
                        <w:szCs w:val="20"/>
                      </w:rPr>
                      <w:t>technologies</w:t>
                    </w:r>
                    <w:r w:rsidR="00576896" w:rsidRPr="00BF7711">
                      <w:rPr>
                        <w:szCs w:val="20"/>
                      </w:rPr>
                      <w:t>, establish</w:t>
                    </w:r>
                    <w:r w:rsidR="00576896">
                      <w:rPr>
                        <w:szCs w:val="20"/>
                      </w:rPr>
                      <w:t>ment of</w:t>
                    </w:r>
                    <w:r w:rsidR="00576896" w:rsidRPr="00BF7711">
                      <w:rPr>
                        <w:szCs w:val="20"/>
                      </w:rPr>
                      <w:t xml:space="preserve"> baseline performance and agree</w:t>
                    </w:r>
                    <w:r w:rsidR="00576896">
                      <w:rPr>
                        <w:szCs w:val="20"/>
                      </w:rPr>
                      <w:t>ment of</w:t>
                    </w:r>
                    <w:r w:rsidR="00576896" w:rsidRPr="00BF7711">
                      <w:rPr>
                        <w:szCs w:val="20"/>
                      </w:rPr>
                      <w:t xml:space="preserve"> KPIs</w:t>
                    </w:r>
                    <w:r>
                      <w:rPr>
                        <w:szCs w:val="20"/>
                      </w:rPr>
                      <w:t xml:space="preserve"> for </w:t>
                    </w:r>
                    <w:r w:rsidR="0042612A">
                      <w:rPr>
                        <w:szCs w:val="20"/>
                      </w:rPr>
                      <w:t xml:space="preserve">new </w:t>
                    </w:r>
                    <w:r>
                      <w:rPr>
                        <w:szCs w:val="20"/>
                      </w:rPr>
                      <w:t>generation formulations</w:t>
                    </w:r>
                  </w:sdtContent>
                </w:sdt>
              </w:p>
            </w:tc>
          </w:sdtContent>
        </w:sdt>
      </w:tr>
      <w:tr w:rsidR="00576896" w:rsidRPr="00E74D99" w14:paraId="4D9FD18C" w14:textId="77777777" w:rsidTr="00C84C78">
        <w:trPr>
          <w:trHeight w:val="283"/>
        </w:trPr>
        <w:tc>
          <w:tcPr>
            <w:tcW w:w="517" w:type="dxa"/>
            <w:tcBorders>
              <w:top w:val="dotted" w:sz="12" w:space="0" w:color="FFFFFF" w:themeColor="background1"/>
              <w:bottom w:val="dotted" w:sz="12" w:space="0" w:color="FFFFFF" w:themeColor="background1"/>
            </w:tcBorders>
            <w:shd w:val="clear" w:color="auto" w:fill="D9D9D9" w:themeFill="background1" w:themeFillShade="D9"/>
            <w:vAlign w:val="center"/>
          </w:tcPr>
          <w:p w14:paraId="7DDAB496" w14:textId="77777777" w:rsidR="00576896" w:rsidRPr="00E74D99" w:rsidRDefault="00576896" w:rsidP="00C84C78">
            <w:pPr>
              <w:spacing w:before="60" w:after="60"/>
              <w:jc w:val="center"/>
              <w:rPr>
                <w:szCs w:val="20"/>
              </w:rPr>
            </w:pPr>
            <w:r>
              <w:rPr>
                <w:szCs w:val="20"/>
              </w:rPr>
              <w:t>2.</w:t>
            </w:r>
          </w:p>
        </w:tc>
        <w:tc>
          <w:tcPr>
            <w:tcW w:w="9939" w:type="dxa"/>
            <w:tcBorders>
              <w:top w:val="single" w:sz="4" w:space="0" w:color="D9D9D9" w:themeColor="background1" w:themeShade="D9"/>
              <w:bottom w:val="single" w:sz="4" w:space="0" w:color="D9D9D9" w:themeColor="background1" w:themeShade="D9"/>
            </w:tcBorders>
            <w:shd w:val="clear" w:color="auto" w:fill="auto"/>
            <w:vAlign w:val="center"/>
          </w:tcPr>
          <w:p w14:paraId="4A4ED720" w14:textId="77777777" w:rsidR="00576896" w:rsidRPr="00F929FC" w:rsidRDefault="00576896" w:rsidP="00C84C78">
            <w:pPr>
              <w:spacing w:before="60" w:after="60"/>
              <w:rPr>
                <w:szCs w:val="20"/>
              </w:rPr>
            </w:pPr>
            <w:r w:rsidRPr="00F929FC">
              <w:rPr>
                <w:szCs w:val="20"/>
              </w:rPr>
              <w:t xml:space="preserve">Review </w:t>
            </w:r>
            <w:r>
              <w:rPr>
                <w:szCs w:val="20"/>
              </w:rPr>
              <w:t xml:space="preserve">of </w:t>
            </w:r>
            <w:r w:rsidRPr="00F929FC">
              <w:rPr>
                <w:szCs w:val="20"/>
              </w:rPr>
              <w:t>existing capability for current markets and i</w:t>
            </w:r>
            <w:r>
              <w:rPr>
                <w:szCs w:val="20"/>
              </w:rPr>
              <w:t>dentification of</w:t>
            </w:r>
            <w:r w:rsidRPr="00F929FC">
              <w:rPr>
                <w:szCs w:val="20"/>
              </w:rPr>
              <w:t xml:space="preserve"> capability enhancements</w:t>
            </w:r>
          </w:p>
        </w:tc>
      </w:tr>
      <w:tr w:rsidR="00576896" w:rsidRPr="00E74D99" w14:paraId="4EB56428" w14:textId="77777777" w:rsidTr="00C84C78">
        <w:trPr>
          <w:trHeight w:val="283"/>
        </w:trPr>
        <w:tc>
          <w:tcPr>
            <w:tcW w:w="517" w:type="dxa"/>
            <w:tcBorders>
              <w:top w:val="dotted" w:sz="12" w:space="0" w:color="FFFFFF" w:themeColor="background1"/>
              <w:bottom w:val="dotted" w:sz="12" w:space="0" w:color="FFFFFF" w:themeColor="background1"/>
            </w:tcBorders>
            <w:shd w:val="clear" w:color="auto" w:fill="D9D9D9" w:themeFill="background1" w:themeFillShade="D9"/>
            <w:vAlign w:val="center"/>
          </w:tcPr>
          <w:p w14:paraId="0736C96B" w14:textId="77777777" w:rsidR="00576896" w:rsidRPr="00E74D99" w:rsidRDefault="00576896" w:rsidP="00C84C78">
            <w:pPr>
              <w:spacing w:before="60" w:after="60"/>
              <w:jc w:val="center"/>
              <w:rPr>
                <w:szCs w:val="20"/>
              </w:rPr>
            </w:pPr>
            <w:r>
              <w:rPr>
                <w:szCs w:val="20"/>
              </w:rPr>
              <w:t>3.</w:t>
            </w:r>
          </w:p>
        </w:tc>
        <w:tc>
          <w:tcPr>
            <w:tcW w:w="9939" w:type="dxa"/>
            <w:tcBorders>
              <w:top w:val="single" w:sz="4" w:space="0" w:color="D9D9D9" w:themeColor="background1" w:themeShade="D9"/>
              <w:bottom w:val="single" w:sz="4" w:space="0" w:color="D9D9D9" w:themeColor="background1" w:themeShade="D9"/>
            </w:tcBorders>
            <w:shd w:val="clear" w:color="auto" w:fill="auto"/>
            <w:vAlign w:val="center"/>
          </w:tcPr>
          <w:p w14:paraId="5BD9D461" w14:textId="77777777" w:rsidR="00576896" w:rsidRPr="00F929FC" w:rsidRDefault="00576896" w:rsidP="00EB4F56">
            <w:pPr>
              <w:spacing w:before="60" w:after="60"/>
              <w:rPr>
                <w:szCs w:val="20"/>
              </w:rPr>
            </w:pPr>
            <w:r w:rsidRPr="00F929FC">
              <w:rPr>
                <w:szCs w:val="20"/>
              </w:rPr>
              <w:t xml:space="preserve">Review </w:t>
            </w:r>
            <w:r>
              <w:rPr>
                <w:szCs w:val="20"/>
              </w:rPr>
              <w:t xml:space="preserve">of </w:t>
            </w:r>
            <w:r w:rsidRPr="00F929FC">
              <w:rPr>
                <w:szCs w:val="20"/>
              </w:rPr>
              <w:t xml:space="preserve">capability required to move into identified </w:t>
            </w:r>
            <w:r w:rsidR="00EB4F56">
              <w:rPr>
                <w:szCs w:val="20"/>
              </w:rPr>
              <w:t xml:space="preserve">premium </w:t>
            </w:r>
            <w:r w:rsidRPr="00F929FC">
              <w:rPr>
                <w:szCs w:val="20"/>
              </w:rPr>
              <w:t>markets.</w:t>
            </w:r>
          </w:p>
        </w:tc>
      </w:tr>
      <w:tr w:rsidR="00576896" w:rsidRPr="00E74D99" w14:paraId="7D1BA714" w14:textId="77777777" w:rsidTr="00C84C78">
        <w:trPr>
          <w:trHeight w:val="283"/>
        </w:trPr>
        <w:tc>
          <w:tcPr>
            <w:tcW w:w="517" w:type="dxa"/>
            <w:tcBorders>
              <w:top w:val="dotted" w:sz="12" w:space="0" w:color="FFFFFF" w:themeColor="background1"/>
              <w:bottom w:val="dotted" w:sz="12" w:space="0" w:color="FFFFFF" w:themeColor="background1"/>
            </w:tcBorders>
            <w:shd w:val="clear" w:color="auto" w:fill="D9D9D9" w:themeFill="background1" w:themeFillShade="D9"/>
            <w:vAlign w:val="center"/>
          </w:tcPr>
          <w:p w14:paraId="1FD020FC" w14:textId="77777777" w:rsidR="00576896" w:rsidRPr="00E74D99" w:rsidRDefault="00576896" w:rsidP="00C84C78">
            <w:pPr>
              <w:spacing w:before="60" w:after="60"/>
              <w:jc w:val="center"/>
              <w:rPr>
                <w:szCs w:val="20"/>
              </w:rPr>
            </w:pPr>
            <w:r>
              <w:rPr>
                <w:szCs w:val="20"/>
              </w:rPr>
              <w:t>4.</w:t>
            </w:r>
          </w:p>
        </w:tc>
        <w:tc>
          <w:tcPr>
            <w:tcW w:w="9939" w:type="dxa"/>
            <w:tcBorders>
              <w:top w:val="single" w:sz="4" w:space="0" w:color="D9D9D9" w:themeColor="background1" w:themeShade="D9"/>
              <w:bottom w:val="single" w:sz="4" w:space="0" w:color="D9D9D9" w:themeColor="background1" w:themeShade="D9"/>
            </w:tcBorders>
            <w:shd w:val="clear" w:color="auto" w:fill="auto"/>
            <w:vAlign w:val="center"/>
          </w:tcPr>
          <w:p w14:paraId="0E8E1DD8" w14:textId="77777777" w:rsidR="00576896" w:rsidRPr="00F929FC" w:rsidRDefault="00576896" w:rsidP="00C84C78">
            <w:pPr>
              <w:spacing w:before="60" w:after="60"/>
              <w:rPr>
                <w:szCs w:val="20"/>
              </w:rPr>
            </w:pPr>
            <w:r w:rsidRPr="00F929FC">
              <w:rPr>
                <w:szCs w:val="20"/>
              </w:rPr>
              <w:t>Develop</w:t>
            </w:r>
            <w:r>
              <w:rPr>
                <w:szCs w:val="20"/>
              </w:rPr>
              <w:t>ment of</w:t>
            </w:r>
            <w:r w:rsidRPr="00F929FC">
              <w:rPr>
                <w:szCs w:val="20"/>
              </w:rPr>
              <w:t xml:space="preserve"> </w:t>
            </w:r>
            <w:r w:rsidR="00E84327">
              <w:rPr>
                <w:szCs w:val="20"/>
              </w:rPr>
              <w:t>optimisations</w:t>
            </w:r>
            <w:r>
              <w:rPr>
                <w:szCs w:val="20"/>
              </w:rPr>
              <w:t xml:space="preserve"> </w:t>
            </w:r>
            <w:r w:rsidRPr="00F929FC">
              <w:rPr>
                <w:szCs w:val="20"/>
              </w:rPr>
              <w:t>for</w:t>
            </w:r>
            <w:r>
              <w:rPr>
                <w:szCs w:val="20"/>
              </w:rPr>
              <w:t xml:space="preserve"> existing products and newly</w:t>
            </w:r>
            <w:r w:rsidRPr="00F929FC">
              <w:rPr>
                <w:szCs w:val="20"/>
              </w:rPr>
              <w:t xml:space="preserve"> identified high value products.</w:t>
            </w:r>
          </w:p>
        </w:tc>
      </w:tr>
      <w:tr w:rsidR="00576896" w:rsidRPr="00E74D99" w14:paraId="7C85132C" w14:textId="77777777" w:rsidTr="00C84C78">
        <w:trPr>
          <w:trHeight w:val="283"/>
        </w:trPr>
        <w:tc>
          <w:tcPr>
            <w:tcW w:w="517" w:type="dxa"/>
            <w:tcBorders>
              <w:top w:val="dotted" w:sz="12" w:space="0" w:color="FFFFFF" w:themeColor="background1"/>
              <w:bottom w:val="dotted" w:sz="12" w:space="0" w:color="FFFFFF" w:themeColor="background1"/>
            </w:tcBorders>
            <w:shd w:val="clear" w:color="auto" w:fill="D9D9D9" w:themeFill="background1" w:themeFillShade="D9"/>
            <w:vAlign w:val="center"/>
          </w:tcPr>
          <w:p w14:paraId="28E5B2A3" w14:textId="77777777" w:rsidR="00576896" w:rsidRPr="00E74D99" w:rsidRDefault="00576896" w:rsidP="00C84C78">
            <w:pPr>
              <w:spacing w:before="60" w:after="60"/>
              <w:jc w:val="center"/>
              <w:rPr>
                <w:szCs w:val="20"/>
              </w:rPr>
            </w:pPr>
            <w:r>
              <w:rPr>
                <w:szCs w:val="20"/>
              </w:rPr>
              <w:t>5.</w:t>
            </w:r>
          </w:p>
        </w:tc>
        <w:tc>
          <w:tcPr>
            <w:tcW w:w="9939" w:type="dxa"/>
            <w:tcBorders>
              <w:top w:val="single" w:sz="4" w:space="0" w:color="D9D9D9" w:themeColor="background1" w:themeShade="D9"/>
              <w:bottom w:val="single" w:sz="4" w:space="0" w:color="D9D9D9" w:themeColor="background1" w:themeShade="D9"/>
            </w:tcBorders>
            <w:shd w:val="clear" w:color="auto" w:fill="auto"/>
            <w:vAlign w:val="center"/>
          </w:tcPr>
          <w:p w14:paraId="0F02E12C" w14:textId="77777777" w:rsidR="00576896" w:rsidRPr="00F929FC" w:rsidRDefault="00576896" w:rsidP="00C84C78">
            <w:pPr>
              <w:spacing w:before="60" w:after="60"/>
              <w:rPr>
                <w:szCs w:val="20"/>
              </w:rPr>
            </w:pPr>
            <w:r w:rsidRPr="00F929FC">
              <w:rPr>
                <w:szCs w:val="20"/>
              </w:rPr>
              <w:t>Develop</w:t>
            </w:r>
            <w:r>
              <w:rPr>
                <w:szCs w:val="20"/>
              </w:rPr>
              <w:t>ment of</w:t>
            </w:r>
            <w:r w:rsidRPr="00F929FC">
              <w:rPr>
                <w:szCs w:val="20"/>
              </w:rPr>
              <w:t xml:space="preserve"> new product </w:t>
            </w:r>
            <w:r w:rsidR="00E84327">
              <w:rPr>
                <w:szCs w:val="20"/>
              </w:rPr>
              <w:t xml:space="preserve">ideas and </w:t>
            </w:r>
            <w:r w:rsidRPr="00F929FC">
              <w:rPr>
                <w:szCs w:val="20"/>
              </w:rPr>
              <w:t>process</w:t>
            </w:r>
            <w:r>
              <w:rPr>
                <w:szCs w:val="20"/>
              </w:rPr>
              <w:t>es</w:t>
            </w:r>
            <w:r w:rsidR="000F4757">
              <w:rPr>
                <w:szCs w:val="20"/>
              </w:rPr>
              <w:t>.</w:t>
            </w:r>
          </w:p>
        </w:tc>
      </w:tr>
      <w:tr w:rsidR="00576896" w:rsidRPr="00E74D99" w14:paraId="0C4842C6" w14:textId="77777777" w:rsidTr="00C84C78">
        <w:trPr>
          <w:trHeight w:val="283"/>
        </w:trPr>
        <w:tc>
          <w:tcPr>
            <w:tcW w:w="517" w:type="dxa"/>
            <w:tcBorders>
              <w:top w:val="dotted" w:sz="12" w:space="0" w:color="FFFFFF" w:themeColor="background1"/>
              <w:bottom w:val="dotted" w:sz="12" w:space="0" w:color="FFFFFF" w:themeColor="background1"/>
            </w:tcBorders>
            <w:shd w:val="clear" w:color="auto" w:fill="D9D9D9" w:themeFill="background1" w:themeFillShade="D9"/>
            <w:vAlign w:val="center"/>
          </w:tcPr>
          <w:p w14:paraId="183D760C" w14:textId="77777777" w:rsidR="00576896" w:rsidRPr="00E74D99" w:rsidRDefault="00576896" w:rsidP="00C84C78">
            <w:pPr>
              <w:spacing w:before="60" w:after="60"/>
              <w:jc w:val="center"/>
              <w:rPr>
                <w:szCs w:val="20"/>
              </w:rPr>
            </w:pPr>
            <w:r>
              <w:rPr>
                <w:szCs w:val="20"/>
              </w:rPr>
              <w:t>6.</w:t>
            </w:r>
          </w:p>
        </w:tc>
        <w:tc>
          <w:tcPr>
            <w:tcW w:w="9939" w:type="dxa"/>
            <w:tcBorders>
              <w:top w:val="single" w:sz="4" w:space="0" w:color="D9D9D9" w:themeColor="background1" w:themeShade="D9"/>
              <w:bottom w:val="single" w:sz="4" w:space="0" w:color="D9D9D9" w:themeColor="background1" w:themeShade="D9"/>
            </w:tcBorders>
            <w:shd w:val="clear" w:color="auto" w:fill="auto"/>
            <w:vAlign w:val="center"/>
          </w:tcPr>
          <w:p w14:paraId="08E675F7" w14:textId="77777777" w:rsidR="00576896" w:rsidRPr="00F929FC" w:rsidRDefault="00576896" w:rsidP="00C84C78">
            <w:pPr>
              <w:spacing w:before="60" w:after="60"/>
              <w:rPr>
                <w:szCs w:val="20"/>
              </w:rPr>
            </w:pPr>
            <w:r>
              <w:rPr>
                <w:szCs w:val="20"/>
              </w:rPr>
              <w:t xml:space="preserve">Embedding of </w:t>
            </w:r>
            <w:r w:rsidRPr="00F929FC">
              <w:rPr>
                <w:szCs w:val="20"/>
              </w:rPr>
              <w:t xml:space="preserve">new knowledge and systems into the company </w:t>
            </w:r>
            <w:r>
              <w:rPr>
                <w:szCs w:val="20"/>
              </w:rPr>
              <w:t xml:space="preserve">by </w:t>
            </w:r>
            <w:r w:rsidRPr="00F929FC">
              <w:rPr>
                <w:szCs w:val="20"/>
              </w:rPr>
              <w:t>providing training and support.</w:t>
            </w:r>
          </w:p>
        </w:tc>
      </w:tr>
      <w:tr w:rsidR="00576896" w:rsidRPr="00E74D99" w14:paraId="2036E93A" w14:textId="77777777" w:rsidTr="00C84C78">
        <w:trPr>
          <w:trHeight w:val="283"/>
        </w:trPr>
        <w:tc>
          <w:tcPr>
            <w:tcW w:w="517" w:type="dxa"/>
            <w:tcBorders>
              <w:top w:val="dotted" w:sz="12" w:space="0" w:color="FFFFFF" w:themeColor="background1"/>
              <w:bottom w:val="dotted" w:sz="12" w:space="0" w:color="FFFFFF" w:themeColor="background1"/>
            </w:tcBorders>
            <w:shd w:val="clear" w:color="auto" w:fill="D9D9D9" w:themeFill="background1" w:themeFillShade="D9"/>
            <w:vAlign w:val="center"/>
          </w:tcPr>
          <w:p w14:paraId="4B3668B1" w14:textId="77777777" w:rsidR="00576896" w:rsidRPr="00E74D99" w:rsidRDefault="00576896" w:rsidP="00C84C78">
            <w:pPr>
              <w:spacing w:before="60" w:after="60"/>
              <w:jc w:val="center"/>
              <w:rPr>
                <w:szCs w:val="20"/>
              </w:rPr>
            </w:pPr>
            <w:r>
              <w:rPr>
                <w:szCs w:val="20"/>
              </w:rPr>
              <w:t>7.</w:t>
            </w:r>
          </w:p>
        </w:tc>
        <w:tc>
          <w:tcPr>
            <w:tcW w:w="9939" w:type="dxa"/>
            <w:tcBorders>
              <w:top w:val="single" w:sz="4" w:space="0" w:color="D9D9D9" w:themeColor="background1" w:themeShade="D9"/>
              <w:bottom w:val="single" w:sz="4" w:space="0" w:color="D9D9D9" w:themeColor="background1" w:themeShade="D9"/>
            </w:tcBorders>
            <w:shd w:val="clear" w:color="auto" w:fill="auto"/>
            <w:vAlign w:val="center"/>
          </w:tcPr>
          <w:p w14:paraId="015B2213" w14:textId="77777777" w:rsidR="00576896" w:rsidRPr="00F929FC" w:rsidRDefault="00576896" w:rsidP="00071AC3">
            <w:pPr>
              <w:spacing w:before="60" w:after="60"/>
              <w:rPr>
                <w:szCs w:val="20"/>
              </w:rPr>
            </w:pPr>
            <w:r w:rsidRPr="00F929FC">
              <w:rPr>
                <w:szCs w:val="20"/>
              </w:rPr>
              <w:t>Project management and resourcing</w:t>
            </w:r>
            <w:r w:rsidR="000F4757">
              <w:rPr>
                <w:szCs w:val="20"/>
              </w:rPr>
              <w:t>.</w:t>
            </w:r>
          </w:p>
        </w:tc>
      </w:tr>
      <w:tr w:rsidR="00576896" w:rsidRPr="00E74D99" w14:paraId="483BA776" w14:textId="77777777" w:rsidTr="00C84C78">
        <w:trPr>
          <w:trHeight w:val="283"/>
        </w:trPr>
        <w:tc>
          <w:tcPr>
            <w:tcW w:w="517" w:type="dxa"/>
            <w:tcBorders>
              <w:top w:val="dotted" w:sz="12" w:space="0" w:color="FFFFFF" w:themeColor="background1"/>
              <w:bottom w:val="dotted" w:sz="12" w:space="0" w:color="FFFFFF" w:themeColor="background1"/>
            </w:tcBorders>
            <w:shd w:val="clear" w:color="auto" w:fill="D9D9D9" w:themeFill="background1" w:themeFillShade="D9"/>
            <w:vAlign w:val="center"/>
          </w:tcPr>
          <w:p w14:paraId="759E23FE" w14:textId="77777777" w:rsidR="00576896" w:rsidRPr="00E74D99" w:rsidRDefault="00576896" w:rsidP="00C84C78">
            <w:pPr>
              <w:spacing w:before="60" w:after="60"/>
              <w:jc w:val="center"/>
              <w:rPr>
                <w:szCs w:val="20"/>
              </w:rPr>
            </w:pPr>
            <w:r>
              <w:rPr>
                <w:szCs w:val="20"/>
              </w:rPr>
              <w:t>8.</w:t>
            </w:r>
          </w:p>
        </w:tc>
        <w:tc>
          <w:tcPr>
            <w:tcW w:w="9939" w:type="dxa"/>
            <w:tcBorders>
              <w:top w:val="single" w:sz="4" w:space="0" w:color="D9D9D9" w:themeColor="background1" w:themeShade="D9"/>
              <w:bottom w:val="single" w:sz="4" w:space="0" w:color="D9D9D9" w:themeColor="background1" w:themeShade="D9"/>
            </w:tcBorders>
            <w:shd w:val="clear" w:color="auto" w:fill="auto"/>
            <w:vAlign w:val="center"/>
          </w:tcPr>
          <w:p w14:paraId="4ED7CF61" w14:textId="77777777" w:rsidR="00576896" w:rsidRPr="00F929FC" w:rsidRDefault="00071AC3" w:rsidP="00C84C78">
            <w:pPr>
              <w:spacing w:before="60" w:after="60"/>
              <w:rPr>
                <w:szCs w:val="20"/>
              </w:rPr>
            </w:pPr>
            <w:r>
              <w:rPr>
                <w:szCs w:val="20"/>
              </w:rPr>
              <w:t>P</w:t>
            </w:r>
            <w:r w:rsidRPr="00071AC3">
              <w:rPr>
                <w:szCs w:val="20"/>
              </w:rPr>
              <w:t>roducing milestone reports and presenting work at project review meetings</w:t>
            </w:r>
            <w:r w:rsidR="000F4757">
              <w:rPr>
                <w:szCs w:val="20"/>
              </w:rPr>
              <w:t>.</w:t>
            </w:r>
          </w:p>
        </w:tc>
      </w:tr>
      <w:tr w:rsidR="00071AC3" w:rsidRPr="00E74D99" w14:paraId="6C3B7908" w14:textId="77777777" w:rsidTr="00C84C78">
        <w:trPr>
          <w:trHeight w:val="283"/>
        </w:trPr>
        <w:tc>
          <w:tcPr>
            <w:tcW w:w="517" w:type="dxa"/>
            <w:tcBorders>
              <w:top w:val="dotted" w:sz="12" w:space="0" w:color="FFFFFF" w:themeColor="background1"/>
              <w:bottom w:val="dotted" w:sz="12" w:space="0" w:color="FFFFFF" w:themeColor="background1"/>
            </w:tcBorders>
            <w:shd w:val="clear" w:color="auto" w:fill="D9D9D9" w:themeFill="background1" w:themeFillShade="D9"/>
            <w:vAlign w:val="center"/>
          </w:tcPr>
          <w:p w14:paraId="339430EF" w14:textId="77777777" w:rsidR="00071AC3" w:rsidRPr="00E74D99" w:rsidRDefault="00071AC3" w:rsidP="00C84C78">
            <w:pPr>
              <w:spacing w:before="60" w:after="60"/>
              <w:jc w:val="center"/>
              <w:rPr>
                <w:szCs w:val="20"/>
              </w:rPr>
            </w:pPr>
            <w:r>
              <w:rPr>
                <w:szCs w:val="20"/>
              </w:rPr>
              <w:t>9.</w:t>
            </w:r>
          </w:p>
        </w:tc>
        <w:tc>
          <w:tcPr>
            <w:tcW w:w="9939" w:type="dxa"/>
            <w:tcBorders>
              <w:top w:val="single" w:sz="4" w:space="0" w:color="D9D9D9" w:themeColor="background1" w:themeShade="D9"/>
              <w:bottom w:val="single" w:sz="4" w:space="0" w:color="D9D9D9" w:themeColor="background1" w:themeShade="D9"/>
            </w:tcBorders>
            <w:shd w:val="clear" w:color="auto" w:fill="auto"/>
            <w:vAlign w:val="center"/>
          </w:tcPr>
          <w:p w14:paraId="57261D36" w14:textId="77777777" w:rsidR="00071AC3" w:rsidRPr="00F929FC" w:rsidRDefault="00071AC3" w:rsidP="00C84C78">
            <w:pPr>
              <w:spacing w:before="60" w:after="60"/>
              <w:rPr>
                <w:szCs w:val="20"/>
              </w:rPr>
            </w:pPr>
            <w:r>
              <w:rPr>
                <w:szCs w:val="20"/>
              </w:rPr>
              <w:t xml:space="preserve">Completion of </w:t>
            </w:r>
            <w:r w:rsidR="000F4757">
              <w:rPr>
                <w:szCs w:val="20"/>
              </w:rPr>
              <w:t>KTP Final Report.</w:t>
            </w:r>
          </w:p>
        </w:tc>
      </w:tr>
      <w:tr w:rsidR="00071AC3" w:rsidRPr="00E74D99" w14:paraId="16C9F3E8" w14:textId="77777777" w:rsidTr="00C84C78">
        <w:trPr>
          <w:trHeight w:val="283"/>
        </w:trPr>
        <w:tc>
          <w:tcPr>
            <w:tcW w:w="517" w:type="dxa"/>
            <w:tcBorders>
              <w:top w:val="dotted" w:sz="12" w:space="0" w:color="FFFFFF" w:themeColor="background1"/>
              <w:bottom w:val="dotted" w:sz="12" w:space="0" w:color="FFFFFF" w:themeColor="background1"/>
            </w:tcBorders>
            <w:shd w:val="clear" w:color="auto" w:fill="D9D9D9" w:themeFill="background1" w:themeFillShade="D9"/>
            <w:vAlign w:val="center"/>
          </w:tcPr>
          <w:p w14:paraId="409F0EA2" w14:textId="77777777" w:rsidR="00071AC3" w:rsidRDefault="00071AC3" w:rsidP="00C84C78">
            <w:pPr>
              <w:spacing w:before="60" w:after="60"/>
              <w:jc w:val="center"/>
              <w:rPr>
                <w:szCs w:val="20"/>
              </w:rPr>
            </w:pPr>
            <w:r>
              <w:rPr>
                <w:szCs w:val="20"/>
              </w:rPr>
              <w:t xml:space="preserve">10. </w:t>
            </w:r>
          </w:p>
        </w:tc>
        <w:tc>
          <w:tcPr>
            <w:tcW w:w="9939" w:type="dxa"/>
            <w:tcBorders>
              <w:top w:val="single" w:sz="4" w:space="0" w:color="D9D9D9" w:themeColor="background1" w:themeShade="D9"/>
              <w:bottom w:val="single" w:sz="4" w:space="0" w:color="D9D9D9" w:themeColor="background1" w:themeShade="D9"/>
            </w:tcBorders>
            <w:shd w:val="clear" w:color="auto" w:fill="auto"/>
            <w:vAlign w:val="center"/>
          </w:tcPr>
          <w:p w14:paraId="310137E4" w14:textId="77777777" w:rsidR="00071AC3" w:rsidRDefault="00071AC3" w:rsidP="00C84C78">
            <w:pPr>
              <w:spacing w:before="60" w:after="60"/>
              <w:rPr>
                <w:szCs w:val="20"/>
              </w:rPr>
            </w:pPr>
            <w:r>
              <w:rPr>
                <w:szCs w:val="20"/>
              </w:rPr>
              <w:t>Involvement in d</w:t>
            </w:r>
            <w:r w:rsidRPr="00F929FC">
              <w:rPr>
                <w:szCs w:val="20"/>
              </w:rPr>
              <w:t xml:space="preserve">issemination </w:t>
            </w:r>
            <w:r>
              <w:rPr>
                <w:szCs w:val="20"/>
              </w:rPr>
              <w:t>a</w:t>
            </w:r>
            <w:r w:rsidRPr="00F929FC">
              <w:rPr>
                <w:szCs w:val="20"/>
              </w:rPr>
              <w:t>ctivities including trade publications, case studies</w:t>
            </w:r>
            <w:r>
              <w:rPr>
                <w:szCs w:val="20"/>
              </w:rPr>
              <w:t>, academic papers</w:t>
            </w:r>
            <w:r w:rsidRPr="00F929FC">
              <w:rPr>
                <w:szCs w:val="20"/>
              </w:rPr>
              <w:t xml:space="preserve"> and external presentations</w:t>
            </w:r>
            <w:r w:rsidR="000F4757">
              <w:rPr>
                <w:szCs w:val="20"/>
              </w:rPr>
              <w:t>.</w:t>
            </w:r>
          </w:p>
        </w:tc>
      </w:tr>
    </w:tbl>
    <w:p w14:paraId="5C9EC918" w14:textId="77777777" w:rsidR="00D85C66" w:rsidRDefault="00D85C66" w:rsidP="0038179C">
      <w:pPr>
        <w:pStyle w:val="Heading1"/>
      </w:pPr>
    </w:p>
    <w:tbl>
      <w:tblPr>
        <w:tblStyle w:val="TableGrid"/>
        <w:tblW w:w="8188" w:type="dxa"/>
        <w:tblLayout w:type="fixed"/>
        <w:tblLook w:val="0620" w:firstRow="1" w:lastRow="0" w:firstColumn="0" w:lastColumn="0" w:noHBand="1" w:noVBand="1"/>
      </w:tblPr>
      <w:tblGrid>
        <w:gridCol w:w="8188"/>
      </w:tblGrid>
      <w:tr w:rsidR="008D5D0E" w:rsidRPr="00AF47DA" w14:paraId="5000A21B" w14:textId="77777777" w:rsidTr="008D5D0E">
        <w:trPr>
          <w:cantSplit/>
          <w:trHeight w:val="265"/>
        </w:trPr>
        <w:tc>
          <w:tcPr>
            <w:tcW w:w="8188" w:type="dxa"/>
            <w:tcBorders>
              <w:top w:val="nil"/>
              <w:left w:val="dotted" w:sz="12" w:space="0" w:color="FFFFFF" w:themeColor="background1"/>
              <w:bottom w:val="single" w:sz="4" w:space="0" w:color="D9D9D9" w:themeColor="background1" w:themeShade="D9"/>
              <w:right w:val="nil"/>
            </w:tcBorders>
            <w:vAlign w:val="bottom"/>
          </w:tcPr>
          <w:p w14:paraId="5295984D" w14:textId="77777777" w:rsidR="008D5D0E" w:rsidRDefault="008D5D0E" w:rsidP="00EC5F51">
            <w:pPr>
              <w:pStyle w:val="Heading2"/>
              <w:outlineLvl w:val="1"/>
            </w:pPr>
            <w:r w:rsidRPr="00E35955">
              <w:t>Educational and/or Professional Qualifications</w:t>
            </w:r>
            <w:r>
              <w:br/>
            </w:r>
            <w:r w:rsidRPr="00A30F8E">
              <w:rPr>
                <w:rStyle w:val="Strong"/>
                <w:rFonts w:eastAsia="Times New Roman" w:cs="Arial"/>
                <w:sz w:val="16"/>
                <w:szCs w:val="24"/>
              </w:rPr>
              <w:t>(E=Essential</w:t>
            </w:r>
            <w:r>
              <w:rPr>
                <w:rStyle w:val="Strong"/>
                <w:rFonts w:eastAsia="Times New Roman" w:cs="Arial"/>
                <w:sz w:val="16"/>
                <w:szCs w:val="24"/>
              </w:rPr>
              <w:t>, i.e. a candidate must meet all essential criteria to be considered for selection</w:t>
            </w:r>
            <w:r w:rsidRPr="00A30F8E">
              <w:rPr>
                <w:rStyle w:val="Strong"/>
                <w:rFonts w:eastAsia="Times New Roman" w:cs="Arial"/>
                <w:sz w:val="16"/>
                <w:szCs w:val="24"/>
              </w:rPr>
              <w:t>, D=Desirable)</w:t>
            </w:r>
          </w:p>
        </w:tc>
      </w:tr>
      <w:tr w:rsidR="008D5D0E" w:rsidRPr="00E74D99" w14:paraId="18A23201" w14:textId="77777777" w:rsidTr="008D5D0E">
        <w:trPr>
          <w:cantSplit/>
          <w:trHeight w:val="265"/>
        </w:trPr>
        <w:sdt>
          <w:sdtPr>
            <w:id w:val="-1857571697"/>
            <w:placeholder>
              <w:docPart w:val="3026941D32934B64B9A10AB1E450D451"/>
            </w:placeholder>
            <w:text/>
          </w:sdtPr>
          <w:sdtEndPr/>
          <w:sdtContent>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4357C15F" w14:textId="7D7DF317" w:rsidR="008D5D0E" w:rsidRPr="00E74D99" w:rsidRDefault="006B2862" w:rsidP="005F18AA">
                <w:pPr>
                  <w:pStyle w:val="EssentialCriteria"/>
                </w:pPr>
                <w:r>
                  <w:t>Excellent degree-level qualification in computer science or</w:t>
                </w:r>
                <w:r w:rsidR="00EA30D3">
                  <w:t xml:space="preserve"> a strongly related discipline</w:t>
                </w:r>
              </w:p>
            </w:tc>
          </w:sdtContent>
        </w:sdt>
      </w:tr>
      <w:tr w:rsidR="00EA30D3" w:rsidRPr="00E74D99" w14:paraId="724B6032" w14:textId="77777777" w:rsidTr="008D5D0E">
        <w:trPr>
          <w:cantSplit/>
          <w:trHeight w:val="265"/>
        </w:trPr>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35394CFD" w14:textId="15145D5B" w:rsidR="00EA30D3" w:rsidRDefault="005F18AA" w:rsidP="00EC5974">
            <w:pPr>
              <w:pStyle w:val="EssentialCriteria"/>
              <w:numPr>
                <w:ilvl w:val="0"/>
                <w:numId w:val="0"/>
              </w:numPr>
              <w:ind w:left="454" w:hanging="454"/>
            </w:pPr>
            <w:r>
              <w:t>D.1</w:t>
            </w:r>
            <w:r>
              <w:tab/>
            </w:r>
            <w:r w:rsidR="00F32A1A">
              <w:t>MSc</w:t>
            </w:r>
            <w:r w:rsidR="00EC5974">
              <w:t xml:space="preserve"> </w:t>
            </w:r>
            <w:r w:rsidR="00EA30D3">
              <w:t>in Computer Science or a strongly related discipline</w:t>
            </w:r>
          </w:p>
        </w:tc>
      </w:tr>
      <w:tr w:rsidR="00EC5974" w:rsidRPr="00E74D99" w14:paraId="30D7A139" w14:textId="77777777" w:rsidTr="008D5D0E">
        <w:trPr>
          <w:cantSplit/>
          <w:trHeight w:val="265"/>
        </w:trPr>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01A84E7C" w14:textId="13ED9458" w:rsidR="00EC5974" w:rsidRDefault="00EC5974" w:rsidP="005F18AA">
            <w:pPr>
              <w:pStyle w:val="EssentialCriteria"/>
              <w:numPr>
                <w:ilvl w:val="0"/>
                <w:numId w:val="0"/>
              </w:numPr>
              <w:ind w:left="454" w:hanging="454"/>
            </w:pPr>
            <w:r>
              <w:t>D.2.</w:t>
            </w:r>
            <w:r>
              <w:tab/>
              <w:t>PhD in Computer Science or a strongly related discipline</w:t>
            </w:r>
          </w:p>
        </w:tc>
      </w:tr>
      <w:tr w:rsidR="008D5D0E" w:rsidRPr="00AF47DA" w14:paraId="3E4ADE82" w14:textId="77777777" w:rsidTr="008D5D0E">
        <w:trPr>
          <w:cantSplit/>
          <w:trHeight w:val="265"/>
        </w:trPr>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216517B2" w14:textId="77777777" w:rsidR="008D5D0E" w:rsidRDefault="008D5D0E" w:rsidP="00F32246">
            <w:pPr>
              <w:pStyle w:val="Heading2"/>
              <w:outlineLvl w:val="1"/>
            </w:pPr>
            <w:r w:rsidRPr="00E35955">
              <w:t>Experience</w:t>
            </w:r>
          </w:p>
        </w:tc>
      </w:tr>
      <w:tr w:rsidR="008D5D0E" w:rsidRPr="00E74D99" w14:paraId="105A4C89" w14:textId="77777777" w:rsidTr="008D5D0E">
        <w:trPr>
          <w:cantSplit/>
          <w:trHeight w:val="265"/>
        </w:trPr>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5946E8B5" w14:textId="2991294E" w:rsidR="008D5D0E" w:rsidRPr="00E74D99" w:rsidRDefault="00EC5974" w:rsidP="005F18AA">
            <w:pPr>
              <w:pStyle w:val="DesirableCriteria"/>
              <w:numPr>
                <w:ilvl w:val="0"/>
                <w:numId w:val="0"/>
              </w:numPr>
              <w:ind w:left="454" w:hanging="454"/>
            </w:pPr>
            <w:r>
              <w:t>D.3.</w:t>
            </w:r>
            <w:r w:rsidR="005F18AA">
              <w:t xml:space="preserve"> </w:t>
            </w:r>
            <w:r w:rsidR="005F18AA">
              <w:tab/>
              <w:t>Experience and understanding of image analysis and machine learning systems</w:t>
            </w:r>
          </w:p>
        </w:tc>
      </w:tr>
      <w:tr w:rsidR="00EC5974" w:rsidRPr="00E74D99" w14:paraId="5601A63D" w14:textId="77777777" w:rsidTr="008D5D0E">
        <w:trPr>
          <w:cantSplit/>
          <w:trHeight w:val="265"/>
        </w:trPr>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0054F32D" w14:textId="65A1BE6E" w:rsidR="00EC5974" w:rsidRDefault="00EC5974" w:rsidP="005F18AA">
            <w:pPr>
              <w:pStyle w:val="DesirableCriteria"/>
              <w:numPr>
                <w:ilvl w:val="0"/>
                <w:numId w:val="0"/>
              </w:numPr>
              <w:ind w:left="454" w:hanging="454"/>
            </w:pPr>
            <w:r>
              <w:t>D.4.</w:t>
            </w:r>
            <w:r>
              <w:tab/>
            </w:r>
            <w:sdt>
              <w:sdtPr>
                <w:id w:val="-1266691730"/>
                <w:placeholder>
                  <w:docPart w:val="0FC596CD9E6E4D608E4589485F2AD0C9"/>
                </w:placeholder>
                <w:text/>
              </w:sdtPr>
              <w:sdtEndPr/>
              <w:sdtContent>
                <w:r>
                  <w:t>Use of software development frameworks such as Git and Maven</w:t>
                </w:r>
              </w:sdtContent>
            </w:sdt>
          </w:p>
        </w:tc>
      </w:tr>
      <w:tr w:rsidR="00EC5974" w:rsidRPr="00E74D99" w14:paraId="00DC5D31" w14:textId="77777777" w:rsidTr="008D5D0E">
        <w:trPr>
          <w:cantSplit/>
          <w:trHeight w:val="265"/>
        </w:trPr>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4B3D11B0" w14:textId="5D2689B8" w:rsidR="00EC5974" w:rsidRDefault="00EC5974" w:rsidP="005F18AA">
            <w:pPr>
              <w:pStyle w:val="DesirableCriteria"/>
              <w:numPr>
                <w:ilvl w:val="0"/>
                <w:numId w:val="0"/>
              </w:numPr>
              <w:ind w:left="454" w:hanging="454"/>
            </w:pPr>
            <w:r>
              <w:t>D.5.</w:t>
            </w:r>
            <w:r>
              <w:tab/>
              <w:t>Use of Cloud frameworks such as Amazon EC</w:t>
            </w:r>
          </w:p>
        </w:tc>
      </w:tr>
      <w:tr w:rsidR="00EC5974" w:rsidRPr="00E74D99" w14:paraId="04702BA6" w14:textId="77777777" w:rsidTr="008D5D0E">
        <w:trPr>
          <w:cantSplit/>
          <w:trHeight w:val="265"/>
        </w:trPr>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2221C430" w14:textId="0F46B7F2" w:rsidR="00EC5974" w:rsidRDefault="00EC5974" w:rsidP="005F18AA">
            <w:pPr>
              <w:pStyle w:val="DesirableCriteria"/>
              <w:numPr>
                <w:ilvl w:val="0"/>
                <w:numId w:val="0"/>
              </w:numPr>
              <w:ind w:left="454" w:hanging="454"/>
            </w:pPr>
            <w:r>
              <w:t>D.6.</w:t>
            </w:r>
            <w:r w:rsidR="00832E7B">
              <w:tab/>
            </w:r>
            <w:sdt>
              <w:sdtPr>
                <w:id w:val="-240562578"/>
                <w:placeholder>
                  <w:docPart w:val="A3FC8CAB69A2470B93EF70B139849109"/>
                </w:placeholder>
                <w:text/>
              </w:sdtPr>
              <w:sdtEndPr/>
              <w:sdtContent>
                <w:r w:rsidR="00832E7B" w:rsidRPr="007A38E0">
                  <w:t>Knowledge of KTP</w:t>
                </w:r>
              </w:sdtContent>
            </w:sdt>
          </w:p>
        </w:tc>
      </w:tr>
      <w:tr w:rsidR="008D5D0E" w:rsidRPr="00AF47DA" w14:paraId="1BAFA942" w14:textId="77777777" w:rsidTr="008D5D0E">
        <w:trPr>
          <w:cantSplit/>
          <w:trHeight w:val="265"/>
        </w:trPr>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7336E302" w14:textId="77777777" w:rsidR="008D5D0E" w:rsidRDefault="008D5D0E" w:rsidP="00F32246">
            <w:pPr>
              <w:pStyle w:val="Heading2"/>
              <w:outlineLvl w:val="1"/>
            </w:pPr>
            <w:r w:rsidRPr="00E35955">
              <w:t>Job Related Skills and Achievements</w:t>
            </w:r>
          </w:p>
        </w:tc>
      </w:tr>
      <w:tr w:rsidR="008D5D0E" w:rsidRPr="00E74D99" w14:paraId="5125B789" w14:textId="77777777" w:rsidTr="008D5D0E">
        <w:trPr>
          <w:cantSplit/>
          <w:trHeight w:val="265"/>
        </w:trPr>
        <w:sdt>
          <w:sdtPr>
            <w:id w:val="1561214946"/>
            <w:placeholder>
              <w:docPart w:val="B94E50BDECDA401C8DBB2940DF464545"/>
            </w:placeholder>
            <w:text/>
          </w:sdtPr>
          <w:sdtEndPr/>
          <w:sdtContent>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3CFD0140" w14:textId="77777777" w:rsidR="008D5D0E" w:rsidRPr="00E74D99" w:rsidRDefault="00E84327" w:rsidP="008D5D0E">
                <w:pPr>
                  <w:pStyle w:val="EssentialCriteria"/>
                </w:pPr>
                <w:r>
                  <w:t>Analytical thinking and software development skills and experience, ideally Java</w:t>
                </w:r>
              </w:p>
            </w:tc>
          </w:sdtContent>
        </w:sdt>
      </w:tr>
      <w:tr w:rsidR="00E84327" w:rsidRPr="00E74D99" w14:paraId="0308D6D9" w14:textId="77777777" w:rsidTr="008D5D0E">
        <w:trPr>
          <w:cantSplit/>
          <w:trHeight w:val="140"/>
        </w:trPr>
        <w:sdt>
          <w:sdtPr>
            <w:id w:val="-1116756774"/>
            <w:placeholder>
              <w:docPart w:val="EAFE01081271EC45BFD09E5097915A7D"/>
            </w:placeholder>
            <w:text/>
          </w:sdtPr>
          <w:sdtEndPr/>
          <w:sdtContent>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2EFEE0F5" w14:textId="10125F7A" w:rsidR="00E84327" w:rsidRPr="00E74D99" w:rsidRDefault="005F18AA" w:rsidP="005F18AA">
                <w:pPr>
                  <w:pStyle w:val="EssentialCriteria"/>
                </w:pPr>
                <w:r>
                  <w:t>Developed a</w:t>
                </w:r>
                <w:r w:rsidR="00E84327" w:rsidRPr="007A38E0">
                  <w:t>bility to</w:t>
                </w:r>
                <w:r w:rsidR="00E84327">
                  <w:t xml:space="preserve"> </w:t>
                </w:r>
                <w:r>
                  <w:t xml:space="preserve">conduct both individual research and development work, </w:t>
                </w:r>
                <w:r w:rsidR="00E84327" w:rsidRPr="007A38E0">
                  <w:t>undertake</w:t>
                </w:r>
                <w:r w:rsidR="00E84327">
                  <w:t xml:space="preserve"> multi-factorial experiments and</w:t>
                </w:r>
                <w:r w:rsidR="00E84327" w:rsidRPr="007A38E0">
                  <w:t xml:space="preserve"> analysis, prepare reports and present results</w:t>
                </w:r>
              </w:p>
            </w:tc>
          </w:sdtContent>
        </w:sdt>
      </w:tr>
      <w:tr w:rsidR="00E84327" w:rsidRPr="00E74D99" w14:paraId="415F9669" w14:textId="77777777" w:rsidTr="008D5D0E">
        <w:trPr>
          <w:cantSplit/>
          <w:trHeight w:val="168"/>
        </w:trPr>
        <w:sdt>
          <w:sdtPr>
            <w:id w:val="-1702780688"/>
            <w:placeholder>
              <w:docPart w:val="51B2A2A842824E4ABACAC8BD52A31B2C"/>
            </w:placeholder>
            <w:text/>
          </w:sdtPr>
          <w:sdtEndPr/>
          <w:sdtContent>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0526ED05" w14:textId="77777777" w:rsidR="00E84327" w:rsidRPr="00E74D99" w:rsidRDefault="00E84327" w:rsidP="00E84327">
                <w:pPr>
                  <w:pStyle w:val="EssentialCriteria"/>
                </w:pPr>
                <w:r w:rsidRPr="007A38E0">
                  <w:t>Ability to organise, plan and use time efficiently</w:t>
                </w:r>
                <w:r>
                  <w:t xml:space="preserve"> against deadlines and milestones</w:t>
                </w:r>
              </w:p>
            </w:tc>
          </w:sdtContent>
        </w:sdt>
      </w:tr>
      <w:tr w:rsidR="008D5D0E" w:rsidRPr="00E74D99" w14:paraId="01F6064A" w14:textId="77777777" w:rsidTr="008D5D0E">
        <w:trPr>
          <w:cantSplit/>
          <w:trHeight w:val="168"/>
        </w:trPr>
        <w:sdt>
          <w:sdtPr>
            <w:id w:val="-915931063"/>
            <w:placeholder>
              <w:docPart w:val="5608F12ECA164741BF07F572AB6F1E8E"/>
            </w:placeholder>
            <w:text/>
          </w:sdtPr>
          <w:sdtEndPr/>
          <w:sdtContent>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0B1A1075" w14:textId="77777777" w:rsidR="008D5D0E" w:rsidRPr="00E74D99" w:rsidRDefault="008D5D0E" w:rsidP="008D5D0E">
                <w:pPr>
                  <w:pStyle w:val="EssentialCriteria"/>
                </w:pPr>
                <w:r w:rsidRPr="007A38E0">
                  <w:t>Excellent written and verbal communication skills</w:t>
                </w:r>
              </w:p>
            </w:tc>
          </w:sdtContent>
        </w:sdt>
      </w:tr>
      <w:tr w:rsidR="008D5D0E" w:rsidRPr="00AF47DA" w14:paraId="6E584644" w14:textId="77777777" w:rsidTr="008D5D0E">
        <w:trPr>
          <w:cantSplit/>
          <w:trHeight w:val="265"/>
        </w:trPr>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7EA07FEB" w14:textId="77777777" w:rsidR="008D5D0E" w:rsidRDefault="008D5D0E" w:rsidP="00F32246">
            <w:pPr>
              <w:pStyle w:val="Heading2"/>
              <w:outlineLvl w:val="1"/>
            </w:pPr>
            <w:r w:rsidRPr="00E35955">
              <w:t>Personal Attributes</w:t>
            </w:r>
          </w:p>
        </w:tc>
      </w:tr>
      <w:tr w:rsidR="008D5D0E" w:rsidRPr="00E74D99" w14:paraId="6A3518FF" w14:textId="77777777" w:rsidTr="008D5D0E">
        <w:trPr>
          <w:cantSplit/>
          <w:trHeight w:val="265"/>
        </w:trPr>
        <w:sdt>
          <w:sdtPr>
            <w:id w:val="-404223386"/>
            <w:placeholder>
              <w:docPart w:val="AC0A5BF75F3C47749B8C508ABD41B055"/>
            </w:placeholder>
            <w:text/>
          </w:sdtPr>
          <w:sdtEndPr/>
          <w:sdtContent>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4B8C8E1F" w14:textId="77777777" w:rsidR="008D5D0E" w:rsidRPr="00E74D99" w:rsidRDefault="008D5D0E" w:rsidP="008D5D0E">
                <w:pPr>
                  <w:pStyle w:val="EssentialCriteria"/>
                </w:pPr>
                <w:r w:rsidRPr="007A38E0">
                  <w:t>Strong interpersonal skill</w:t>
                </w:r>
                <w:r>
                  <w:t>s with the ability to engage with a variety of different stakeholders.</w:t>
                </w:r>
              </w:p>
            </w:tc>
          </w:sdtContent>
        </w:sdt>
      </w:tr>
      <w:tr w:rsidR="008D5D0E" w:rsidRPr="00E74D99" w14:paraId="10C9D29B" w14:textId="77777777" w:rsidTr="008D5D0E">
        <w:trPr>
          <w:cantSplit/>
          <w:trHeight w:val="140"/>
        </w:trPr>
        <w:sdt>
          <w:sdtPr>
            <w:id w:val="-125163080"/>
            <w:placeholder>
              <w:docPart w:val="5D6C75F26B6B41F1A04A1AEF711B5847"/>
            </w:placeholder>
            <w:text/>
          </w:sdtPr>
          <w:sdtEndPr/>
          <w:sdtContent>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120CD165" w14:textId="2ACC2B0A" w:rsidR="008D5D0E" w:rsidRPr="00E74D99" w:rsidRDefault="008D5D0E" w:rsidP="008D5D0E">
                <w:pPr>
                  <w:pStyle w:val="EssentialCriteria"/>
                </w:pPr>
                <w:r>
                  <w:t>Ability to plan</w:t>
                </w:r>
                <w:r w:rsidR="005F18AA">
                  <w:t xml:space="preserve"> and deliver</w:t>
                </w:r>
                <w:r>
                  <w:t xml:space="preserve"> activities and projects well in advance and take account of possible changing circumstances</w:t>
                </w:r>
              </w:p>
            </w:tc>
          </w:sdtContent>
        </w:sdt>
      </w:tr>
      <w:tr w:rsidR="008D5D0E" w:rsidRPr="00E74D99" w14:paraId="2A13BE1D" w14:textId="77777777" w:rsidTr="008D5D0E">
        <w:trPr>
          <w:cantSplit/>
          <w:trHeight w:val="168"/>
        </w:trPr>
        <w:sdt>
          <w:sdtPr>
            <w:id w:val="1470404199"/>
            <w:placeholder>
              <w:docPart w:val="291C6052FD934D1396AF4F834A2AC319"/>
            </w:placeholder>
            <w:text/>
          </w:sdtPr>
          <w:sdtEndPr/>
          <w:sdtContent>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29A13FA7" w14:textId="77777777" w:rsidR="008D5D0E" w:rsidRDefault="008D5D0E" w:rsidP="008D5D0E">
                <w:pPr>
                  <w:pStyle w:val="EssentialCriteria"/>
                </w:pPr>
                <w:r>
                  <w:t>Capable of analytical thinking and problem solving</w:t>
                </w:r>
              </w:p>
            </w:tc>
          </w:sdtContent>
        </w:sdt>
      </w:tr>
      <w:tr w:rsidR="008D5D0E" w:rsidRPr="00E74D99" w14:paraId="5AE03FD1" w14:textId="77777777" w:rsidTr="008D5D0E">
        <w:trPr>
          <w:cantSplit/>
          <w:trHeight w:val="168"/>
        </w:trPr>
        <w:tc>
          <w:tcPr>
            <w:tcW w:w="8188" w:type="dxa"/>
            <w:tcBorders>
              <w:top w:val="single" w:sz="4" w:space="0" w:color="D9D9D9" w:themeColor="background1" w:themeShade="D9"/>
              <w:left w:val="dotted" w:sz="12" w:space="0" w:color="FFFFFF" w:themeColor="background1"/>
              <w:bottom w:val="single" w:sz="4" w:space="0" w:color="D9D9D9" w:themeColor="background1" w:themeShade="D9"/>
              <w:right w:val="nil"/>
            </w:tcBorders>
          </w:tcPr>
          <w:p w14:paraId="52712D36" w14:textId="77777777" w:rsidR="008D5D0E" w:rsidRDefault="008D5D0E" w:rsidP="008D5D0E">
            <w:pPr>
              <w:pStyle w:val="EssentialCriteria"/>
            </w:pPr>
            <w:r>
              <w:t>Ability to work independently as well as part of team</w:t>
            </w:r>
          </w:p>
        </w:tc>
      </w:tr>
    </w:tbl>
    <w:p w14:paraId="5D817259" w14:textId="77777777" w:rsidR="002018B0" w:rsidRPr="002018B0" w:rsidRDefault="002018B0" w:rsidP="00265FF6">
      <w:pPr>
        <w:pStyle w:val="Heading1"/>
        <w:rPr>
          <w:bCs/>
        </w:rPr>
      </w:pPr>
      <w:r w:rsidRPr="002018B0">
        <w:lastRenderedPageBreak/>
        <w:t>Application Procedure</w:t>
      </w:r>
    </w:p>
    <w:sdt>
      <w:sdtPr>
        <w:id w:val="-1071644305"/>
        <w:placeholder>
          <w:docPart w:val="577619C6E1864006AAEC4EED0D48A076"/>
        </w:placeholder>
        <w:docPartList>
          <w:docPartGallery w:val="Quick Parts"/>
          <w:docPartCategory w:val="Application Procedure"/>
        </w:docPartList>
      </w:sdtPr>
      <w:sdtEndPr/>
      <w:sdtContent>
        <w:p w14:paraId="4A0C9B85" w14:textId="77777777" w:rsidR="002018B0" w:rsidRPr="002018B0" w:rsidRDefault="007A38E0" w:rsidP="00265FF6">
          <w:r w:rsidRPr="0050748C">
            <w:rPr>
              <w:bCs/>
              <w:szCs w:val="20"/>
            </w:rPr>
            <w:t>Applicants are required to complete an a</w:t>
          </w:r>
          <w:r w:rsidRPr="0050748C">
            <w:rPr>
              <w:szCs w:val="20"/>
            </w:rPr>
            <w:t xml:space="preserve">pplication form including the name of three referees who will be contacted before interview without permission, unless you indicate that you would prefer otherwise. Applicants should also submit a Curriculum Vitae and a covering letter </w:t>
          </w:r>
          <w:r>
            <w:rPr>
              <w:szCs w:val="20"/>
            </w:rPr>
            <w:t xml:space="preserve">as a single document </w:t>
          </w:r>
          <w:r w:rsidRPr="0050748C">
            <w:rPr>
              <w:szCs w:val="20"/>
            </w:rPr>
            <w:t>detailing the knowledge, skills and experience you think make you the right candidate for the job. Applicants should also complete the Equal Opportunities Monitoring Form.</w:t>
          </w:r>
        </w:p>
      </w:sdtContent>
    </w:sdt>
    <w:p w14:paraId="60B71954" w14:textId="77777777" w:rsidR="00265FF6" w:rsidRDefault="00265FF6" w:rsidP="00265FF6">
      <w:pPr>
        <w:pStyle w:val="Heading1"/>
      </w:pPr>
      <w:r w:rsidRPr="00AF47DA">
        <w:t>Other Information</w:t>
      </w:r>
    </w:p>
    <w:p w14:paraId="6B538773" w14:textId="55460C39" w:rsidR="00265FF6" w:rsidRDefault="00265FF6" w:rsidP="00265FF6">
      <w:r w:rsidRPr="00380DB3">
        <w:t>Further information on the application process and working at Strathclyde can be found on our website (</w:t>
      </w:r>
      <w:hyperlink r:id="rId12" w:history="1">
        <w:r w:rsidRPr="00380DB3">
          <w:rPr>
            <w:rStyle w:val="Hyperlink"/>
            <w:szCs w:val="20"/>
          </w:rPr>
          <w:t>http://www.strath.ac.uk/hr/workforus</w:t>
        </w:r>
      </w:hyperlink>
      <w:r w:rsidRPr="00380DB3">
        <w:t>).</w:t>
      </w:r>
    </w:p>
    <w:p w14:paraId="7F1ED341" w14:textId="77777777" w:rsidR="00EA30D3" w:rsidRPr="00EA30D3" w:rsidRDefault="00EA30D3" w:rsidP="00EA30D3">
      <w:pPr>
        <w:rPr>
          <w:rFonts w:cs="Calibri"/>
          <w:szCs w:val="20"/>
        </w:rPr>
      </w:pPr>
      <w:r w:rsidRPr="00EA30D3">
        <w:rPr>
          <w:rFonts w:cs="Calibri"/>
          <w:szCs w:val="20"/>
          <w:lang w:val="en-US"/>
        </w:rPr>
        <w:t xml:space="preserve">This position forms part of the Knowledge Transfer Partnership (KTP) funded by Innovate UK.  To find out how KTP works with business and the University, and the vital role you will play if you successfully secure a KTP Associate position. Please visit: </w:t>
      </w:r>
      <w:hyperlink r:id="rId13" w:history="1">
        <w:r w:rsidRPr="00EA30D3">
          <w:rPr>
            <w:rStyle w:val="Hyperlink"/>
            <w:rFonts w:cs="Calibri"/>
            <w:szCs w:val="20"/>
            <w:lang w:val="en-US"/>
          </w:rPr>
          <w:t>www.ktpws.org.uk</w:t>
        </w:r>
      </w:hyperlink>
    </w:p>
    <w:p w14:paraId="434C8B58" w14:textId="657FF25C" w:rsidR="00832E7B" w:rsidRDefault="007A38E0" w:rsidP="007A38E0">
      <w:r w:rsidRPr="002018B0">
        <w:t xml:space="preserve">Informal enquiries about the post can be directed to </w:t>
      </w:r>
      <w:sdt>
        <w:sdtPr>
          <w:alias w:val="Contact Name"/>
          <w:tag w:val="Contact Name"/>
          <w:id w:val="982976044"/>
          <w:placeholder>
            <w:docPart w:val="301637BBECCD4111BC3AC82A3C5A671A"/>
          </w:placeholder>
          <w:text/>
        </w:sdtPr>
        <w:sdtEndPr/>
        <w:sdtContent>
          <w:r w:rsidR="006E1E73">
            <w:t>Prof Richard Connor</w:t>
          </w:r>
        </w:sdtContent>
      </w:sdt>
      <w:r w:rsidRPr="002018B0">
        <w:t xml:space="preserve">, </w:t>
      </w:r>
      <w:r>
        <w:t>Academic Supervisor</w:t>
      </w:r>
      <w:r w:rsidR="006E1E73">
        <w:t xml:space="preserve"> (</w:t>
      </w:r>
      <w:hyperlink r:id="rId14" w:history="1">
        <w:r w:rsidR="00832E7B" w:rsidRPr="00013D2F">
          <w:rPr>
            <w:rStyle w:val="Hyperlink"/>
          </w:rPr>
          <w:t>Richard.Connor@strath.ac.uk</w:t>
        </w:r>
      </w:hyperlink>
      <w:r w:rsidR="006E1E73">
        <w:t>)</w:t>
      </w:r>
    </w:p>
    <w:p w14:paraId="03D19951" w14:textId="77777777" w:rsidR="00832E7B" w:rsidRPr="00914F75" w:rsidRDefault="00832E7B" w:rsidP="00832E7B">
      <w:pPr>
        <w:keepNext/>
        <w:spacing w:after="60"/>
        <w:outlineLvl w:val="1"/>
        <w:rPr>
          <w:rFonts w:ascii="Cambria" w:hAnsi="Cambria" w:cs="Times New Roman"/>
          <w:b/>
          <w:bCs/>
          <w:szCs w:val="20"/>
        </w:rPr>
      </w:pPr>
      <w:r w:rsidRPr="00914F75">
        <w:rPr>
          <w:rFonts w:ascii="Cambria" w:hAnsi="Cambria" w:cs="Times New Roman"/>
          <w:b/>
          <w:bCs/>
          <w:szCs w:val="20"/>
        </w:rPr>
        <w:t>Conditions of Employment</w:t>
      </w:r>
    </w:p>
    <w:p w14:paraId="789A635A" w14:textId="177C9B37" w:rsidR="00832E7B" w:rsidRDefault="00832E7B" w:rsidP="00832E7B">
      <w:pPr>
        <w:spacing w:after="0"/>
        <w:rPr>
          <w:szCs w:val="20"/>
        </w:rPr>
      </w:pPr>
      <w:r w:rsidRPr="00914F75">
        <w:rPr>
          <w:rFonts w:eastAsia="Calibri" w:cs="Times New Roman"/>
          <w:szCs w:val="20"/>
          <w:lang w:eastAsia="en-US"/>
        </w:rPr>
        <w:t>Condi</w:t>
      </w:r>
      <w:r>
        <w:rPr>
          <w:rFonts w:eastAsia="Calibri" w:cs="Times New Roman"/>
          <w:szCs w:val="20"/>
          <w:lang w:eastAsia="en-US"/>
        </w:rPr>
        <w:t xml:space="preserve">tions of employment relating to the </w:t>
      </w:r>
      <w:sdt>
        <w:sdtPr>
          <w:rPr>
            <w:szCs w:val="20"/>
          </w:rPr>
          <w:id w:val="818545068"/>
          <w:placeholder>
            <w:docPart w:val="E6015D1C907B484091E96840A440B766"/>
          </w:placeholder>
          <w:comboBox>
            <w:listItem w:value="Choose an item."/>
            <w:listItem w:displayText="Administrative and Professional" w:value="Administrative and Professional"/>
            <w:listItem w:displayText="Academic" w:value="Academic"/>
            <w:listItem w:displayText="Knowledge Exchange" w:value="Knowledge Exchange"/>
            <w:listItem w:displayText="Research" w:value="Research"/>
            <w:listItem w:displayText="Operational Services" w:value="Operational Services"/>
            <w:listItem w:displayText="Teaching" w:value="Teaching"/>
            <w:listItem w:displayText="Technical Services" w:value="Technical Services"/>
            <w:listItem w:displayText="Trades" w:value="Trades"/>
          </w:comboBox>
        </w:sdtPr>
        <w:sdtEndPr/>
        <w:sdtContent>
          <w:r>
            <w:rPr>
              <w:szCs w:val="20"/>
            </w:rPr>
            <w:t>KTP</w:t>
          </w:r>
        </w:sdtContent>
      </w:sdt>
      <w:r>
        <w:rPr>
          <w:szCs w:val="20"/>
        </w:rPr>
        <w:t xml:space="preserve"> s</w:t>
      </w:r>
      <w:r w:rsidRPr="00914F75">
        <w:rPr>
          <w:rFonts w:eastAsia="Calibri" w:cs="Times New Roman"/>
          <w:szCs w:val="20"/>
          <w:lang w:eastAsia="en-US"/>
        </w:rPr>
        <w:t xml:space="preserve">taff </w:t>
      </w:r>
      <w:r>
        <w:rPr>
          <w:rFonts w:eastAsia="Calibri" w:cs="Times New Roman"/>
          <w:szCs w:val="20"/>
          <w:lang w:eastAsia="en-US"/>
        </w:rPr>
        <w:t xml:space="preserve">category </w:t>
      </w:r>
      <w:r w:rsidRPr="00914F75">
        <w:rPr>
          <w:rFonts w:eastAsia="Calibri" w:cs="Times New Roman"/>
          <w:szCs w:val="20"/>
          <w:lang w:eastAsia="en-US"/>
        </w:rPr>
        <w:t xml:space="preserve">can be found </w:t>
      </w:r>
      <w:r w:rsidRPr="00D22434">
        <w:rPr>
          <w:rFonts w:eastAsia="Calibri" w:cs="Times New Roman"/>
          <w:szCs w:val="20"/>
          <w:lang w:eastAsia="en-US"/>
        </w:rPr>
        <w:t>at</w:t>
      </w:r>
      <w:r w:rsidRPr="00914F75">
        <w:rPr>
          <w:rFonts w:eastAsia="Calibri" w:cs="Times New Roman"/>
          <w:szCs w:val="20"/>
          <w:lang w:eastAsia="en-US"/>
        </w:rPr>
        <w:t xml:space="preserve">: </w:t>
      </w:r>
      <w:hyperlink r:id="rId15" w:tooltip="Information on pensions" w:history="1">
        <w:r w:rsidRPr="00D22434">
          <w:rPr>
            <w:rFonts w:eastAsia="Calibri" w:cs="Times New Roman"/>
            <w:color w:val="0000FF"/>
            <w:szCs w:val="20"/>
            <w:u w:val="single"/>
            <w:lang w:eastAsia="en-US"/>
          </w:rPr>
          <w:t>Conditions of Employment</w:t>
        </w:r>
      </w:hyperlink>
      <w:r w:rsidRPr="00914F75">
        <w:rPr>
          <w:rFonts w:ascii="Calibri" w:eastAsia="Calibri" w:hAnsi="Calibri" w:cs="Times New Roman"/>
          <w:sz w:val="22"/>
          <w:szCs w:val="22"/>
          <w:lang w:eastAsia="en-US"/>
        </w:rPr>
        <w:t>.</w:t>
      </w:r>
    </w:p>
    <w:p w14:paraId="225B4328" w14:textId="77777777" w:rsidR="00832E7B" w:rsidRPr="00832E7B" w:rsidRDefault="00832E7B" w:rsidP="00832E7B">
      <w:pPr>
        <w:spacing w:after="0"/>
        <w:rPr>
          <w:szCs w:val="20"/>
        </w:rPr>
      </w:pPr>
    </w:p>
    <w:sdt>
      <w:sdtPr>
        <w:rPr>
          <w:rFonts w:ascii="Gill Sans MT" w:eastAsia="Times New Roman" w:hAnsi="Gill Sans MT" w:cs="Arial"/>
          <w:b w:val="0"/>
          <w:bCs w:val="0"/>
          <w:szCs w:val="24"/>
          <w:lang w:val="en-US" w:eastAsia="en-US"/>
        </w:rPr>
        <w:alias w:val="Probationary Period"/>
        <w:tag w:val="Probationary Period"/>
        <w:id w:val="978570852"/>
        <w:placeholder>
          <w:docPart w:val="265D53C1EA494088B1A3E1EBD86DF223"/>
        </w:placeholder>
      </w:sdtPr>
      <w:sdtEndPr>
        <w:rPr>
          <w:szCs w:val="20"/>
          <w:lang w:val="en-GB" w:eastAsia="en-GB"/>
        </w:rPr>
      </w:sdtEndPr>
      <w:sdtContent>
        <w:p w14:paraId="1975056A" w14:textId="77777777" w:rsidR="00192EF0" w:rsidRPr="00380DB3" w:rsidRDefault="00380DB3" w:rsidP="00046DA9">
          <w:pPr>
            <w:pStyle w:val="Heading2"/>
            <w:rPr>
              <w:lang w:val="en-US" w:eastAsia="en-US"/>
            </w:rPr>
          </w:pPr>
          <w:r w:rsidRPr="00380DB3">
            <w:rPr>
              <w:lang w:val="en-US" w:eastAsia="en-US"/>
            </w:rPr>
            <w:t>Probation</w:t>
          </w:r>
        </w:p>
        <w:p w14:paraId="395D73DF" w14:textId="77777777" w:rsidR="00380DB3" w:rsidRPr="008B5618" w:rsidRDefault="00EE74A4" w:rsidP="00A92CBB">
          <w:pPr>
            <w:rPr>
              <w:szCs w:val="20"/>
            </w:rPr>
          </w:pPr>
          <w:r>
            <w:rPr>
              <w:szCs w:val="20"/>
              <w:lang w:val="en-US" w:eastAsia="en-US"/>
            </w:rPr>
            <w:t>Where applicable, t</w:t>
          </w:r>
          <w:r w:rsidR="00380DB3" w:rsidRPr="008B5618">
            <w:rPr>
              <w:szCs w:val="20"/>
            </w:rPr>
            <w:t xml:space="preserve">he successful applicant will be required to serve a </w:t>
          </w:r>
          <w:sdt>
            <w:sdtPr>
              <w:rPr>
                <w:szCs w:val="20"/>
              </w:rPr>
              <w:id w:val="1585569644"/>
              <w:placeholder>
                <w:docPart w:val="4B16391A589D47698A89442BA2A32057"/>
              </w:placeholder>
              <w:comboBox>
                <w:listItem w:value="Choose an item."/>
                <w:listItem w:displayText="6 month" w:value="6 month"/>
                <w:listItem w:displayText="9 month" w:value="9 month"/>
                <w:listItem w:displayText="12 month" w:value="12 month"/>
                <w:listItem w:displayText="3 year" w:value="3 year"/>
              </w:comboBox>
            </w:sdtPr>
            <w:sdtEndPr/>
            <w:sdtContent>
              <w:r w:rsidR="001B1175">
                <w:rPr>
                  <w:szCs w:val="20"/>
                </w:rPr>
                <w:t>6 month</w:t>
              </w:r>
            </w:sdtContent>
          </w:sdt>
          <w:r w:rsidR="008B5618" w:rsidRPr="008B5618">
            <w:rPr>
              <w:szCs w:val="20"/>
            </w:rPr>
            <w:t xml:space="preserve"> </w:t>
          </w:r>
          <w:r w:rsidR="00380DB3" w:rsidRPr="008B5618">
            <w:rPr>
              <w:szCs w:val="20"/>
            </w:rPr>
            <w:t>probationary period.</w:t>
          </w:r>
        </w:p>
      </w:sdtContent>
    </w:sdt>
    <w:p w14:paraId="51330CF9" w14:textId="77777777" w:rsidR="00380DB3" w:rsidRPr="00380DB3" w:rsidRDefault="00380DB3" w:rsidP="00046DA9">
      <w:pPr>
        <w:pStyle w:val="Heading2"/>
      </w:pPr>
      <w:r w:rsidRPr="00380DB3">
        <w:t>Pension</w:t>
      </w:r>
    </w:p>
    <w:p w14:paraId="2E8599EE" w14:textId="77777777" w:rsidR="00380DB3" w:rsidRDefault="00380DB3" w:rsidP="00A92CBB">
      <w:pPr>
        <w:rPr>
          <w:szCs w:val="20"/>
        </w:rPr>
      </w:pPr>
      <w:r w:rsidRPr="00380DB3">
        <w:rPr>
          <w:szCs w:val="20"/>
        </w:rPr>
        <w:t>The successful applicant will be eligible to join the Universities' Superannuation Scheme.</w:t>
      </w:r>
      <w:r w:rsidRPr="00380DB3">
        <w:rPr>
          <w:rFonts w:ascii="Verdana" w:hAnsi="Verdana"/>
          <w:color w:val="404040"/>
          <w:szCs w:val="20"/>
        </w:rPr>
        <w:t xml:space="preserve"> </w:t>
      </w:r>
      <w:r w:rsidRPr="00380DB3">
        <w:rPr>
          <w:szCs w:val="20"/>
        </w:rPr>
        <w:t>Further information regarding th</w:t>
      </w:r>
      <w:r w:rsidR="00A92CBB">
        <w:rPr>
          <w:szCs w:val="20"/>
        </w:rPr>
        <w:t xml:space="preserve">is scheme is available from </w:t>
      </w:r>
      <w:hyperlink r:id="rId16" w:tooltip="Information on pensions" w:history="1">
        <w:r w:rsidR="00A92CBB" w:rsidRPr="00A92CBB">
          <w:rPr>
            <w:rStyle w:val="Hyperlink"/>
            <w:szCs w:val="20"/>
          </w:rPr>
          <w:t>Payroll and Pensions</w:t>
        </w:r>
      </w:hyperlink>
      <w:r w:rsidR="00A92CBB">
        <w:rPr>
          <w:szCs w:val="20"/>
        </w:rPr>
        <w:t>.</w:t>
      </w:r>
    </w:p>
    <w:sdt>
      <w:sdtPr>
        <w:rPr>
          <w:rFonts w:ascii="Gill Sans MT" w:eastAsia="Times New Roman" w:hAnsi="Gill Sans MT" w:cs="Arial"/>
          <w:b w:val="0"/>
          <w:bCs w:val="0"/>
          <w:szCs w:val="24"/>
        </w:rPr>
        <w:alias w:val="Relocation"/>
        <w:tag w:val="Health Screening"/>
        <w:id w:val="1246380199"/>
        <w:placeholder>
          <w:docPart w:val="997F1C410A474F56B6782AE735FEDA28"/>
        </w:placeholder>
      </w:sdtPr>
      <w:sdtEndPr>
        <w:rPr>
          <w:szCs w:val="20"/>
          <w:lang w:val="en-US" w:eastAsia="en-US"/>
        </w:rPr>
      </w:sdtEndPr>
      <w:sdtContent>
        <w:p w14:paraId="566F0166" w14:textId="77777777" w:rsidR="0012035A" w:rsidRDefault="0012035A" w:rsidP="0012035A">
          <w:pPr>
            <w:pStyle w:val="Heading2"/>
          </w:pPr>
          <w:r>
            <w:t>Relocation</w:t>
          </w:r>
        </w:p>
        <w:p w14:paraId="7B9579E5" w14:textId="77777777" w:rsidR="0012035A" w:rsidRDefault="00EE74A4" w:rsidP="0012035A">
          <w:pPr>
            <w:rPr>
              <w:szCs w:val="20"/>
              <w:lang w:val="en-US" w:eastAsia="en-US"/>
            </w:rPr>
          </w:pPr>
          <w:r>
            <w:rPr>
              <w:szCs w:val="20"/>
              <w:lang w:val="en-US" w:eastAsia="en-US"/>
            </w:rPr>
            <w:t>Where applicable, t</w:t>
          </w:r>
          <w:r w:rsidR="0012035A" w:rsidRPr="0012035A">
            <w:rPr>
              <w:szCs w:val="20"/>
              <w:lang w:val="en-US" w:eastAsia="en-US"/>
            </w:rPr>
            <w:t>he University offers a relocation package to support new employees who meet the eligibility criteria. The relocation package is offered as a contribution towards costs incurred, and is designed to be flexible, allowing staff to use the financial support available in the way that will be most helpful to them. Further details are outlined in the Relocation Policy.</w:t>
          </w:r>
        </w:p>
      </w:sdtContent>
    </w:sdt>
    <w:p w14:paraId="30725036" w14:textId="77777777" w:rsidR="008B5618" w:rsidRDefault="008B5618" w:rsidP="00E2644E">
      <w:pPr>
        <w:pStyle w:val="Heading2"/>
      </w:pPr>
      <w:r>
        <w:t>Interviews</w:t>
      </w:r>
    </w:p>
    <w:p w14:paraId="2C7BF193" w14:textId="77777777" w:rsidR="000F6562" w:rsidRPr="00380DB3" w:rsidRDefault="005128C5" w:rsidP="001471A7">
      <w:r w:rsidRPr="00380DB3">
        <w:t>Formal i</w:t>
      </w:r>
      <w:r w:rsidR="000F6562" w:rsidRPr="00380DB3">
        <w:t>nterview</w:t>
      </w:r>
      <w:r w:rsidR="007D4E8D">
        <w:t xml:space="preserve">s for this post will be held in </w:t>
      </w:r>
      <w:r w:rsidR="006E1E73">
        <w:t>April 2018</w:t>
      </w:r>
      <w:r w:rsidR="00EC5F51" w:rsidRPr="00380DB3">
        <w:t>.</w:t>
      </w:r>
    </w:p>
    <w:p w14:paraId="29EF5298" w14:textId="77777777" w:rsidR="00B3226F" w:rsidRDefault="00B3226F" w:rsidP="00B3226F">
      <w:pPr>
        <w:pStyle w:val="Heading2"/>
      </w:pPr>
      <w:r>
        <w:t>Equality and Diversity</w:t>
      </w:r>
    </w:p>
    <w:p w14:paraId="5D4061EA" w14:textId="77777777" w:rsidR="00B3226F" w:rsidRDefault="00B3226F" w:rsidP="001471A7">
      <w:r w:rsidRPr="00B3226F">
        <w:t>We value diversity and welcome applications from all sections of the community.</w:t>
      </w:r>
    </w:p>
    <w:p w14:paraId="09F93FE7" w14:textId="77777777" w:rsidR="00FB6230" w:rsidRDefault="00FB6230" w:rsidP="001471A7">
      <w:r w:rsidRPr="00FB6230">
        <w:t>The University currently holds a Bronze Athena SWAN award, recognising our commitment to advancing women's careers in science, technology, engineering, maths and medicine (STEMM) employment in academia.</w:t>
      </w:r>
    </w:p>
    <w:p w14:paraId="3A1537FE" w14:textId="77777777" w:rsidR="00FB6230" w:rsidRDefault="00FB6230" w:rsidP="001471A7">
      <w:r>
        <w:rPr>
          <w:noProof/>
        </w:rPr>
        <w:drawing>
          <wp:inline distT="0" distB="0" distL="0" distR="0" wp14:anchorId="55B81BED" wp14:editId="1314334F">
            <wp:extent cx="1390650" cy="762000"/>
            <wp:effectExtent l="0" t="0" r="0" b="0"/>
            <wp:docPr id="2" name="Picture 2" descr="Athena SWAN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hena SWAN Bronz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90650" cy="762000"/>
                    </a:xfrm>
                    <a:prstGeom prst="rect">
                      <a:avLst/>
                    </a:prstGeom>
                    <a:noFill/>
                    <a:ln>
                      <a:noFill/>
                    </a:ln>
                  </pic:spPr>
                </pic:pic>
              </a:graphicData>
            </a:graphic>
          </wp:inline>
        </w:drawing>
      </w:r>
    </w:p>
    <w:p w14:paraId="5B11D227" w14:textId="77777777" w:rsidR="00177CF6" w:rsidRPr="00380DB3" w:rsidRDefault="00177CF6" w:rsidP="001471A7">
      <w:r>
        <w:rPr>
          <w:noProof/>
        </w:rPr>
        <w:drawing>
          <wp:inline distT="0" distB="0" distL="0" distR="0" wp14:anchorId="090119DF" wp14:editId="0A4A2E05">
            <wp:extent cx="1501027" cy="723900"/>
            <wp:effectExtent l="0" t="0" r="4445" b="0"/>
            <wp:docPr id="3" name="Picture 3" descr="cid:image001.png@01D2982B.78D5D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982B.78D5D1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08851" cy="727673"/>
                    </a:xfrm>
                    <a:prstGeom prst="rect">
                      <a:avLst/>
                    </a:prstGeom>
                    <a:noFill/>
                    <a:ln>
                      <a:noFill/>
                    </a:ln>
                  </pic:spPr>
                </pic:pic>
              </a:graphicData>
            </a:graphic>
          </wp:inline>
        </w:drawing>
      </w:r>
    </w:p>
    <w:sectPr w:rsidR="00177CF6" w:rsidRPr="00380DB3" w:rsidSect="004863A1">
      <w:headerReference w:type="even" r:id="rId21"/>
      <w:headerReference w:type="default" r:id="rId22"/>
      <w:footerReference w:type="even" r:id="rId23"/>
      <w:footerReference w:type="default" r:id="rId24"/>
      <w:headerReference w:type="first" r:id="rId25"/>
      <w:footerReference w:type="first" r:id="rId26"/>
      <w:pgSz w:w="11906" w:h="16838"/>
      <w:pgMar w:top="-851" w:right="566" w:bottom="1276" w:left="993" w:header="708" w:footer="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71F09" w14:textId="77777777" w:rsidR="00153D2B" w:rsidRDefault="00153D2B" w:rsidP="007A040E">
      <w:r>
        <w:separator/>
      </w:r>
    </w:p>
  </w:endnote>
  <w:endnote w:type="continuationSeparator" w:id="0">
    <w:p w14:paraId="22C114B6" w14:textId="77777777" w:rsidR="00153D2B" w:rsidRDefault="00153D2B" w:rsidP="007A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3FDD" w14:textId="77777777" w:rsidR="005D7777" w:rsidRDefault="005D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6245" w14:textId="45C1CD37" w:rsidR="005D7777" w:rsidRPr="00CF7578" w:rsidRDefault="005D7777" w:rsidP="00A07B73">
    <w:pPr>
      <w:pStyle w:val="NoSpacing"/>
      <w:tabs>
        <w:tab w:val="right" w:pos="10348"/>
      </w:tabs>
      <w:spacing w:line="276" w:lineRule="auto"/>
      <w:rPr>
        <w:rFonts w:ascii="Gill Sans MT" w:hAnsi="Gill Sans MT" w:cs="Arial"/>
        <w:color w:val="7F7F7F" w:themeColor="text1" w:themeTint="80"/>
        <w:kern w:val="0"/>
        <w:sz w:val="18"/>
        <w:szCs w:val="18"/>
        <w:lang w:val="en-GB" w:eastAsia="en-US"/>
      </w:rPr>
    </w:pPr>
    <w:r w:rsidRPr="00CF7578">
      <w:rPr>
        <w:rFonts w:ascii="Gill Sans MT" w:hAnsi="Gill Sans MT" w:cs="Arial"/>
        <w:b/>
        <w:color w:val="7F7F7F" w:themeColor="text1" w:themeTint="80"/>
        <w:kern w:val="0"/>
        <w:sz w:val="18"/>
        <w:szCs w:val="18"/>
        <w:lang w:val="en-GB" w:eastAsia="en-US"/>
      </w:rPr>
      <w:t>the place of useful learning</w:t>
    </w:r>
    <w:r w:rsidRPr="00CF7578">
      <w:rPr>
        <w:rFonts w:ascii="Gill Sans MT" w:hAnsi="Gill Sans MT" w:cs="Arial"/>
        <w:color w:val="7F7F7F" w:themeColor="text1" w:themeTint="80"/>
        <w:kern w:val="0"/>
        <w:sz w:val="18"/>
        <w:szCs w:val="18"/>
        <w:lang w:val="en-GB" w:eastAsia="en-US"/>
      </w:rPr>
      <w:t xml:space="preserve"> </w:t>
    </w:r>
    <w:r w:rsidRPr="00CF7578">
      <w:rPr>
        <w:rFonts w:ascii="Gill Sans MT" w:hAnsi="Gill Sans MT" w:cs="Arial"/>
        <w:color w:val="7F7F7F" w:themeColor="text1" w:themeTint="80"/>
        <w:kern w:val="0"/>
        <w:sz w:val="18"/>
        <w:szCs w:val="18"/>
        <w:lang w:val="en-GB" w:eastAsia="en-US"/>
      </w:rPr>
      <w:tab/>
    </w:r>
    <w:sdt>
      <w:sdtPr>
        <w:rPr>
          <w:rFonts w:ascii="Gill Sans MT" w:hAnsi="Gill Sans MT"/>
          <w:sz w:val="18"/>
          <w:szCs w:val="18"/>
        </w:rPr>
        <w:alias w:val="VacRef"/>
        <w:tag w:val="VacRef"/>
        <w:id w:val="1857619567"/>
        <w:placeholder>
          <w:docPart w:val="05EC9B63761E460CB735BB529EC714A6"/>
        </w:placeholder>
        <w:dataBinding w:xpath="/root[1]/VacRef[1]" w:storeItemID="{78211E4E-5A78-4F65-BEE4-D136E1C3B726}"/>
        <w:text/>
      </w:sdtPr>
      <w:sdtEndPr/>
      <w:sdtContent>
        <w:r w:rsidR="00E00419">
          <w:rPr>
            <w:rFonts w:ascii="Gill Sans MT" w:hAnsi="Gill Sans MT"/>
            <w:sz w:val="18"/>
            <w:szCs w:val="18"/>
            <w:lang w:val="en-GB"/>
          </w:rPr>
          <w:t>113172</w:t>
        </w:r>
      </w:sdtContent>
    </w:sdt>
  </w:p>
  <w:p w14:paraId="274EA777" w14:textId="4B0F7406" w:rsidR="005D7777" w:rsidRPr="00A07B73" w:rsidRDefault="005D7777" w:rsidP="00A07B73">
    <w:pPr>
      <w:pStyle w:val="Footer"/>
      <w:tabs>
        <w:tab w:val="clear" w:pos="9026"/>
        <w:tab w:val="right" w:pos="10348"/>
      </w:tabs>
      <w:rPr>
        <w:sz w:val="18"/>
        <w:szCs w:val="18"/>
      </w:rPr>
    </w:pPr>
    <w:r w:rsidRPr="00CF7578">
      <w:rPr>
        <w:color w:val="7F7F7F" w:themeColor="text1" w:themeTint="80"/>
        <w:sz w:val="18"/>
        <w:szCs w:val="18"/>
        <w:lang w:eastAsia="en-US"/>
      </w:rPr>
      <w:t>The University of Strathclyde is a charitable body, registered in Scotland, number SC015263</w:t>
    </w:r>
    <w:r>
      <w:rPr>
        <w:color w:val="7F7F7F" w:themeColor="text1" w:themeTint="80"/>
        <w:sz w:val="18"/>
        <w:szCs w:val="18"/>
        <w:lang w:eastAsia="en-US"/>
      </w:rPr>
      <w:tab/>
    </w:r>
    <w:r w:rsidRPr="00CF7578">
      <w:rPr>
        <w:sz w:val="18"/>
        <w:szCs w:val="18"/>
        <w:lang w:eastAsia="en-US"/>
      </w:rPr>
      <w:fldChar w:fldCharType="begin"/>
    </w:r>
    <w:r w:rsidRPr="00CF7578">
      <w:rPr>
        <w:sz w:val="18"/>
        <w:szCs w:val="18"/>
        <w:lang w:eastAsia="en-US"/>
      </w:rPr>
      <w:instrText xml:space="preserve"> PAGE   \* MERGEFORMAT </w:instrText>
    </w:r>
    <w:r w:rsidRPr="00CF7578">
      <w:rPr>
        <w:sz w:val="18"/>
        <w:szCs w:val="18"/>
        <w:lang w:eastAsia="en-US"/>
      </w:rPr>
      <w:fldChar w:fldCharType="separate"/>
    </w:r>
    <w:r w:rsidR="00DA1CC2">
      <w:rPr>
        <w:noProof/>
        <w:sz w:val="18"/>
        <w:szCs w:val="18"/>
        <w:lang w:eastAsia="en-US"/>
      </w:rPr>
      <w:t>3</w:t>
    </w:r>
    <w:r w:rsidRPr="00CF7578">
      <w:rPr>
        <w:noProof/>
        <w:sz w:val="18"/>
        <w:szCs w:val="18"/>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D6092" w14:textId="5EC2C578" w:rsidR="005D7777" w:rsidRPr="00CF7578" w:rsidRDefault="005D7777" w:rsidP="00A07B73">
    <w:pPr>
      <w:pStyle w:val="NoSpacing"/>
      <w:tabs>
        <w:tab w:val="right" w:pos="10348"/>
      </w:tabs>
      <w:spacing w:line="276" w:lineRule="auto"/>
      <w:rPr>
        <w:rFonts w:ascii="Gill Sans MT" w:hAnsi="Gill Sans MT" w:cs="Arial"/>
        <w:color w:val="7F7F7F" w:themeColor="text1" w:themeTint="80"/>
        <w:kern w:val="0"/>
        <w:sz w:val="18"/>
        <w:szCs w:val="18"/>
        <w:lang w:val="en-GB" w:eastAsia="en-US"/>
      </w:rPr>
    </w:pPr>
    <w:r w:rsidRPr="00CF7578">
      <w:rPr>
        <w:rFonts w:ascii="Gill Sans MT" w:hAnsi="Gill Sans MT" w:cs="Arial"/>
        <w:b/>
        <w:color w:val="7F7F7F" w:themeColor="text1" w:themeTint="80"/>
        <w:kern w:val="0"/>
        <w:sz w:val="18"/>
        <w:szCs w:val="18"/>
        <w:lang w:val="en-GB" w:eastAsia="en-US"/>
      </w:rPr>
      <w:t>the place of useful learning</w:t>
    </w:r>
    <w:r w:rsidRPr="00CF7578">
      <w:rPr>
        <w:rFonts w:ascii="Gill Sans MT" w:hAnsi="Gill Sans MT" w:cs="Arial"/>
        <w:color w:val="7F7F7F" w:themeColor="text1" w:themeTint="80"/>
        <w:kern w:val="0"/>
        <w:sz w:val="18"/>
        <w:szCs w:val="18"/>
        <w:lang w:val="en-GB" w:eastAsia="en-US"/>
      </w:rPr>
      <w:t xml:space="preserve"> </w:t>
    </w:r>
    <w:r w:rsidRPr="00CF7578">
      <w:rPr>
        <w:rFonts w:ascii="Gill Sans MT" w:hAnsi="Gill Sans MT" w:cs="Arial"/>
        <w:color w:val="7F7F7F" w:themeColor="text1" w:themeTint="80"/>
        <w:kern w:val="0"/>
        <w:sz w:val="18"/>
        <w:szCs w:val="18"/>
        <w:lang w:val="en-GB" w:eastAsia="en-US"/>
      </w:rPr>
      <w:tab/>
    </w:r>
    <w:sdt>
      <w:sdtPr>
        <w:rPr>
          <w:rFonts w:ascii="Gill Sans MT" w:hAnsi="Gill Sans MT"/>
          <w:sz w:val="18"/>
          <w:szCs w:val="18"/>
        </w:rPr>
        <w:alias w:val="VacRef"/>
        <w:tag w:val="VacRef"/>
        <w:id w:val="-221675487"/>
        <w:dataBinding w:xpath="/root[1]/VacRef[1]" w:storeItemID="{78211E4E-5A78-4F65-BEE4-D136E1C3B726}"/>
        <w:text/>
      </w:sdtPr>
      <w:sdtEndPr/>
      <w:sdtContent>
        <w:r w:rsidR="00E00419">
          <w:rPr>
            <w:rFonts w:ascii="Gill Sans MT" w:hAnsi="Gill Sans MT"/>
            <w:sz w:val="18"/>
            <w:szCs w:val="18"/>
            <w:lang w:val="en-GB"/>
          </w:rPr>
          <w:t>113172</w:t>
        </w:r>
      </w:sdtContent>
    </w:sdt>
  </w:p>
  <w:p w14:paraId="2B0E8F0B" w14:textId="7BF2D343" w:rsidR="005D7777" w:rsidRPr="00A07B73" w:rsidRDefault="005D7777" w:rsidP="00A07B73">
    <w:pPr>
      <w:pStyle w:val="Footer"/>
      <w:tabs>
        <w:tab w:val="clear" w:pos="9026"/>
        <w:tab w:val="right" w:pos="10348"/>
      </w:tabs>
      <w:rPr>
        <w:sz w:val="18"/>
        <w:szCs w:val="18"/>
      </w:rPr>
    </w:pPr>
    <w:r w:rsidRPr="00CF7578">
      <w:rPr>
        <w:color w:val="7F7F7F" w:themeColor="text1" w:themeTint="80"/>
        <w:sz w:val="18"/>
        <w:szCs w:val="18"/>
        <w:lang w:eastAsia="en-US"/>
      </w:rPr>
      <w:t>The University of Strathclyde is a charitable body, registered in Scotland, number SC015263</w:t>
    </w:r>
    <w:r>
      <w:rPr>
        <w:color w:val="7F7F7F" w:themeColor="text1" w:themeTint="80"/>
        <w:sz w:val="18"/>
        <w:szCs w:val="18"/>
        <w:lang w:eastAsia="en-US"/>
      </w:rPr>
      <w:tab/>
    </w:r>
    <w:r w:rsidRPr="00CF7578">
      <w:rPr>
        <w:sz w:val="18"/>
        <w:szCs w:val="18"/>
        <w:lang w:eastAsia="en-US"/>
      </w:rPr>
      <w:fldChar w:fldCharType="begin"/>
    </w:r>
    <w:r w:rsidRPr="00CF7578">
      <w:rPr>
        <w:sz w:val="18"/>
        <w:szCs w:val="18"/>
        <w:lang w:eastAsia="en-US"/>
      </w:rPr>
      <w:instrText xml:space="preserve"> PAGE   \* MERGEFORMAT </w:instrText>
    </w:r>
    <w:r w:rsidRPr="00CF7578">
      <w:rPr>
        <w:sz w:val="18"/>
        <w:szCs w:val="18"/>
        <w:lang w:eastAsia="en-US"/>
      </w:rPr>
      <w:fldChar w:fldCharType="separate"/>
    </w:r>
    <w:r w:rsidR="00DA1CC2">
      <w:rPr>
        <w:noProof/>
        <w:sz w:val="18"/>
        <w:szCs w:val="18"/>
        <w:lang w:eastAsia="en-US"/>
      </w:rPr>
      <w:t>1</w:t>
    </w:r>
    <w:r w:rsidRPr="00CF7578">
      <w:rPr>
        <w:noProof/>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1AA45" w14:textId="77777777" w:rsidR="00153D2B" w:rsidRDefault="00153D2B" w:rsidP="007A040E">
      <w:r>
        <w:separator/>
      </w:r>
    </w:p>
  </w:footnote>
  <w:footnote w:type="continuationSeparator" w:id="0">
    <w:p w14:paraId="325D6228" w14:textId="77777777" w:rsidR="00153D2B" w:rsidRDefault="00153D2B" w:rsidP="007A0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C0EA" w14:textId="77777777" w:rsidR="005D7777" w:rsidRDefault="005D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D1346" w14:textId="77777777" w:rsidR="005D7777" w:rsidRDefault="005D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7EC0" w14:textId="77777777" w:rsidR="005D7777" w:rsidRPr="004863A1" w:rsidRDefault="005D7777" w:rsidP="004863A1">
    <w:pPr>
      <w:tabs>
        <w:tab w:val="center" w:pos="4513"/>
        <w:tab w:val="right" w:pos="9026"/>
      </w:tabs>
    </w:pPr>
    <w:r>
      <w:rPr>
        <w:noProof/>
      </w:rPr>
      <w:drawing>
        <wp:anchor distT="0" distB="0" distL="114300" distR="114300" simplePos="0" relativeHeight="251661312" behindDoc="0" locked="0" layoutInCell="1" allowOverlap="1" wp14:anchorId="40CF89F5" wp14:editId="74EC5B16">
          <wp:simplePos x="0" y="0"/>
          <wp:positionH relativeFrom="column">
            <wp:posOffset>-30480</wp:posOffset>
          </wp:positionH>
          <wp:positionV relativeFrom="paragraph">
            <wp:posOffset>102870</wp:posOffset>
          </wp:positionV>
          <wp:extent cx="2771775" cy="723900"/>
          <wp:effectExtent l="0" t="0" r="9525" b="0"/>
          <wp:wrapTopAndBottom/>
          <wp:docPr id="1" name="Picture 1" descr="new logo"/>
          <wp:cNvGraphicFramePr/>
          <a:graphic xmlns:a="http://schemas.openxmlformats.org/drawingml/2006/main">
            <a:graphicData uri="http://schemas.openxmlformats.org/drawingml/2006/picture">
              <pic:pic xmlns:pic="http://schemas.openxmlformats.org/drawingml/2006/picture">
                <pic:nvPicPr>
                  <pic:cNvPr id="1" name="Picture 1" descr="new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3A1">
      <w:rPr>
        <w:noProof/>
      </w:rPr>
      <w:drawing>
        <wp:anchor distT="0" distB="0" distL="114300" distR="114300" simplePos="0" relativeHeight="251659264" behindDoc="1" locked="0" layoutInCell="1" allowOverlap="1" wp14:anchorId="2A6F4817" wp14:editId="0A2D5FD1">
          <wp:simplePos x="0" y="0"/>
          <wp:positionH relativeFrom="column">
            <wp:posOffset>5429885</wp:posOffset>
          </wp:positionH>
          <wp:positionV relativeFrom="paragraph">
            <wp:posOffset>-440055</wp:posOffset>
          </wp:positionV>
          <wp:extent cx="1497330" cy="13716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deep.jpg"/>
                  <pic:cNvPicPr/>
                </pic:nvPicPr>
                <pic:blipFill rotWithShape="1">
                  <a:blip r:embed="rId2" cstate="print">
                    <a:extLst>
                      <a:ext uri="{28A0092B-C50C-407E-A947-70E740481C1C}">
                        <a14:useLocalDpi xmlns:a14="http://schemas.microsoft.com/office/drawing/2010/main" val="0"/>
                      </a:ext>
                    </a:extLst>
                  </a:blip>
                  <a:srcRect l="72429" r="34" b="24381"/>
                  <a:stretch/>
                </pic:blipFill>
                <pic:spPr bwMode="auto">
                  <a:xfrm>
                    <a:off x="0" y="0"/>
                    <a:ext cx="149733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FE7"/>
    <w:multiLevelType w:val="hybridMultilevel"/>
    <w:tmpl w:val="34309316"/>
    <w:lvl w:ilvl="0" w:tplc="5A9A2D7A">
      <w:start w:val="1"/>
      <w:numFmt w:val="decimal"/>
      <w:pStyle w:val="EssentialCriteria"/>
      <w:lvlText w:val="E.%1"/>
      <w:lvlJc w:val="left"/>
      <w:pPr>
        <w:ind w:left="35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21CC436B"/>
    <w:multiLevelType w:val="hybridMultilevel"/>
    <w:tmpl w:val="4AF29870"/>
    <w:lvl w:ilvl="0" w:tplc="B50E5214">
      <w:start w:val="1"/>
      <w:numFmt w:val="decimal"/>
      <w:pStyle w:val="DesirableCriteria"/>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4D2D56"/>
    <w:multiLevelType w:val="hybridMultilevel"/>
    <w:tmpl w:val="9C10AB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D98432C"/>
    <w:multiLevelType w:val="hybridMultilevel"/>
    <w:tmpl w:val="4E64A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A85CEB"/>
    <w:multiLevelType w:val="hybridMultilevel"/>
    <w:tmpl w:val="EC5E8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C427FAD"/>
    <w:multiLevelType w:val="hybridMultilevel"/>
    <w:tmpl w:val="B0680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E0"/>
    <w:rsid w:val="00012337"/>
    <w:rsid w:val="00013BFB"/>
    <w:rsid w:val="000255F0"/>
    <w:rsid w:val="0004115E"/>
    <w:rsid w:val="00046DA9"/>
    <w:rsid w:val="00046EF0"/>
    <w:rsid w:val="000527C0"/>
    <w:rsid w:val="0006349B"/>
    <w:rsid w:val="00071AC3"/>
    <w:rsid w:val="00095F62"/>
    <w:rsid w:val="000F30C5"/>
    <w:rsid w:val="000F4757"/>
    <w:rsid w:val="000F6562"/>
    <w:rsid w:val="0012035A"/>
    <w:rsid w:val="00121981"/>
    <w:rsid w:val="00143547"/>
    <w:rsid w:val="001471A7"/>
    <w:rsid w:val="00153D2B"/>
    <w:rsid w:val="00174ACB"/>
    <w:rsid w:val="00177CF6"/>
    <w:rsid w:val="00192EF0"/>
    <w:rsid w:val="00194D91"/>
    <w:rsid w:val="001B1175"/>
    <w:rsid w:val="001B13BB"/>
    <w:rsid w:val="001B62B1"/>
    <w:rsid w:val="001D084F"/>
    <w:rsid w:val="001F1668"/>
    <w:rsid w:val="002018B0"/>
    <w:rsid w:val="002074F4"/>
    <w:rsid w:val="00222A6E"/>
    <w:rsid w:val="00223845"/>
    <w:rsid w:val="00243A8D"/>
    <w:rsid w:val="00246FD8"/>
    <w:rsid w:val="0025052E"/>
    <w:rsid w:val="00254A1B"/>
    <w:rsid w:val="00265FF6"/>
    <w:rsid w:val="00281766"/>
    <w:rsid w:val="002A2CD5"/>
    <w:rsid w:val="002D1ED4"/>
    <w:rsid w:val="002F2D8B"/>
    <w:rsid w:val="002F4A5C"/>
    <w:rsid w:val="00313BB6"/>
    <w:rsid w:val="00331480"/>
    <w:rsid w:val="00336C9D"/>
    <w:rsid w:val="003422D0"/>
    <w:rsid w:val="00343B3C"/>
    <w:rsid w:val="00351F2B"/>
    <w:rsid w:val="00372C2F"/>
    <w:rsid w:val="003737D6"/>
    <w:rsid w:val="00380DB3"/>
    <w:rsid w:val="0038179C"/>
    <w:rsid w:val="003C027B"/>
    <w:rsid w:val="003D3239"/>
    <w:rsid w:val="003E15B1"/>
    <w:rsid w:val="003E2A37"/>
    <w:rsid w:val="003F1050"/>
    <w:rsid w:val="00405EA4"/>
    <w:rsid w:val="00413B49"/>
    <w:rsid w:val="00413FB8"/>
    <w:rsid w:val="0042612A"/>
    <w:rsid w:val="00444B8C"/>
    <w:rsid w:val="00466453"/>
    <w:rsid w:val="00480119"/>
    <w:rsid w:val="004863A1"/>
    <w:rsid w:val="00493ECF"/>
    <w:rsid w:val="004D3232"/>
    <w:rsid w:val="004E402E"/>
    <w:rsid w:val="005128C5"/>
    <w:rsid w:val="00543848"/>
    <w:rsid w:val="005549FB"/>
    <w:rsid w:val="005609E6"/>
    <w:rsid w:val="00563C5E"/>
    <w:rsid w:val="00575750"/>
    <w:rsid w:val="00576896"/>
    <w:rsid w:val="005A795E"/>
    <w:rsid w:val="005D7777"/>
    <w:rsid w:val="005F18AA"/>
    <w:rsid w:val="005F1DEB"/>
    <w:rsid w:val="0061543C"/>
    <w:rsid w:val="0062056B"/>
    <w:rsid w:val="006257FB"/>
    <w:rsid w:val="00631136"/>
    <w:rsid w:val="00637C71"/>
    <w:rsid w:val="00641EAC"/>
    <w:rsid w:val="0065112E"/>
    <w:rsid w:val="006554C5"/>
    <w:rsid w:val="0065678E"/>
    <w:rsid w:val="00665B12"/>
    <w:rsid w:val="00666B64"/>
    <w:rsid w:val="00692F84"/>
    <w:rsid w:val="006B1786"/>
    <w:rsid w:val="006B2862"/>
    <w:rsid w:val="006B7497"/>
    <w:rsid w:val="006D00B8"/>
    <w:rsid w:val="006D512C"/>
    <w:rsid w:val="006E1E73"/>
    <w:rsid w:val="006E6263"/>
    <w:rsid w:val="0070451E"/>
    <w:rsid w:val="00732040"/>
    <w:rsid w:val="0078381E"/>
    <w:rsid w:val="0079343D"/>
    <w:rsid w:val="007A040E"/>
    <w:rsid w:val="007A38E0"/>
    <w:rsid w:val="007D4E8D"/>
    <w:rsid w:val="007F2DDC"/>
    <w:rsid w:val="007F4051"/>
    <w:rsid w:val="007F5532"/>
    <w:rsid w:val="00804069"/>
    <w:rsid w:val="008132DD"/>
    <w:rsid w:val="00832E7B"/>
    <w:rsid w:val="00834947"/>
    <w:rsid w:val="0083780C"/>
    <w:rsid w:val="00871E8B"/>
    <w:rsid w:val="008B409B"/>
    <w:rsid w:val="008B5618"/>
    <w:rsid w:val="008C04B9"/>
    <w:rsid w:val="008D5D0E"/>
    <w:rsid w:val="008F224C"/>
    <w:rsid w:val="0096345D"/>
    <w:rsid w:val="00977A72"/>
    <w:rsid w:val="00983D30"/>
    <w:rsid w:val="00987C47"/>
    <w:rsid w:val="009B74AB"/>
    <w:rsid w:val="009F6D91"/>
    <w:rsid w:val="00A07B73"/>
    <w:rsid w:val="00A17399"/>
    <w:rsid w:val="00A34664"/>
    <w:rsid w:val="00A37A26"/>
    <w:rsid w:val="00A4266F"/>
    <w:rsid w:val="00A530DB"/>
    <w:rsid w:val="00A72DF0"/>
    <w:rsid w:val="00A744FF"/>
    <w:rsid w:val="00A92CBB"/>
    <w:rsid w:val="00AE0864"/>
    <w:rsid w:val="00AF47DA"/>
    <w:rsid w:val="00B100D6"/>
    <w:rsid w:val="00B21F93"/>
    <w:rsid w:val="00B31568"/>
    <w:rsid w:val="00B3226F"/>
    <w:rsid w:val="00B736FD"/>
    <w:rsid w:val="00BA3269"/>
    <w:rsid w:val="00BC7436"/>
    <w:rsid w:val="00BE711E"/>
    <w:rsid w:val="00C17F47"/>
    <w:rsid w:val="00C2170C"/>
    <w:rsid w:val="00C46BAB"/>
    <w:rsid w:val="00C84C78"/>
    <w:rsid w:val="00C95EC1"/>
    <w:rsid w:val="00CB2146"/>
    <w:rsid w:val="00CB3FEB"/>
    <w:rsid w:val="00CD223D"/>
    <w:rsid w:val="00CD42EB"/>
    <w:rsid w:val="00CD60CC"/>
    <w:rsid w:val="00CE6DE5"/>
    <w:rsid w:val="00CF2FA4"/>
    <w:rsid w:val="00D1224D"/>
    <w:rsid w:val="00D373BB"/>
    <w:rsid w:val="00D5648C"/>
    <w:rsid w:val="00D641C9"/>
    <w:rsid w:val="00D85C66"/>
    <w:rsid w:val="00D92D7B"/>
    <w:rsid w:val="00D939DF"/>
    <w:rsid w:val="00DA1CC2"/>
    <w:rsid w:val="00DC6DF2"/>
    <w:rsid w:val="00DF0DF5"/>
    <w:rsid w:val="00DF14DB"/>
    <w:rsid w:val="00E00419"/>
    <w:rsid w:val="00E02A49"/>
    <w:rsid w:val="00E04856"/>
    <w:rsid w:val="00E07638"/>
    <w:rsid w:val="00E2052A"/>
    <w:rsid w:val="00E2644E"/>
    <w:rsid w:val="00E35955"/>
    <w:rsid w:val="00E41A06"/>
    <w:rsid w:val="00E65FB8"/>
    <w:rsid w:val="00E74D99"/>
    <w:rsid w:val="00E84327"/>
    <w:rsid w:val="00E967F2"/>
    <w:rsid w:val="00E97067"/>
    <w:rsid w:val="00EA299F"/>
    <w:rsid w:val="00EA30D3"/>
    <w:rsid w:val="00EB4F56"/>
    <w:rsid w:val="00EC5974"/>
    <w:rsid w:val="00EC5F51"/>
    <w:rsid w:val="00EE1162"/>
    <w:rsid w:val="00EE74A4"/>
    <w:rsid w:val="00EF0A5B"/>
    <w:rsid w:val="00F0625E"/>
    <w:rsid w:val="00F25216"/>
    <w:rsid w:val="00F32246"/>
    <w:rsid w:val="00F32A1A"/>
    <w:rsid w:val="00F4274E"/>
    <w:rsid w:val="00F47415"/>
    <w:rsid w:val="00F65414"/>
    <w:rsid w:val="00F777DC"/>
    <w:rsid w:val="00FB3311"/>
    <w:rsid w:val="00FB6230"/>
    <w:rsid w:val="00FC79B3"/>
    <w:rsid w:val="00FD0486"/>
    <w:rsid w:val="00FE3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CB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A7"/>
    <w:pPr>
      <w:spacing w:after="120" w:line="240" w:lineRule="auto"/>
    </w:pPr>
    <w:rPr>
      <w:rFonts w:ascii="Gill Sans MT" w:eastAsia="Times New Roman" w:hAnsi="Gill Sans MT" w:cs="Arial"/>
      <w:sz w:val="20"/>
      <w:szCs w:val="24"/>
      <w:lang w:eastAsia="en-GB"/>
    </w:rPr>
  </w:style>
  <w:style w:type="paragraph" w:styleId="Heading1">
    <w:name w:val="heading 1"/>
    <w:basedOn w:val="Normal"/>
    <w:next w:val="Normal"/>
    <w:link w:val="Heading1Char"/>
    <w:uiPriority w:val="9"/>
    <w:qFormat/>
    <w:rsid w:val="00265FF6"/>
    <w:pPr>
      <w:keepNext/>
      <w:pBdr>
        <w:bottom w:val="single" w:sz="48" w:space="1" w:color="D9D9D9" w:themeColor="background1" w:themeShade="D9"/>
      </w:pBdr>
      <w:spacing w:before="240"/>
      <w:outlineLvl w:val="0"/>
    </w:pPr>
    <w:rPr>
      <w:rFonts w:asciiTheme="majorHAnsi" w:hAnsiTheme="majorHAnsi"/>
      <w:b/>
      <w:sz w:val="28"/>
    </w:rPr>
  </w:style>
  <w:style w:type="paragraph" w:styleId="Heading2">
    <w:name w:val="heading 2"/>
    <w:basedOn w:val="Normal"/>
    <w:next w:val="Normal"/>
    <w:link w:val="Heading2Char"/>
    <w:uiPriority w:val="9"/>
    <w:unhideWhenUsed/>
    <w:qFormat/>
    <w:rsid w:val="008B5618"/>
    <w:pPr>
      <w:keepNext/>
      <w:keepLines/>
      <w:spacing w:after="6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D9D9D9" w:themeFill="background1" w:themeFillShade="D9"/>
      </w:tcPr>
    </w:tblStylePr>
  </w:style>
  <w:style w:type="character" w:styleId="PlaceholderText">
    <w:name w:val="Placeholder Text"/>
    <w:basedOn w:val="DefaultParagraphFont"/>
    <w:uiPriority w:val="99"/>
    <w:semiHidden/>
    <w:rsid w:val="0061543C"/>
    <w:rPr>
      <w:color w:val="808080"/>
    </w:rPr>
  </w:style>
  <w:style w:type="paragraph" w:styleId="BalloonText">
    <w:name w:val="Balloon Text"/>
    <w:basedOn w:val="Normal"/>
    <w:link w:val="BalloonTextChar"/>
    <w:uiPriority w:val="99"/>
    <w:semiHidden/>
    <w:unhideWhenUsed/>
    <w:rsid w:val="0061543C"/>
    <w:rPr>
      <w:rFonts w:ascii="Tahoma" w:hAnsi="Tahoma" w:cs="Tahoma"/>
      <w:sz w:val="16"/>
      <w:szCs w:val="16"/>
    </w:rPr>
  </w:style>
  <w:style w:type="character" w:customStyle="1" w:styleId="BalloonTextChar">
    <w:name w:val="Balloon Text Char"/>
    <w:basedOn w:val="DefaultParagraphFont"/>
    <w:link w:val="BalloonText"/>
    <w:uiPriority w:val="99"/>
    <w:semiHidden/>
    <w:rsid w:val="0061543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65FF6"/>
    <w:rPr>
      <w:rFonts w:asciiTheme="majorHAnsi" w:eastAsia="Times New Roman" w:hAnsiTheme="majorHAnsi" w:cs="Arial"/>
      <w:b/>
      <w:sz w:val="28"/>
      <w:szCs w:val="24"/>
      <w:lang w:eastAsia="en-GB"/>
    </w:rPr>
  </w:style>
  <w:style w:type="paragraph" w:styleId="Title">
    <w:name w:val="Title"/>
    <w:basedOn w:val="Normal"/>
    <w:next w:val="Normal"/>
    <w:link w:val="TitleChar"/>
    <w:uiPriority w:val="10"/>
    <w:qFormat/>
    <w:rsid w:val="007A040E"/>
    <w:pPr>
      <w:framePr w:hSpace="180" w:wrap="around" w:hAnchor="margin" w:y="-1873"/>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040E"/>
    <w:rPr>
      <w:rFonts w:asciiTheme="majorHAnsi" w:eastAsiaTheme="majorEastAsia" w:hAnsiTheme="majorHAnsi" w:cstheme="majorBidi"/>
      <w:spacing w:val="5"/>
      <w:kern w:val="28"/>
      <w:sz w:val="52"/>
      <w:szCs w:val="52"/>
      <w:lang w:eastAsia="en-GB"/>
    </w:rPr>
  </w:style>
  <w:style w:type="paragraph" w:styleId="Header">
    <w:name w:val="header"/>
    <w:basedOn w:val="Normal"/>
    <w:link w:val="HeaderChar"/>
    <w:uiPriority w:val="99"/>
    <w:unhideWhenUsed/>
    <w:rsid w:val="00AF47DA"/>
    <w:pPr>
      <w:tabs>
        <w:tab w:val="center" w:pos="4513"/>
        <w:tab w:val="right" w:pos="9026"/>
      </w:tabs>
    </w:pPr>
  </w:style>
  <w:style w:type="character" w:customStyle="1" w:styleId="HeaderChar">
    <w:name w:val="Header Char"/>
    <w:basedOn w:val="DefaultParagraphFont"/>
    <w:link w:val="Header"/>
    <w:uiPriority w:val="99"/>
    <w:rsid w:val="00AF47D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47DA"/>
    <w:pPr>
      <w:tabs>
        <w:tab w:val="center" w:pos="4513"/>
        <w:tab w:val="right" w:pos="9026"/>
      </w:tabs>
    </w:pPr>
  </w:style>
  <w:style w:type="character" w:customStyle="1" w:styleId="FooterChar">
    <w:name w:val="Footer Char"/>
    <w:basedOn w:val="DefaultParagraphFont"/>
    <w:link w:val="Footer"/>
    <w:uiPriority w:val="99"/>
    <w:rsid w:val="00AF47DA"/>
    <w:rPr>
      <w:rFonts w:ascii="Times New Roman" w:eastAsia="Times New Roman" w:hAnsi="Times New Roman" w:cs="Times New Roman"/>
      <w:sz w:val="24"/>
      <w:szCs w:val="24"/>
      <w:lang w:eastAsia="en-GB"/>
    </w:rPr>
  </w:style>
  <w:style w:type="table" w:styleId="LightShading">
    <w:name w:val="Light Shading"/>
    <w:basedOn w:val="TableNormal"/>
    <w:uiPriority w:val="60"/>
    <w:rsid w:val="00D85C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85C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D9D9D9" w:themeFill="background1" w:themeFillShade="D9"/>
      </w:tcPr>
    </w:tblStylePr>
    <w:tblStylePr w:type="band1Horz">
      <w:tblPr/>
      <w:tcPr>
        <w:shd w:val="clear" w:color="auto" w:fill="C0C0C0" w:themeFill="text1" w:themeFillTint="3F"/>
      </w:tcPr>
    </w:tblStylePr>
  </w:style>
  <w:style w:type="character" w:customStyle="1" w:styleId="Heading2Char">
    <w:name w:val="Heading 2 Char"/>
    <w:basedOn w:val="DefaultParagraphFont"/>
    <w:link w:val="Heading2"/>
    <w:uiPriority w:val="9"/>
    <w:rsid w:val="008B5618"/>
    <w:rPr>
      <w:rFonts w:asciiTheme="majorHAnsi" w:eastAsiaTheme="majorEastAsia" w:hAnsiTheme="majorHAnsi" w:cstheme="majorBidi"/>
      <w:b/>
      <w:bCs/>
      <w:szCs w:val="26"/>
      <w:lang w:eastAsia="en-GB"/>
    </w:rPr>
  </w:style>
  <w:style w:type="paragraph" w:styleId="Subtitle">
    <w:name w:val="Subtitle"/>
    <w:basedOn w:val="Normal"/>
    <w:link w:val="SubtitleChar"/>
    <w:uiPriority w:val="11"/>
    <w:qFormat/>
    <w:rsid w:val="0038179C"/>
    <w:pPr>
      <w:spacing w:after="720"/>
    </w:pPr>
    <w:rPr>
      <w:rFonts w:asciiTheme="majorHAnsi" w:eastAsiaTheme="minorHAnsi" w:hAnsiTheme="majorHAnsi" w:cs="Times New Roman"/>
      <w:b/>
      <w:caps/>
      <w:color w:val="C0504D" w:themeColor="accent2"/>
      <w:spacing w:val="50"/>
      <w:kern w:val="24"/>
      <w:szCs w:val="22"/>
      <w:lang w:val="en-US" w:eastAsia="ja-JP"/>
    </w:rPr>
  </w:style>
  <w:style w:type="character" w:customStyle="1" w:styleId="SubtitleChar">
    <w:name w:val="Subtitle Char"/>
    <w:basedOn w:val="DefaultParagraphFont"/>
    <w:link w:val="Subtitle"/>
    <w:uiPriority w:val="11"/>
    <w:rsid w:val="0038179C"/>
    <w:rPr>
      <w:rFonts w:asciiTheme="majorHAnsi" w:hAnsiTheme="majorHAnsi" w:cs="Times New Roman"/>
      <w:b/>
      <w:caps/>
      <w:color w:val="C0504D" w:themeColor="accent2"/>
      <w:spacing w:val="50"/>
      <w:kern w:val="24"/>
      <w:sz w:val="24"/>
      <w:lang w:val="en-US" w:eastAsia="ja-JP"/>
    </w:rPr>
  </w:style>
  <w:style w:type="paragraph" w:styleId="NoSpacing">
    <w:name w:val="No Spacing"/>
    <w:basedOn w:val="Normal"/>
    <w:uiPriority w:val="99"/>
    <w:qFormat/>
    <w:rsid w:val="0038179C"/>
    <w:pPr>
      <w:spacing w:after="0"/>
    </w:pPr>
    <w:rPr>
      <w:rFonts w:asciiTheme="minorHAnsi" w:eastAsiaTheme="minorHAnsi" w:hAnsiTheme="minorHAnsi" w:cs="Times New Roman"/>
      <w:kern w:val="24"/>
      <w:sz w:val="23"/>
      <w:szCs w:val="20"/>
      <w:lang w:val="en-US" w:eastAsia="ja-JP"/>
    </w:rPr>
  </w:style>
  <w:style w:type="character" w:styleId="Hyperlink">
    <w:name w:val="Hyperlink"/>
    <w:basedOn w:val="DefaultParagraphFont"/>
    <w:uiPriority w:val="99"/>
    <w:unhideWhenUsed/>
    <w:rsid w:val="00EC5F51"/>
    <w:rPr>
      <w:color w:val="0000FF" w:themeColor="hyperlink"/>
      <w:u w:val="single"/>
    </w:rPr>
  </w:style>
  <w:style w:type="paragraph" w:styleId="ListParagraph">
    <w:name w:val="List Paragraph"/>
    <w:basedOn w:val="Normal"/>
    <w:link w:val="ListParagraphChar"/>
    <w:uiPriority w:val="34"/>
    <w:qFormat/>
    <w:rsid w:val="00413B49"/>
    <w:pPr>
      <w:spacing w:after="0"/>
      <w:ind w:left="720"/>
      <w:contextualSpacing/>
    </w:pPr>
    <w:rPr>
      <w:szCs w:val="20"/>
      <w:lang w:val="en-US" w:eastAsia="en-US"/>
    </w:rPr>
  </w:style>
  <w:style w:type="paragraph" w:customStyle="1" w:styleId="EssentialCriteria">
    <w:name w:val="Essential Criteria"/>
    <w:basedOn w:val="ListParagraph"/>
    <w:link w:val="EssentialCriteriaChar"/>
    <w:qFormat/>
    <w:rsid w:val="006D00B8"/>
    <w:pPr>
      <w:numPr>
        <w:numId w:val="2"/>
      </w:numPr>
      <w:spacing w:after="120"/>
      <w:ind w:left="454" w:hanging="454"/>
      <w:contextualSpacing w:val="0"/>
    </w:pPr>
  </w:style>
  <w:style w:type="character" w:styleId="Strong">
    <w:name w:val="Strong"/>
    <w:basedOn w:val="DefaultParagraphFont"/>
    <w:uiPriority w:val="22"/>
    <w:qFormat/>
    <w:rsid w:val="00E2052A"/>
    <w:rPr>
      <w:b/>
      <w:bCs/>
    </w:rPr>
  </w:style>
  <w:style w:type="character" w:customStyle="1" w:styleId="ListParagraphChar">
    <w:name w:val="List Paragraph Char"/>
    <w:basedOn w:val="DefaultParagraphFont"/>
    <w:link w:val="ListParagraph"/>
    <w:uiPriority w:val="34"/>
    <w:rsid w:val="00FB3311"/>
    <w:rPr>
      <w:rFonts w:ascii="Gill Sans MT" w:eastAsia="Times New Roman" w:hAnsi="Gill Sans MT" w:cs="Arial"/>
      <w:szCs w:val="20"/>
      <w:lang w:val="en-US"/>
    </w:rPr>
  </w:style>
  <w:style w:type="character" w:customStyle="1" w:styleId="EssentialCriteriaChar">
    <w:name w:val="Essential Criteria Char"/>
    <w:basedOn w:val="ListParagraphChar"/>
    <w:link w:val="EssentialCriteria"/>
    <w:rsid w:val="006D00B8"/>
    <w:rPr>
      <w:rFonts w:ascii="Gill Sans MT" w:eastAsia="Times New Roman" w:hAnsi="Gill Sans MT" w:cs="Arial"/>
      <w:sz w:val="20"/>
      <w:szCs w:val="20"/>
      <w:lang w:val="en-US"/>
    </w:rPr>
  </w:style>
  <w:style w:type="paragraph" w:customStyle="1" w:styleId="DesirableCriteria">
    <w:name w:val="Desirable Criteria"/>
    <w:basedOn w:val="EssentialCriteria"/>
    <w:link w:val="DesirableCriteriaChar"/>
    <w:qFormat/>
    <w:rsid w:val="006D00B8"/>
    <w:pPr>
      <w:numPr>
        <w:numId w:val="5"/>
      </w:numPr>
      <w:ind w:left="454" w:hanging="454"/>
    </w:pPr>
  </w:style>
  <w:style w:type="character" w:customStyle="1" w:styleId="DesirableCriteriaChar">
    <w:name w:val="Desirable Criteria Char"/>
    <w:basedOn w:val="EssentialCriteriaChar"/>
    <w:link w:val="DesirableCriteria"/>
    <w:rsid w:val="006D00B8"/>
    <w:rPr>
      <w:rFonts w:ascii="Gill Sans MT" w:eastAsia="Times New Roman" w:hAnsi="Gill Sans MT" w:cs="Arial"/>
      <w:sz w:val="20"/>
      <w:szCs w:val="20"/>
      <w:lang w:val="en-US"/>
    </w:rPr>
  </w:style>
  <w:style w:type="character" w:styleId="FollowedHyperlink">
    <w:name w:val="FollowedHyperlink"/>
    <w:basedOn w:val="DefaultParagraphFont"/>
    <w:uiPriority w:val="99"/>
    <w:semiHidden/>
    <w:unhideWhenUsed/>
    <w:rsid w:val="00D939DF"/>
    <w:rPr>
      <w:color w:val="800080" w:themeColor="followedHyperlink"/>
      <w:u w:val="single"/>
    </w:rPr>
  </w:style>
  <w:style w:type="paragraph" w:styleId="NormalWeb">
    <w:name w:val="Normal (Web)"/>
    <w:basedOn w:val="Normal"/>
    <w:uiPriority w:val="99"/>
    <w:unhideWhenUsed/>
    <w:rsid w:val="007A38E0"/>
    <w:pPr>
      <w:spacing w:before="100" w:beforeAutospacing="1" w:after="100" w:afterAutospacing="1"/>
    </w:pPr>
    <w:rPr>
      <w:rFonts w:ascii="Times New Roman" w:hAnsi="Times New Roman" w:cs="Times New Roman"/>
      <w:sz w:val="24"/>
    </w:rPr>
  </w:style>
  <w:style w:type="paragraph" w:customStyle="1" w:styleId="Default">
    <w:name w:val="Default"/>
    <w:basedOn w:val="Normal"/>
    <w:rsid w:val="00071AC3"/>
    <w:pPr>
      <w:autoSpaceDE w:val="0"/>
      <w:autoSpaceDN w:val="0"/>
      <w:spacing w:after="0"/>
    </w:pPr>
    <w:rPr>
      <w:rFonts w:eastAsiaTheme="minorHAnsi" w:cs="Times New Roman"/>
      <w:color w:val="000000"/>
      <w:sz w:val="24"/>
    </w:rPr>
  </w:style>
  <w:style w:type="character" w:customStyle="1" w:styleId="UnresolvedMention">
    <w:name w:val="Unresolved Mention"/>
    <w:basedOn w:val="DefaultParagraphFont"/>
    <w:uiPriority w:val="99"/>
    <w:semiHidden/>
    <w:unhideWhenUsed/>
    <w:rsid w:val="00E84327"/>
    <w:rPr>
      <w:color w:val="808080"/>
      <w:shd w:val="clear" w:color="auto" w:fill="E6E6E6"/>
    </w:rPr>
  </w:style>
  <w:style w:type="character" w:styleId="CommentReference">
    <w:name w:val="annotation reference"/>
    <w:basedOn w:val="DefaultParagraphFont"/>
    <w:uiPriority w:val="99"/>
    <w:semiHidden/>
    <w:unhideWhenUsed/>
    <w:rsid w:val="002F4A5C"/>
    <w:rPr>
      <w:sz w:val="16"/>
      <w:szCs w:val="16"/>
    </w:rPr>
  </w:style>
  <w:style w:type="paragraph" w:styleId="CommentText">
    <w:name w:val="annotation text"/>
    <w:basedOn w:val="Normal"/>
    <w:link w:val="CommentTextChar"/>
    <w:uiPriority w:val="99"/>
    <w:semiHidden/>
    <w:unhideWhenUsed/>
    <w:rsid w:val="002F4A5C"/>
    <w:rPr>
      <w:szCs w:val="20"/>
    </w:rPr>
  </w:style>
  <w:style w:type="character" w:customStyle="1" w:styleId="CommentTextChar">
    <w:name w:val="Comment Text Char"/>
    <w:basedOn w:val="DefaultParagraphFont"/>
    <w:link w:val="CommentText"/>
    <w:uiPriority w:val="99"/>
    <w:semiHidden/>
    <w:rsid w:val="002F4A5C"/>
    <w:rPr>
      <w:rFonts w:ascii="Gill Sans MT" w:eastAsia="Times New Roman" w:hAnsi="Gill Sans MT" w:cs="Arial"/>
      <w:sz w:val="20"/>
      <w:szCs w:val="20"/>
      <w:lang w:eastAsia="en-GB"/>
    </w:rPr>
  </w:style>
  <w:style w:type="paragraph" w:styleId="CommentSubject">
    <w:name w:val="annotation subject"/>
    <w:basedOn w:val="CommentText"/>
    <w:next w:val="CommentText"/>
    <w:link w:val="CommentSubjectChar"/>
    <w:uiPriority w:val="99"/>
    <w:semiHidden/>
    <w:unhideWhenUsed/>
    <w:rsid w:val="002F4A5C"/>
    <w:rPr>
      <w:b/>
      <w:bCs/>
    </w:rPr>
  </w:style>
  <w:style w:type="character" w:customStyle="1" w:styleId="CommentSubjectChar">
    <w:name w:val="Comment Subject Char"/>
    <w:basedOn w:val="CommentTextChar"/>
    <w:link w:val="CommentSubject"/>
    <w:uiPriority w:val="99"/>
    <w:semiHidden/>
    <w:rsid w:val="002F4A5C"/>
    <w:rPr>
      <w:rFonts w:ascii="Gill Sans MT" w:eastAsia="Times New Roman" w:hAnsi="Gill Sans MT"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A7"/>
    <w:pPr>
      <w:spacing w:after="120" w:line="240" w:lineRule="auto"/>
    </w:pPr>
    <w:rPr>
      <w:rFonts w:ascii="Gill Sans MT" w:eastAsia="Times New Roman" w:hAnsi="Gill Sans MT" w:cs="Arial"/>
      <w:sz w:val="20"/>
      <w:szCs w:val="24"/>
      <w:lang w:eastAsia="en-GB"/>
    </w:rPr>
  </w:style>
  <w:style w:type="paragraph" w:styleId="Heading1">
    <w:name w:val="heading 1"/>
    <w:basedOn w:val="Normal"/>
    <w:next w:val="Normal"/>
    <w:link w:val="Heading1Char"/>
    <w:uiPriority w:val="9"/>
    <w:qFormat/>
    <w:rsid w:val="00265FF6"/>
    <w:pPr>
      <w:keepNext/>
      <w:pBdr>
        <w:bottom w:val="single" w:sz="48" w:space="1" w:color="D9D9D9" w:themeColor="background1" w:themeShade="D9"/>
      </w:pBdr>
      <w:spacing w:before="240"/>
      <w:outlineLvl w:val="0"/>
    </w:pPr>
    <w:rPr>
      <w:rFonts w:asciiTheme="majorHAnsi" w:hAnsiTheme="majorHAnsi"/>
      <w:b/>
      <w:sz w:val="28"/>
    </w:rPr>
  </w:style>
  <w:style w:type="paragraph" w:styleId="Heading2">
    <w:name w:val="heading 2"/>
    <w:basedOn w:val="Normal"/>
    <w:next w:val="Normal"/>
    <w:link w:val="Heading2Char"/>
    <w:uiPriority w:val="9"/>
    <w:unhideWhenUsed/>
    <w:qFormat/>
    <w:rsid w:val="008B5618"/>
    <w:pPr>
      <w:keepNext/>
      <w:keepLines/>
      <w:spacing w:after="6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D9D9D9" w:themeFill="background1" w:themeFillShade="D9"/>
      </w:tcPr>
    </w:tblStylePr>
  </w:style>
  <w:style w:type="character" w:styleId="PlaceholderText">
    <w:name w:val="Placeholder Text"/>
    <w:basedOn w:val="DefaultParagraphFont"/>
    <w:uiPriority w:val="99"/>
    <w:semiHidden/>
    <w:rsid w:val="0061543C"/>
    <w:rPr>
      <w:color w:val="808080"/>
    </w:rPr>
  </w:style>
  <w:style w:type="paragraph" w:styleId="BalloonText">
    <w:name w:val="Balloon Text"/>
    <w:basedOn w:val="Normal"/>
    <w:link w:val="BalloonTextChar"/>
    <w:uiPriority w:val="99"/>
    <w:semiHidden/>
    <w:unhideWhenUsed/>
    <w:rsid w:val="0061543C"/>
    <w:rPr>
      <w:rFonts w:ascii="Tahoma" w:hAnsi="Tahoma" w:cs="Tahoma"/>
      <w:sz w:val="16"/>
      <w:szCs w:val="16"/>
    </w:rPr>
  </w:style>
  <w:style w:type="character" w:customStyle="1" w:styleId="BalloonTextChar">
    <w:name w:val="Balloon Text Char"/>
    <w:basedOn w:val="DefaultParagraphFont"/>
    <w:link w:val="BalloonText"/>
    <w:uiPriority w:val="99"/>
    <w:semiHidden/>
    <w:rsid w:val="0061543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65FF6"/>
    <w:rPr>
      <w:rFonts w:asciiTheme="majorHAnsi" w:eastAsia="Times New Roman" w:hAnsiTheme="majorHAnsi" w:cs="Arial"/>
      <w:b/>
      <w:sz w:val="28"/>
      <w:szCs w:val="24"/>
      <w:lang w:eastAsia="en-GB"/>
    </w:rPr>
  </w:style>
  <w:style w:type="paragraph" w:styleId="Title">
    <w:name w:val="Title"/>
    <w:basedOn w:val="Normal"/>
    <w:next w:val="Normal"/>
    <w:link w:val="TitleChar"/>
    <w:uiPriority w:val="10"/>
    <w:qFormat/>
    <w:rsid w:val="007A040E"/>
    <w:pPr>
      <w:framePr w:hSpace="180" w:wrap="around" w:hAnchor="margin" w:y="-1873"/>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040E"/>
    <w:rPr>
      <w:rFonts w:asciiTheme="majorHAnsi" w:eastAsiaTheme="majorEastAsia" w:hAnsiTheme="majorHAnsi" w:cstheme="majorBidi"/>
      <w:spacing w:val="5"/>
      <w:kern w:val="28"/>
      <w:sz w:val="52"/>
      <w:szCs w:val="52"/>
      <w:lang w:eastAsia="en-GB"/>
    </w:rPr>
  </w:style>
  <w:style w:type="paragraph" w:styleId="Header">
    <w:name w:val="header"/>
    <w:basedOn w:val="Normal"/>
    <w:link w:val="HeaderChar"/>
    <w:uiPriority w:val="99"/>
    <w:unhideWhenUsed/>
    <w:rsid w:val="00AF47DA"/>
    <w:pPr>
      <w:tabs>
        <w:tab w:val="center" w:pos="4513"/>
        <w:tab w:val="right" w:pos="9026"/>
      </w:tabs>
    </w:pPr>
  </w:style>
  <w:style w:type="character" w:customStyle="1" w:styleId="HeaderChar">
    <w:name w:val="Header Char"/>
    <w:basedOn w:val="DefaultParagraphFont"/>
    <w:link w:val="Header"/>
    <w:uiPriority w:val="99"/>
    <w:rsid w:val="00AF47D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47DA"/>
    <w:pPr>
      <w:tabs>
        <w:tab w:val="center" w:pos="4513"/>
        <w:tab w:val="right" w:pos="9026"/>
      </w:tabs>
    </w:pPr>
  </w:style>
  <w:style w:type="character" w:customStyle="1" w:styleId="FooterChar">
    <w:name w:val="Footer Char"/>
    <w:basedOn w:val="DefaultParagraphFont"/>
    <w:link w:val="Footer"/>
    <w:uiPriority w:val="99"/>
    <w:rsid w:val="00AF47DA"/>
    <w:rPr>
      <w:rFonts w:ascii="Times New Roman" w:eastAsia="Times New Roman" w:hAnsi="Times New Roman" w:cs="Times New Roman"/>
      <w:sz w:val="24"/>
      <w:szCs w:val="24"/>
      <w:lang w:eastAsia="en-GB"/>
    </w:rPr>
  </w:style>
  <w:style w:type="table" w:styleId="LightShading">
    <w:name w:val="Light Shading"/>
    <w:basedOn w:val="TableNormal"/>
    <w:uiPriority w:val="60"/>
    <w:rsid w:val="00D85C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85C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D9D9D9" w:themeFill="background1" w:themeFillShade="D9"/>
      </w:tcPr>
    </w:tblStylePr>
    <w:tblStylePr w:type="band1Horz">
      <w:tblPr/>
      <w:tcPr>
        <w:shd w:val="clear" w:color="auto" w:fill="C0C0C0" w:themeFill="text1" w:themeFillTint="3F"/>
      </w:tcPr>
    </w:tblStylePr>
  </w:style>
  <w:style w:type="character" w:customStyle="1" w:styleId="Heading2Char">
    <w:name w:val="Heading 2 Char"/>
    <w:basedOn w:val="DefaultParagraphFont"/>
    <w:link w:val="Heading2"/>
    <w:uiPriority w:val="9"/>
    <w:rsid w:val="008B5618"/>
    <w:rPr>
      <w:rFonts w:asciiTheme="majorHAnsi" w:eastAsiaTheme="majorEastAsia" w:hAnsiTheme="majorHAnsi" w:cstheme="majorBidi"/>
      <w:b/>
      <w:bCs/>
      <w:szCs w:val="26"/>
      <w:lang w:eastAsia="en-GB"/>
    </w:rPr>
  </w:style>
  <w:style w:type="paragraph" w:styleId="Subtitle">
    <w:name w:val="Subtitle"/>
    <w:basedOn w:val="Normal"/>
    <w:link w:val="SubtitleChar"/>
    <w:uiPriority w:val="11"/>
    <w:qFormat/>
    <w:rsid w:val="0038179C"/>
    <w:pPr>
      <w:spacing w:after="720"/>
    </w:pPr>
    <w:rPr>
      <w:rFonts w:asciiTheme="majorHAnsi" w:eastAsiaTheme="minorHAnsi" w:hAnsiTheme="majorHAnsi" w:cs="Times New Roman"/>
      <w:b/>
      <w:caps/>
      <w:color w:val="C0504D" w:themeColor="accent2"/>
      <w:spacing w:val="50"/>
      <w:kern w:val="24"/>
      <w:szCs w:val="22"/>
      <w:lang w:val="en-US" w:eastAsia="ja-JP"/>
    </w:rPr>
  </w:style>
  <w:style w:type="character" w:customStyle="1" w:styleId="SubtitleChar">
    <w:name w:val="Subtitle Char"/>
    <w:basedOn w:val="DefaultParagraphFont"/>
    <w:link w:val="Subtitle"/>
    <w:uiPriority w:val="11"/>
    <w:rsid w:val="0038179C"/>
    <w:rPr>
      <w:rFonts w:asciiTheme="majorHAnsi" w:hAnsiTheme="majorHAnsi" w:cs="Times New Roman"/>
      <w:b/>
      <w:caps/>
      <w:color w:val="C0504D" w:themeColor="accent2"/>
      <w:spacing w:val="50"/>
      <w:kern w:val="24"/>
      <w:sz w:val="24"/>
      <w:lang w:val="en-US" w:eastAsia="ja-JP"/>
    </w:rPr>
  </w:style>
  <w:style w:type="paragraph" w:styleId="NoSpacing">
    <w:name w:val="No Spacing"/>
    <w:basedOn w:val="Normal"/>
    <w:uiPriority w:val="99"/>
    <w:qFormat/>
    <w:rsid w:val="0038179C"/>
    <w:pPr>
      <w:spacing w:after="0"/>
    </w:pPr>
    <w:rPr>
      <w:rFonts w:asciiTheme="minorHAnsi" w:eastAsiaTheme="minorHAnsi" w:hAnsiTheme="minorHAnsi" w:cs="Times New Roman"/>
      <w:kern w:val="24"/>
      <w:sz w:val="23"/>
      <w:szCs w:val="20"/>
      <w:lang w:val="en-US" w:eastAsia="ja-JP"/>
    </w:rPr>
  </w:style>
  <w:style w:type="character" w:styleId="Hyperlink">
    <w:name w:val="Hyperlink"/>
    <w:basedOn w:val="DefaultParagraphFont"/>
    <w:uiPriority w:val="99"/>
    <w:unhideWhenUsed/>
    <w:rsid w:val="00EC5F51"/>
    <w:rPr>
      <w:color w:val="0000FF" w:themeColor="hyperlink"/>
      <w:u w:val="single"/>
    </w:rPr>
  </w:style>
  <w:style w:type="paragraph" w:styleId="ListParagraph">
    <w:name w:val="List Paragraph"/>
    <w:basedOn w:val="Normal"/>
    <w:link w:val="ListParagraphChar"/>
    <w:uiPriority w:val="34"/>
    <w:qFormat/>
    <w:rsid w:val="00413B49"/>
    <w:pPr>
      <w:spacing w:after="0"/>
      <w:ind w:left="720"/>
      <w:contextualSpacing/>
    </w:pPr>
    <w:rPr>
      <w:szCs w:val="20"/>
      <w:lang w:val="en-US" w:eastAsia="en-US"/>
    </w:rPr>
  </w:style>
  <w:style w:type="paragraph" w:customStyle="1" w:styleId="EssentialCriteria">
    <w:name w:val="Essential Criteria"/>
    <w:basedOn w:val="ListParagraph"/>
    <w:link w:val="EssentialCriteriaChar"/>
    <w:qFormat/>
    <w:rsid w:val="006D00B8"/>
    <w:pPr>
      <w:numPr>
        <w:numId w:val="2"/>
      </w:numPr>
      <w:spacing w:after="120"/>
      <w:ind w:left="454" w:hanging="454"/>
      <w:contextualSpacing w:val="0"/>
    </w:pPr>
  </w:style>
  <w:style w:type="character" w:styleId="Strong">
    <w:name w:val="Strong"/>
    <w:basedOn w:val="DefaultParagraphFont"/>
    <w:uiPriority w:val="22"/>
    <w:qFormat/>
    <w:rsid w:val="00E2052A"/>
    <w:rPr>
      <w:b/>
      <w:bCs/>
    </w:rPr>
  </w:style>
  <w:style w:type="character" w:customStyle="1" w:styleId="ListParagraphChar">
    <w:name w:val="List Paragraph Char"/>
    <w:basedOn w:val="DefaultParagraphFont"/>
    <w:link w:val="ListParagraph"/>
    <w:uiPriority w:val="34"/>
    <w:rsid w:val="00FB3311"/>
    <w:rPr>
      <w:rFonts w:ascii="Gill Sans MT" w:eastAsia="Times New Roman" w:hAnsi="Gill Sans MT" w:cs="Arial"/>
      <w:szCs w:val="20"/>
      <w:lang w:val="en-US"/>
    </w:rPr>
  </w:style>
  <w:style w:type="character" w:customStyle="1" w:styleId="EssentialCriteriaChar">
    <w:name w:val="Essential Criteria Char"/>
    <w:basedOn w:val="ListParagraphChar"/>
    <w:link w:val="EssentialCriteria"/>
    <w:rsid w:val="006D00B8"/>
    <w:rPr>
      <w:rFonts w:ascii="Gill Sans MT" w:eastAsia="Times New Roman" w:hAnsi="Gill Sans MT" w:cs="Arial"/>
      <w:sz w:val="20"/>
      <w:szCs w:val="20"/>
      <w:lang w:val="en-US"/>
    </w:rPr>
  </w:style>
  <w:style w:type="paragraph" w:customStyle="1" w:styleId="DesirableCriteria">
    <w:name w:val="Desirable Criteria"/>
    <w:basedOn w:val="EssentialCriteria"/>
    <w:link w:val="DesirableCriteriaChar"/>
    <w:qFormat/>
    <w:rsid w:val="006D00B8"/>
    <w:pPr>
      <w:numPr>
        <w:numId w:val="5"/>
      </w:numPr>
      <w:ind w:left="454" w:hanging="454"/>
    </w:pPr>
  </w:style>
  <w:style w:type="character" w:customStyle="1" w:styleId="DesirableCriteriaChar">
    <w:name w:val="Desirable Criteria Char"/>
    <w:basedOn w:val="EssentialCriteriaChar"/>
    <w:link w:val="DesirableCriteria"/>
    <w:rsid w:val="006D00B8"/>
    <w:rPr>
      <w:rFonts w:ascii="Gill Sans MT" w:eastAsia="Times New Roman" w:hAnsi="Gill Sans MT" w:cs="Arial"/>
      <w:sz w:val="20"/>
      <w:szCs w:val="20"/>
      <w:lang w:val="en-US"/>
    </w:rPr>
  </w:style>
  <w:style w:type="character" w:styleId="FollowedHyperlink">
    <w:name w:val="FollowedHyperlink"/>
    <w:basedOn w:val="DefaultParagraphFont"/>
    <w:uiPriority w:val="99"/>
    <w:semiHidden/>
    <w:unhideWhenUsed/>
    <w:rsid w:val="00D939DF"/>
    <w:rPr>
      <w:color w:val="800080" w:themeColor="followedHyperlink"/>
      <w:u w:val="single"/>
    </w:rPr>
  </w:style>
  <w:style w:type="paragraph" w:styleId="NormalWeb">
    <w:name w:val="Normal (Web)"/>
    <w:basedOn w:val="Normal"/>
    <w:uiPriority w:val="99"/>
    <w:unhideWhenUsed/>
    <w:rsid w:val="007A38E0"/>
    <w:pPr>
      <w:spacing w:before="100" w:beforeAutospacing="1" w:after="100" w:afterAutospacing="1"/>
    </w:pPr>
    <w:rPr>
      <w:rFonts w:ascii="Times New Roman" w:hAnsi="Times New Roman" w:cs="Times New Roman"/>
      <w:sz w:val="24"/>
    </w:rPr>
  </w:style>
  <w:style w:type="paragraph" w:customStyle="1" w:styleId="Default">
    <w:name w:val="Default"/>
    <w:basedOn w:val="Normal"/>
    <w:rsid w:val="00071AC3"/>
    <w:pPr>
      <w:autoSpaceDE w:val="0"/>
      <w:autoSpaceDN w:val="0"/>
      <w:spacing w:after="0"/>
    </w:pPr>
    <w:rPr>
      <w:rFonts w:eastAsiaTheme="minorHAnsi" w:cs="Times New Roman"/>
      <w:color w:val="000000"/>
      <w:sz w:val="24"/>
    </w:rPr>
  </w:style>
  <w:style w:type="character" w:customStyle="1" w:styleId="UnresolvedMention">
    <w:name w:val="Unresolved Mention"/>
    <w:basedOn w:val="DefaultParagraphFont"/>
    <w:uiPriority w:val="99"/>
    <w:semiHidden/>
    <w:unhideWhenUsed/>
    <w:rsid w:val="00E84327"/>
    <w:rPr>
      <w:color w:val="808080"/>
      <w:shd w:val="clear" w:color="auto" w:fill="E6E6E6"/>
    </w:rPr>
  </w:style>
  <w:style w:type="character" w:styleId="CommentReference">
    <w:name w:val="annotation reference"/>
    <w:basedOn w:val="DefaultParagraphFont"/>
    <w:uiPriority w:val="99"/>
    <w:semiHidden/>
    <w:unhideWhenUsed/>
    <w:rsid w:val="002F4A5C"/>
    <w:rPr>
      <w:sz w:val="16"/>
      <w:szCs w:val="16"/>
    </w:rPr>
  </w:style>
  <w:style w:type="paragraph" w:styleId="CommentText">
    <w:name w:val="annotation text"/>
    <w:basedOn w:val="Normal"/>
    <w:link w:val="CommentTextChar"/>
    <w:uiPriority w:val="99"/>
    <w:semiHidden/>
    <w:unhideWhenUsed/>
    <w:rsid w:val="002F4A5C"/>
    <w:rPr>
      <w:szCs w:val="20"/>
    </w:rPr>
  </w:style>
  <w:style w:type="character" w:customStyle="1" w:styleId="CommentTextChar">
    <w:name w:val="Comment Text Char"/>
    <w:basedOn w:val="DefaultParagraphFont"/>
    <w:link w:val="CommentText"/>
    <w:uiPriority w:val="99"/>
    <w:semiHidden/>
    <w:rsid w:val="002F4A5C"/>
    <w:rPr>
      <w:rFonts w:ascii="Gill Sans MT" w:eastAsia="Times New Roman" w:hAnsi="Gill Sans MT" w:cs="Arial"/>
      <w:sz w:val="20"/>
      <w:szCs w:val="20"/>
      <w:lang w:eastAsia="en-GB"/>
    </w:rPr>
  </w:style>
  <w:style w:type="paragraph" w:styleId="CommentSubject">
    <w:name w:val="annotation subject"/>
    <w:basedOn w:val="CommentText"/>
    <w:next w:val="CommentText"/>
    <w:link w:val="CommentSubjectChar"/>
    <w:uiPriority w:val="99"/>
    <w:semiHidden/>
    <w:unhideWhenUsed/>
    <w:rsid w:val="002F4A5C"/>
    <w:rPr>
      <w:b/>
      <w:bCs/>
    </w:rPr>
  </w:style>
  <w:style w:type="character" w:customStyle="1" w:styleId="CommentSubjectChar">
    <w:name w:val="Comment Subject Char"/>
    <w:basedOn w:val="CommentTextChar"/>
    <w:link w:val="CommentSubject"/>
    <w:uiPriority w:val="99"/>
    <w:semiHidden/>
    <w:rsid w:val="002F4A5C"/>
    <w:rPr>
      <w:rFonts w:ascii="Gill Sans MT" w:eastAsia="Times New Roman" w:hAnsi="Gill Sans MT"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966">
      <w:bodyDiv w:val="1"/>
      <w:marLeft w:val="0"/>
      <w:marRight w:val="0"/>
      <w:marTop w:val="0"/>
      <w:marBottom w:val="0"/>
      <w:divBdr>
        <w:top w:val="none" w:sz="0" w:space="0" w:color="auto"/>
        <w:left w:val="none" w:sz="0" w:space="0" w:color="auto"/>
        <w:bottom w:val="none" w:sz="0" w:space="0" w:color="auto"/>
        <w:right w:val="none" w:sz="0" w:space="0" w:color="auto"/>
      </w:divBdr>
    </w:div>
    <w:div w:id="262151137">
      <w:bodyDiv w:val="1"/>
      <w:marLeft w:val="0"/>
      <w:marRight w:val="0"/>
      <w:marTop w:val="0"/>
      <w:marBottom w:val="0"/>
      <w:divBdr>
        <w:top w:val="none" w:sz="0" w:space="0" w:color="auto"/>
        <w:left w:val="none" w:sz="0" w:space="0" w:color="auto"/>
        <w:bottom w:val="none" w:sz="0" w:space="0" w:color="auto"/>
        <w:right w:val="none" w:sz="0" w:space="0" w:color="auto"/>
      </w:divBdr>
    </w:div>
    <w:div w:id="1323700329">
      <w:bodyDiv w:val="1"/>
      <w:marLeft w:val="0"/>
      <w:marRight w:val="0"/>
      <w:marTop w:val="0"/>
      <w:marBottom w:val="0"/>
      <w:divBdr>
        <w:top w:val="none" w:sz="0" w:space="0" w:color="auto"/>
        <w:left w:val="none" w:sz="0" w:space="0" w:color="auto"/>
        <w:bottom w:val="none" w:sz="0" w:space="0" w:color="auto"/>
        <w:right w:val="none" w:sz="0" w:space="0" w:color="auto"/>
      </w:divBdr>
      <w:divsChild>
        <w:div w:id="700865418">
          <w:marLeft w:val="0"/>
          <w:marRight w:val="0"/>
          <w:marTop w:val="0"/>
          <w:marBottom w:val="0"/>
          <w:divBdr>
            <w:top w:val="none" w:sz="0" w:space="0" w:color="auto"/>
            <w:left w:val="none" w:sz="0" w:space="0" w:color="auto"/>
            <w:bottom w:val="none" w:sz="0" w:space="0" w:color="auto"/>
            <w:right w:val="none" w:sz="0" w:space="0" w:color="auto"/>
          </w:divBdr>
          <w:divsChild>
            <w:div w:id="140730819">
              <w:marLeft w:val="0"/>
              <w:marRight w:val="0"/>
              <w:marTop w:val="0"/>
              <w:marBottom w:val="0"/>
              <w:divBdr>
                <w:top w:val="none" w:sz="0" w:space="0" w:color="auto"/>
                <w:left w:val="none" w:sz="0" w:space="0" w:color="auto"/>
                <w:bottom w:val="none" w:sz="0" w:space="0" w:color="auto"/>
                <w:right w:val="none" w:sz="0" w:space="0" w:color="auto"/>
              </w:divBdr>
              <w:divsChild>
                <w:div w:id="1417747021">
                  <w:marLeft w:val="0"/>
                  <w:marRight w:val="0"/>
                  <w:marTop w:val="0"/>
                  <w:marBottom w:val="0"/>
                  <w:divBdr>
                    <w:top w:val="none" w:sz="0" w:space="0" w:color="auto"/>
                    <w:left w:val="none" w:sz="0" w:space="0" w:color="auto"/>
                    <w:bottom w:val="none" w:sz="0" w:space="0" w:color="auto"/>
                    <w:right w:val="none" w:sz="0" w:space="0" w:color="auto"/>
                  </w:divBdr>
                  <w:divsChild>
                    <w:div w:id="7827716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526291376">
      <w:bodyDiv w:val="1"/>
      <w:marLeft w:val="0"/>
      <w:marRight w:val="0"/>
      <w:marTop w:val="0"/>
      <w:marBottom w:val="0"/>
      <w:divBdr>
        <w:top w:val="none" w:sz="0" w:space="0" w:color="auto"/>
        <w:left w:val="none" w:sz="0" w:space="0" w:color="auto"/>
        <w:bottom w:val="none" w:sz="0" w:space="0" w:color="auto"/>
        <w:right w:val="none" w:sz="0" w:space="0" w:color="auto"/>
      </w:divBdr>
      <w:divsChild>
        <w:div w:id="1834418202">
          <w:marLeft w:val="0"/>
          <w:marRight w:val="0"/>
          <w:marTop w:val="0"/>
          <w:marBottom w:val="0"/>
          <w:divBdr>
            <w:top w:val="none" w:sz="0" w:space="0" w:color="auto"/>
            <w:left w:val="none" w:sz="0" w:space="0" w:color="auto"/>
            <w:bottom w:val="none" w:sz="0" w:space="0" w:color="auto"/>
            <w:right w:val="none" w:sz="0" w:space="0" w:color="auto"/>
          </w:divBdr>
          <w:divsChild>
            <w:div w:id="2007856946">
              <w:marLeft w:val="0"/>
              <w:marRight w:val="0"/>
              <w:marTop w:val="0"/>
              <w:marBottom w:val="0"/>
              <w:divBdr>
                <w:top w:val="none" w:sz="0" w:space="0" w:color="auto"/>
                <w:left w:val="none" w:sz="0" w:space="0" w:color="auto"/>
                <w:bottom w:val="none" w:sz="0" w:space="0" w:color="auto"/>
                <w:right w:val="none" w:sz="0" w:space="0" w:color="auto"/>
              </w:divBdr>
              <w:divsChild>
                <w:div w:id="1151143256">
                  <w:marLeft w:val="0"/>
                  <w:marRight w:val="0"/>
                  <w:marTop w:val="0"/>
                  <w:marBottom w:val="0"/>
                  <w:divBdr>
                    <w:top w:val="none" w:sz="0" w:space="0" w:color="auto"/>
                    <w:left w:val="none" w:sz="0" w:space="0" w:color="auto"/>
                    <w:bottom w:val="none" w:sz="0" w:space="0" w:color="auto"/>
                    <w:right w:val="none" w:sz="0" w:space="0" w:color="auto"/>
                  </w:divBdr>
                  <w:divsChild>
                    <w:div w:id="60661995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600288366">
      <w:bodyDiv w:val="1"/>
      <w:marLeft w:val="0"/>
      <w:marRight w:val="0"/>
      <w:marTop w:val="0"/>
      <w:marBottom w:val="0"/>
      <w:divBdr>
        <w:top w:val="none" w:sz="0" w:space="0" w:color="auto"/>
        <w:left w:val="none" w:sz="0" w:space="0" w:color="auto"/>
        <w:bottom w:val="none" w:sz="0" w:space="0" w:color="auto"/>
        <w:right w:val="none" w:sz="0" w:space="0" w:color="auto"/>
      </w:divBdr>
    </w:div>
    <w:div w:id="1758743919">
      <w:bodyDiv w:val="1"/>
      <w:marLeft w:val="0"/>
      <w:marRight w:val="0"/>
      <w:marTop w:val="0"/>
      <w:marBottom w:val="0"/>
      <w:divBdr>
        <w:top w:val="none" w:sz="0" w:space="0" w:color="auto"/>
        <w:left w:val="none" w:sz="0" w:space="0" w:color="auto"/>
        <w:bottom w:val="none" w:sz="0" w:space="0" w:color="auto"/>
        <w:right w:val="none" w:sz="0" w:space="0" w:color="auto"/>
      </w:divBdr>
    </w:div>
    <w:div w:id="18935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ids96104\AppData\Local\Microsoft\Windows\Temporary%20Internet%20Files\Content.Outlook\AAOLK7Z3\www.ktpws.org.uk" TargetMode="External"/><Relationship Id="rId18" Type="http://schemas.openxmlformats.org/officeDocument/2006/relationships/image" Target="cid:image003.png@01CF378B.1575D7A0"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trath.ac.uk/hr/workforus" TargetMode="External"/><Relationship Id="rId17" Type="http://schemas.openxmlformats.org/officeDocument/2006/relationships/image" Target="media/image1.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trath.ac.uk/finance/financialservices/pensions/" TargetMode="External"/><Relationship Id="rId20" Type="http://schemas.openxmlformats.org/officeDocument/2006/relationships/image" Target="cid:image001.png@01D2982B.78D5D1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tpws.org.uk"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strath.ac.uk/hr/careerpathways/informationtermscondition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ww.ktpws.org.uk)/"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ichard.Connor@strath.ac.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35A190109C45EB85D7C4C970C3946D"/>
        <w:category>
          <w:name w:val="General"/>
          <w:gallery w:val="placeholder"/>
        </w:category>
        <w:types>
          <w:type w:val="bbPlcHdr"/>
        </w:types>
        <w:behaviors>
          <w:behavior w:val="content"/>
        </w:behaviors>
        <w:guid w:val="{D9438653-7D0E-4DC3-B3D3-09FD17A5C2FB}"/>
      </w:docPartPr>
      <w:docPartBody>
        <w:p w:rsidR="00272739" w:rsidRDefault="002D5CB7">
          <w:pPr>
            <w:pStyle w:val="1C35A190109C45EB85D7C4C970C3946D"/>
          </w:pPr>
          <w:r w:rsidRPr="00666B64">
            <w:rPr>
              <w:rStyle w:val="PlaceholderText"/>
              <w:rFonts w:asciiTheme="majorHAnsi" w:hAnsiTheme="majorHAnsi"/>
              <w:sz w:val="52"/>
              <w:szCs w:val="52"/>
            </w:rPr>
            <w:t xml:space="preserve">Enter vacancy </w:t>
          </w:r>
          <w:r>
            <w:rPr>
              <w:rStyle w:val="PlaceholderText"/>
              <w:rFonts w:asciiTheme="majorHAnsi" w:hAnsiTheme="majorHAnsi"/>
              <w:sz w:val="52"/>
              <w:szCs w:val="52"/>
            </w:rPr>
            <w:t>t</w:t>
          </w:r>
          <w:r w:rsidRPr="00666B64">
            <w:rPr>
              <w:rStyle w:val="PlaceholderText"/>
              <w:rFonts w:asciiTheme="majorHAnsi" w:hAnsiTheme="majorHAnsi"/>
              <w:sz w:val="52"/>
              <w:szCs w:val="52"/>
            </w:rPr>
            <w:t>itle.</w:t>
          </w:r>
        </w:p>
      </w:docPartBody>
    </w:docPart>
    <w:docPart>
      <w:docPartPr>
        <w:name w:val="9F74F829A6AA4247A063E09E28578590"/>
        <w:category>
          <w:name w:val="General"/>
          <w:gallery w:val="placeholder"/>
        </w:category>
        <w:types>
          <w:type w:val="bbPlcHdr"/>
        </w:types>
        <w:behaviors>
          <w:behavior w:val="content"/>
        </w:behaviors>
        <w:guid w:val="{C3806B08-3925-465E-B44A-C8859FEE5778}"/>
      </w:docPartPr>
      <w:docPartBody>
        <w:p w:rsidR="00272739" w:rsidRDefault="002D5CB7">
          <w:pPr>
            <w:pStyle w:val="9F74F829A6AA4247A063E09E28578590"/>
          </w:pPr>
          <w:r w:rsidRPr="00A744FF">
            <w:rPr>
              <w:rStyle w:val="PlaceholderText"/>
              <w:szCs w:val="20"/>
            </w:rPr>
            <w:t>Choose/type an item or delete row.</w:t>
          </w:r>
        </w:p>
      </w:docPartBody>
    </w:docPart>
    <w:docPart>
      <w:docPartPr>
        <w:name w:val="FC332339CC214F1CA52240207A322BC9"/>
        <w:category>
          <w:name w:val="General"/>
          <w:gallery w:val="placeholder"/>
        </w:category>
        <w:types>
          <w:type w:val="bbPlcHdr"/>
        </w:types>
        <w:behaviors>
          <w:behavior w:val="content"/>
        </w:behaviors>
        <w:guid w:val="{5A1A1C16-7804-4D8C-A6A8-5B6627C49889}"/>
      </w:docPartPr>
      <w:docPartBody>
        <w:p w:rsidR="00272739" w:rsidRDefault="002D5CB7">
          <w:pPr>
            <w:pStyle w:val="FC332339CC214F1CA52240207A322BC9"/>
          </w:pPr>
          <w:r w:rsidRPr="00A744FF">
            <w:rPr>
              <w:rStyle w:val="PlaceholderText"/>
              <w:rFonts w:eastAsiaTheme="minorHAnsi"/>
              <w:szCs w:val="20"/>
            </w:rPr>
            <w:t>Select a department</w:t>
          </w:r>
        </w:p>
      </w:docPartBody>
    </w:docPart>
    <w:docPart>
      <w:docPartPr>
        <w:name w:val="D02E770790A049FEA3922BDD809CAC45"/>
        <w:category>
          <w:name w:val="General"/>
          <w:gallery w:val="placeholder"/>
        </w:category>
        <w:types>
          <w:type w:val="bbPlcHdr"/>
        </w:types>
        <w:behaviors>
          <w:behavior w:val="content"/>
        </w:behaviors>
        <w:guid w:val="{EF62FD54-51A2-4F2F-B2D6-B5100EB8CD77}"/>
      </w:docPartPr>
      <w:docPartBody>
        <w:p w:rsidR="00272739" w:rsidRDefault="002D5CB7">
          <w:pPr>
            <w:pStyle w:val="D02E770790A049FEA3922BDD809CAC45"/>
          </w:pPr>
          <w:r w:rsidRPr="00A744FF">
            <w:rPr>
              <w:rStyle w:val="PlaceholderText"/>
              <w:szCs w:val="20"/>
            </w:rPr>
            <w:t>Choose/type an item or delete row.</w:t>
          </w:r>
        </w:p>
      </w:docPartBody>
    </w:docPart>
    <w:docPart>
      <w:docPartPr>
        <w:name w:val="5DD817B1037640A38B956B8A589638DC"/>
        <w:category>
          <w:name w:val="General"/>
          <w:gallery w:val="placeholder"/>
        </w:category>
        <w:types>
          <w:type w:val="bbPlcHdr"/>
        </w:types>
        <w:behaviors>
          <w:behavior w:val="content"/>
        </w:behaviors>
        <w:guid w:val="{122A3DB6-2905-4C3D-827C-73C42D9DBD62}"/>
      </w:docPartPr>
      <w:docPartBody>
        <w:p w:rsidR="00272739" w:rsidRDefault="002D5CB7">
          <w:pPr>
            <w:pStyle w:val="5DD817B1037640A38B956B8A589638DC"/>
          </w:pPr>
          <w:r w:rsidRPr="00A744FF">
            <w:rPr>
              <w:rStyle w:val="PlaceholderText"/>
              <w:szCs w:val="20"/>
            </w:rPr>
            <w:t>Choose an item.</w:t>
          </w:r>
        </w:p>
      </w:docPartBody>
    </w:docPart>
    <w:docPart>
      <w:docPartPr>
        <w:name w:val="A591209C4A734CAB8982A1DE383DFE8F"/>
        <w:category>
          <w:name w:val="General"/>
          <w:gallery w:val="placeholder"/>
        </w:category>
        <w:types>
          <w:type w:val="bbPlcHdr"/>
        </w:types>
        <w:behaviors>
          <w:behavior w:val="content"/>
        </w:behaviors>
        <w:guid w:val="{773199AB-0CA8-461A-BF77-F640E0FC855E}"/>
      </w:docPartPr>
      <w:docPartBody>
        <w:p w:rsidR="00272739" w:rsidRDefault="002D5CB7">
          <w:pPr>
            <w:pStyle w:val="A591209C4A734CAB8982A1DE383DFE8F"/>
          </w:pPr>
          <w:r w:rsidRPr="00E74D99">
            <w:rPr>
              <w:rStyle w:val="PlaceholderText"/>
              <w:szCs w:val="20"/>
            </w:rPr>
            <w:t>Choose a Staff Category.</w:t>
          </w:r>
        </w:p>
      </w:docPartBody>
    </w:docPart>
    <w:docPart>
      <w:docPartPr>
        <w:name w:val="1E2A77408D0348E685FAB983F31AC571"/>
        <w:category>
          <w:name w:val="General"/>
          <w:gallery w:val="placeholder"/>
        </w:category>
        <w:types>
          <w:type w:val="bbPlcHdr"/>
        </w:types>
        <w:behaviors>
          <w:behavior w:val="content"/>
        </w:behaviors>
        <w:guid w:val="{46710E77-4CA0-47FD-AD83-CBBA718B658C}"/>
      </w:docPartPr>
      <w:docPartBody>
        <w:p w:rsidR="00272739" w:rsidRDefault="002D5CB7">
          <w:pPr>
            <w:pStyle w:val="1E2A77408D0348E685FAB983F31AC571"/>
          </w:pPr>
          <w:r w:rsidRPr="00E74D99">
            <w:rPr>
              <w:rStyle w:val="PlaceholderText"/>
              <w:rFonts w:eastAsiaTheme="minorHAnsi"/>
              <w:szCs w:val="20"/>
            </w:rPr>
            <w:t>Click here to enter text.</w:t>
          </w:r>
        </w:p>
      </w:docPartBody>
    </w:docPart>
    <w:docPart>
      <w:docPartPr>
        <w:name w:val="086F7E0C57024882A22CB8E956FFAF7E"/>
        <w:category>
          <w:name w:val="General"/>
          <w:gallery w:val="placeholder"/>
        </w:category>
        <w:types>
          <w:type w:val="bbPlcHdr"/>
        </w:types>
        <w:behaviors>
          <w:behavior w:val="content"/>
        </w:behaviors>
        <w:guid w:val="{4D0060A0-C4B3-4476-A099-5CBDAB001A66}"/>
      </w:docPartPr>
      <w:docPartBody>
        <w:p w:rsidR="00272739" w:rsidRDefault="002D5CB7">
          <w:pPr>
            <w:pStyle w:val="086F7E0C57024882A22CB8E956FFAF7E"/>
          </w:pPr>
          <w:r w:rsidRPr="00E74D99">
            <w:rPr>
              <w:rStyle w:val="PlaceholderText"/>
              <w:rFonts w:eastAsiaTheme="minorHAnsi"/>
              <w:szCs w:val="20"/>
            </w:rPr>
            <w:t>Enter job title of Line Manager.</w:t>
          </w:r>
        </w:p>
      </w:docPartBody>
    </w:docPart>
    <w:docPart>
      <w:docPartPr>
        <w:name w:val="AF99BC71E34C44959A1BA85D596C9CDA"/>
        <w:category>
          <w:name w:val="General"/>
          <w:gallery w:val="placeholder"/>
        </w:category>
        <w:types>
          <w:type w:val="bbPlcHdr"/>
        </w:types>
        <w:behaviors>
          <w:behavior w:val="content"/>
        </w:behaviors>
        <w:guid w:val="{EAAC8D8E-70BF-481B-9BE2-DEBC4181FECD}"/>
      </w:docPartPr>
      <w:docPartBody>
        <w:p w:rsidR="00272739" w:rsidRDefault="002D5CB7">
          <w:pPr>
            <w:pStyle w:val="AF99BC71E34C44959A1BA85D596C9CDA"/>
          </w:pPr>
          <w:r w:rsidRPr="00E74D99">
            <w:rPr>
              <w:rStyle w:val="PlaceholderText"/>
              <w:szCs w:val="20"/>
            </w:rPr>
            <w:t>Choose a grade.</w:t>
          </w:r>
        </w:p>
      </w:docPartBody>
    </w:docPart>
    <w:docPart>
      <w:docPartPr>
        <w:name w:val="8211CDFFB60E4F93A924E5E072C46EC7"/>
        <w:category>
          <w:name w:val="General"/>
          <w:gallery w:val="placeholder"/>
        </w:category>
        <w:types>
          <w:type w:val="bbPlcHdr"/>
        </w:types>
        <w:behaviors>
          <w:behavior w:val="content"/>
        </w:behaviors>
        <w:guid w:val="{684FB3EB-E261-4526-AB3C-5BBD2148E9B4}"/>
      </w:docPartPr>
      <w:docPartBody>
        <w:p w:rsidR="00272739" w:rsidRDefault="002D5CB7">
          <w:pPr>
            <w:pStyle w:val="8211CDFFB60E4F93A924E5E072C46EC7"/>
          </w:pPr>
          <w:r w:rsidRPr="00E74D99">
            <w:rPr>
              <w:rStyle w:val="PlaceholderText"/>
              <w:szCs w:val="20"/>
            </w:rPr>
            <w:t>Choose a contract type.</w:t>
          </w:r>
        </w:p>
      </w:docPartBody>
    </w:docPart>
    <w:docPart>
      <w:docPartPr>
        <w:name w:val="02E7EBC53335490D91A9FF1055C5FB3B"/>
        <w:category>
          <w:name w:val="General"/>
          <w:gallery w:val="placeholder"/>
        </w:category>
        <w:types>
          <w:type w:val="bbPlcHdr"/>
        </w:types>
        <w:behaviors>
          <w:behavior w:val="content"/>
        </w:behaviors>
        <w:guid w:val="{DF918FDE-2884-444F-8ECF-D38CDCD9EE36}"/>
      </w:docPartPr>
      <w:docPartBody>
        <w:p w:rsidR="00272739" w:rsidRDefault="002D5CB7">
          <w:pPr>
            <w:pStyle w:val="02E7EBC53335490D91A9FF1055C5FB3B"/>
          </w:pPr>
          <w:r>
            <w:rPr>
              <w:rStyle w:val="PlaceholderText"/>
              <w:szCs w:val="20"/>
            </w:rPr>
            <w:t xml:space="preserve">Select/type </w:t>
          </w:r>
          <w:r w:rsidRPr="00E74D99">
            <w:rPr>
              <w:rStyle w:val="PlaceholderText"/>
              <w:szCs w:val="20"/>
            </w:rPr>
            <w:t>an FTE value.</w:t>
          </w:r>
        </w:p>
      </w:docPartBody>
    </w:docPart>
    <w:docPart>
      <w:docPartPr>
        <w:name w:val="9F587E290C2E499F835C33017D01FA1B"/>
        <w:category>
          <w:name w:val="General"/>
          <w:gallery w:val="placeholder"/>
        </w:category>
        <w:types>
          <w:type w:val="bbPlcHdr"/>
        </w:types>
        <w:behaviors>
          <w:behavior w:val="content"/>
        </w:behaviors>
        <w:guid w:val="{536E71B6-EF51-463A-AC2E-A04F1D2C4D26}"/>
      </w:docPartPr>
      <w:docPartBody>
        <w:p w:rsidR="00272739" w:rsidRDefault="002D5CB7">
          <w:pPr>
            <w:pStyle w:val="9F587E290C2E499F835C33017D01FA1B"/>
          </w:pPr>
          <w:r w:rsidRPr="00E74D99">
            <w:rPr>
              <w:rStyle w:val="PlaceholderText"/>
              <w:szCs w:val="20"/>
            </w:rPr>
            <w:t>Enter a closing date.</w:t>
          </w:r>
        </w:p>
      </w:docPartBody>
    </w:docPart>
    <w:docPart>
      <w:docPartPr>
        <w:name w:val="B2782910634C420782C875D8AA6BFE3D"/>
        <w:category>
          <w:name w:val="General"/>
          <w:gallery w:val="placeholder"/>
        </w:category>
        <w:types>
          <w:type w:val="bbPlcHdr"/>
        </w:types>
        <w:behaviors>
          <w:behavior w:val="content"/>
        </w:behaviors>
        <w:guid w:val="{5EE5BFFB-BEB9-4B52-9512-3F3F65487157}"/>
      </w:docPartPr>
      <w:docPartBody>
        <w:p w:rsidR="00272739" w:rsidRDefault="002D5CB7">
          <w:pPr>
            <w:pStyle w:val="B2782910634C420782C875D8AA6BFE3D"/>
          </w:pPr>
          <w:r>
            <w:rPr>
              <w:rStyle w:val="PlaceholderText"/>
              <w:rFonts w:eastAsiaTheme="minorHAnsi"/>
            </w:rPr>
            <w:t>Enter text of Job Advert here</w:t>
          </w:r>
          <w:r w:rsidRPr="00AE337C">
            <w:rPr>
              <w:rStyle w:val="PlaceholderText"/>
              <w:rFonts w:eastAsiaTheme="minorHAnsi"/>
            </w:rPr>
            <w:t>.</w:t>
          </w:r>
        </w:p>
      </w:docPartBody>
    </w:docPart>
    <w:docPart>
      <w:docPartPr>
        <w:name w:val="865C74DA8836453D8311459BDE086117"/>
        <w:category>
          <w:name w:val="General"/>
          <w:gallery w:val="placeholder"/>
        </w:category>
        <w:types>
          <w:type w:val="bbPlcHdr"/>
        </w:types>
        <w:behaviors>
          <w:behavior w:val="content"/>
        </w:behaviors>
        <w:guid w:val="{44709215-870D-4A4E-A6E4-540B7D687478}"/>
      </w:docPartPr>
      <w:docPartBody>
        <w:p w:rsidR="00272739" w:rsidRDefault="002D5CB7">
          <w:pPr>
            <w:pStyle w:val="865C74DA8836453D8311459BDE086117"/>
          </w:pPr>
          <w:r w:rsidRPr="00444B8C">
            <w:rPr>
              <w:rStyle w:val="PlaceholderText"/>
              <w:rFonts w:eastAsiaTheme="minorHAnsi"/>
            </w:rPr>
            <w:t>Enter Brief outline of job.</w:t>
          </w:r>
        </w:p>
      </w:docPartBody>
    </w:docPart>
    <w:docPart>
      <w:docPartPr>
        <w:name w:val="05EC9B63761E460CB735BB529EC714A6"/>
        <w:category>
          <w:name w:val="General"/>
          <w:gallery w:val="placeholder"/>
        </w:category>
        <w:types>
          <w:type w:val="bbPlcHdr"/>
        </w:types>
        <w:behaviors>
          <w:behavior w:val="content"/>
        </w:behaviors>
        <w:guid w:val="{2F339F0E-0284-4A71-8B61-BC8163162A9E}"/>
      </w:docPartPr>
      <w:docPartBody>
        <w:p w:rsidR="00272739" w:rsidRDefault="002D5CB7">
          <w:pPr>
            <w:pStyle w:val="05EC9B63761E460CB735BB529EC714A6"/>
          </w:pPr>
          <w:r w:rsidRPr="00A30F8E">
            <w:rPr>
              <w:rStyle w:val="PlaceholderText"/>
              <w:rFonts w:eastAsiaTheme="minorHAnsi"/>
              <w:sz w:val="18"/>
              <w:szCs w:val="18"/>
            </w:rPr>
            <w:t>Choose</w:t>
          </w:r>
        </w:p>
      </w:docPartBody>
    </w:docPart>
    <w:docPart>
      <w:docPartPr>
        <w:name w:val="577619C6E1864006AAEC4EED0D48A076"/>
        <w:category>
          <w:name w:val="General"/>
          <w:gallery w:val="placeholder"/>
        </w:category>
        <w:types>
          <w:type w:val="bbPlcHdr"/>
        </w:types>
        <w:behaviors>
          <w:behavior w:val="content"/>
        </w:behaviors>
        <w:guid w:val="{20BCB3C2-335A-4976-9DEC-0F483D306950}"/>
      </w:docPartPr>
      <w:docPartBody>
        <w:p w:rsidR="00272739" w:rsidRDefault="002D5CB7">
          <w:pPr>
            <w:pStyle w:val="577619C6E1864006AAEC4EED0D48A076"/>
          </w:pPr>
          <w:r w:rsidRPr="001D3616">
            <w:rPr>
              <w:rStyle w:val="PlaceholderText"/>
            </w:rPr>
            <w:t>Choose a building block.</w:t>
          </w:r>
        </w:p>
      </w:docPartBody>
    </w:docPart>
    <w:docPart>
      <w:docPartPr>
        <w:name w:val="265D53C1EA494088B1A3E1EBD86DF223"/>
        <w:category>
          <w:name w:val="General"/>
          <w:gallery w:val="placeholder"/>
        </w:category>
        <w:types>
          <w:type w:val="bbPlcHdr"/>
        </w:types>
        <w:behaviors>
          <w:behavior w:val="content"/>
        </w:behaviors>
        <w:guid w:val="{7FB0A972-69DD-493B-8739-7B53EE814A68}"/>
      </w:docPartPr>
      <w:docPartBody>
        <w:p w:rsidR="00272739" w:rsidRDefault="002D5CB7">
          <w:pPr>
            <w:pStyle w:val="265D53C1EA494088B1A3E1EBD86DF223"/>
          </w:pPr>
          <w:r w:rsidRPr="00BF5176">
            <w:rPr>
              <w:rStyle w:val="PlaceholderText"/>
            </w:rPr>
            <w:t>Click here to enter text.</w:t>
          </w:r>
        </w:p>
      </w:docPartBody>
    </w:docPart>
    <w:docPart>
      <w:docPartPr>
        <w:name w:val="4B16391A589D47698A89442BA2A32057"/>
        <w:category>
          <w:name w:val="General"/>
          <w:gallery w:val="placeholder"/>
        </w:category>
        <w:types>
          <w:type w:val="bbPlcHdr"/>
        </w:types>
        <w:behaviors>
          <w:behavior w:val="content"/>
        </w:behaviors>
        <w:guid w:val="{63CEE83F-5192-4A60-9693-83E795EA4D7D}"/>
      </w:docPartPr>
      <w:docPartBody>
        <w:p w:rsidR="00272739" w:rsidRDefault="002D5CB7">
          <w:pPr>
            <w:pStyle w:val="4B16391A589D47698A89442BA2A32057"/>
          </w:pPr>
          <w:r>
            <w:rPr>
              <w:rStyle w:val="PlaceholderText"/>
              <w:rFonts w:eastAsiaTheme="minorHAnsi"/>
              <w:szCs w:val="20"/>
            </w:rPr>
            <w:t>Select a period</w:t>
          </w:r>
          <w:r w:rsidRPr="008B5618">
            <w:rPr>
              <w:rStyle w:val="PlaceholderText"/>
              <w:rFonts w:eastAsiaTheme="minorHAnsi"/>
              <w:szCs w:val="20"/>
            </w:rPr>
            <w:t>.</w:t>
          </w:r>
        </w:p>
      </w:docPartBody>
    </w:docPart>
    <w:docPart>
      <w:docPartPr>
        <w:name w:val="997F1C410A474F56B6782AE735FEDA28"/>
        <w:category>
          <w:name w:val="General"/>
          <w:gallery w:val="placeholder"/>
        </w:category>
        <w:types>
          <w:type w:val="bbPlcHdr"/>
        </w:types>
        <w:behaviors>
          <w:behavior w:val="content"/>
        </w:behaviors>
        <w:guid w:val="{98F38C12-A65E-4741-AFE0-8B4E7448E0D3}"/>
      </w:docPartPr>
      <w:docPartBody>
        <w:p w:rsidR="00272739" w:rsidRDefault="002D5CB7">
          <w:pPr>
            <w:pStyle w:val="997F1C410A474F56B6782AE735FEDA28"/>
          </w:pPr>
          <w:r w:rsidRPr="00BF5176">
            <w:rPr>
              <w:rStyle w:val="PlaceholderText"/>
            </w:rPr>
            <w:t>Click here to enter text.</w:t>
          </w:r>
        </w:p>
      </w:docPartBody>
    </w:docPart>
    <w:docPart>
      <w:docPartPr>
        <w:name w:val="80DE8DFA98C040908A3EFFD5EF3B5FC5"/>
        <w:category>
          <w:name w:val="General"/>
          <w:gallery w:val="placeholder"/>
        </w:category>
        <w:types>
          <w:type w:val="bbPlcHdr"/>
        </w:types>
        <w:behaviors>
          <w:behavior w:val="content"/>
        </w:behaviors>
        <w:guid w:val="{F14B75AC-8494-4D14-BD2E-824C8793CA05}"/>
      </w:docPartPr>
      <w:docPartBody>
        <w:p w:rsidR="00272739" w:rsidRDefault="002D5CB7" w:rsidP="002D5CB7">
          <w:pPr>
            <w:pStyle w:val="80DE8DFA98C040908A3EFFD5EF3B5FC5"/>
          </w:pPr>
          <w:r>
            <w:rPr>
              <w:rStyle w:val="PlaceholderText"/>
              <w:rFonts w:eastAsiaTheme="minorHAnsi"/>
            </w:rPr>
            <w:t>Enter text of Job Advert here</w:t>
          </w:r>
          <w:r w:rsidRPr="00AE337C">
            <w:rPr>
              <w:rStyle w:val="PlaceholderText"/>
              <w:rFonts w:eastAsiaTheme="minorHAnsi"/>
            </w:rPr>
            <w:t>.</w:t>
          </w:r>
        </w:p>
      </w:docPartBody>
    </w:docPart>
    <w:docPart>
      <w:docPartPr>
        <w:name w:val="301637BBECCD4111BC3AC82A3C5A671A"/>
        <w:category>
          <w:name w:val="General"/>
          <w:gallery w:val="placeholder"/>
        </w:category>
        <w:types>
          <w:type w:val="bbPlcHdr"/>
        </w:types>
        <w:behaviors>
          <w:behavior w:val="content"/>
        </w:behaviors>
        <w:guid w:val="{06829989-7DA0-42F9-8BCF-2675E07C3354}"/>
      </w:docPartPr>
      <w:docPartBody>
        <w:p w:rsidR="00272739" w:rsidRDefault="002D5CB7" w:rsidP="002D5CB7">
          <w:pPr>
            <w:pStyle w:val="301637BBECCD4111BC3AC82A3C5A671A"/>
          </w:pPr>
          <w:r>
            <w:rPr>
              <w:color w:val="969696"/>
            </w:rPr>
            <w:t>Enter c</w:t>
          </w:r>
          <w:r w:rsidRPr="00265FF6">
            <w:rPr>
              <w:color w:val="969696"/>
            </w:rPr>
            <w:t>ontac</w:t>
          </w:r>
          <w:r>
            <w:rPr>
              <w:color w:val="969696"/>
            </w:rPr>
            <w:t>t name</w:t>
          </w:r>
        </w:p>
      </w:docPartBody>
    </w:docPart>
    <w:docPart>
      <w:docPartPr>
        <w:name w:val="5365CB3000F847ED9BA865878E000944"/>
        <w:category>
          <w:name w:val="General"/>
          <w:gallery w:val="placeholder"/>
        </w:category>
        <w:types>
          <w:type w:val="bbPlcHdr"/>
        </w:types>
        <w:behaviors>
          <w:behavior w:val="content"/>
        </w:behaviors>
        <w:guid w:val="{6EE84D56-C18C-4D44-AF50-B8B43659FAE5}"/>
      </w:docPartPr>
      <w:docPartBody>
        <w:p w:rsidR="00F3178B" w:rsidRDefault="000D27C0" w:rsidP="000D27C0">
          <w:pPr>
            <w:pStyle w:val="5365CB3000F847ED9BA865878E000944"/>
          </w:pPr>
          <w:r w:rsidRPr="00444B8C">
            <w:rPr>
              <w:rStyle w:val="PlaceholderText"/>
              <w:rFonts w:eastAsiaTheme="minorHAnsi"/>
              <w:szCs w:val="20"/>
            </w:rPr>
            <w:t>Click here to enter text.</w:t>
          </w:r>
        </w:p>
      </w:docPartBody>
    </w:docPart>
    <w:docPart>
      <w:docPartPr>
        <w:name w:val="5F47DA5E29654DC78F6E869F0B03497B"/>
        <w:category>
          <w:name w:val="General"/>
          <w:gallery w:val="placeholder"/>
        </w:category>
        <w:types>
          <w:type w:val="bbPlcHdr"/>
        </w:types>
        <w:behaviors>
          <w:behavior w:val="content"/>
        </w:behaviors>
        <w:guid w:val="{23A3206D-4FA5-41CC-9E4B-E17CC89D369B}"/>
      </w:docPartPr>
      <w:docPartBody>
        <w:p w:rsidR="00F3178B" w:rsidRDefault="000D27C0" w:rsidP="000D27C0">
          <w:pPr>
            <w:pStyle w:val="5F47DA5E29654DC78F6E869F0B03497B"/>
          </w:pPr>
          <w:r w:rsidRPr="00444B8C">
            <w:rPr>
              <w:rStyle w:val="PlaceholderText"/>
              <w:rFonts w:eastAsiaTheme="minorHAnsi"/>
              <w:szCs w:val="20"/>
            </w:rPr>
            <w:t>Click here to enter text.</w:t>
          </w:r>
        </w:p>
      </w:docPartBody>
    </w:docPart>
    <w:docPart>
      <w:docPartPr>
        <w:name w:val="3026941D32934B64B9A10AB1E450D451"/>
        <w:category>
          <w:name w:val="General"/>
          <w:gallery w:val="placeholder"/>
        </w:category>
        <w:types>
          <w:type w:val="bbPlcHdr"/>
        </w:types>
        <w:behaviors>
          <w:behavior w:val="content"/>
        </w:behaviors>
        <w:guid w:val="{747D1BBB-8F30-4094-999B-C3F53F843CE6}"/>
      </w:docPartPr>
      <w:docPartBody>
        <w:p w:rsidR="004E2510" w:rsidRDefault="004B3969" w:rsidP="004B3969">
          <w:pPr>
            <w:pStyle w:val="3026941D32934B64B9A10AB1E450D451"/>
          </w:pPr>
          <w:r w:rsidRPr="00E74D99">
            <w:rPr>
              <w:rStyle w:val="PlaceholderText"/>
              <w:rFonts w:eastAsiaTheme="minorHAnsi"/>
            </w:rPr>
            <w:t>Click here to enter text</w:t>
          </w:r>
          <w:r>
            <w:rPr>
              <w:rStyle w:val="PlaceholderText"/>
              <w:rFonts w:eastAsiaTheme="minorHAnsi"/>
            </w:rPr>
            <w:t xml:space="preserve"> or delete table row</w:t>
          </w:r>
          <w:r w:rsidRPr="00E74D99">
            <w:rPr>
              <w:rStyle w:val="PlaceholderText"/>
              <w:rFonts w:eastAsiaTheme="minorHAnsi"/>
            </w:rPr>
            <w:t>.</w:t>
          </w:r>
        </w:p>
      </w:docPartBody>
    </w:docPart>
    <w:docPart>
      <w:docPartPr>
        <w:name w:val="B94E50BDECDA401C8DBB2940DF464545"/>
        <w:category>
          <w:name w:val="General"/>
          <w:gallery w:val="placeholder"/>
        </w:category>
        <w:types>
          <w:type w:val="bbPlcHdr"/>
        </w:types>
        <w:behaviors>
          <w:behavior w:val="content"/>
        </w:behaviors>
        <w:guid w:val="{3B63FEAF-39D2-4BC9-AC9D-1DFBF5FC94A2}"/>
      </w:docPartPr>
      <w:docPartBody>
        <w:p w:rsidR="004E2510" w:rsidRDefault="004B3969" w:rsidP="004B3969">
          <w:pPr>
            <w:pStyle w:val="B94E50BDECDA401C8DBB2940DF464545"/>
          </w:pPr>
          <w:r w:rsidRPr="00E74D99">
            <w:rPr>
              <w:rStyle w:val="PlaceholderText"/>
              <w:rFonts w:eastAsiaTheme="minorHAnsi"/>
            </w:rPr>
            <w:t>Click here to enter text</w:t>
          </w:r>
          <w:r>
            <w:rPr>
              <w:rStyle w:val="PlaceholderText"/>
              <w:rFonts w:eastAsiaTheme="minorHAnsi"/>
            </w:rPr>
            <w:t xml:space="preserve"> or delete table row</w:t>
          </w:r>
          <w:r w:rsidRPr="00E74D99">
            <w:rPr>
              <w:rStyle w:val="PlaceholderText"/>
              <w:rFonts w:eastAsiaTheme="minorHAnsi"/>
            </w:rPr>
            <w:t>.</w:t>
          </w:r>
        </w:p>
      </w:docPartBody>
    </w:docPart>
    <w:docPart>
      <w:docPartPr>
        <w:name w:val="5608F12ECA164741BF07F572AB6F1E8E"/>
        <w:category>
          <w:name w:val="General"/>
          <w:gallery w:val="placeholder"/>
        </w:category>
        <w:types>
          <w:type w:val="bbPlcHdr"/>
        </w:types>
        <w:behaviors>
          <w:behavior w:val="content"/>
        </w:behaviors>
        <w:guid w:val="{26E3BCBE-F6B2-497F-8C3F-9C9E3125E4F1}"/>
      </w:docPartPr>
      <w:docPartBody>
        <w:p w:rsidR="004E2510" w:rsidRDefault="004B3969" w:rsidP="004B3969">
          <w:pPr>
            <w:pStyle w:val="5608F12ECA164741BF07F572AB6F1E8E"/>
          </w:pPr>
          <w:r w:rsidRPr="00E74D99">
            <w:rPr>
              <w:rStyle w:val="PlaceholderText"/>
              <w:rFonts w:eastAsiaTheme="minorHAnsi"/>
            </w:rPr>
            <w:t>Click here to enter text</w:t>
          </w:r>
          <w:r>
            <w:rPr>
              <w:rStyle w:val="PlaceholderText"/>
              <w:rFonts w:eastAsiaTheme="minorHAnsi"/>
            </w:rPr>
            <w:t xml:space="preserve"> or delete table row</w:t>
          </w:r>
          <w:r w:rsidRPr="00E74D99">
            <w:rPr>
              <w:rStyle w:val="PlaceholderText"/>
              <w:rFonts w:eastAsiaTheme="minorHAnsi"/>
            </w:rPr>
            <w:t>.</w:t>
          </w:r>
        </w:p>
      </w:docPartBody>
    </w:docPart>
    <w:docPart>
      <w:docPartPr>
        <w:name w:val="AC0A5BF75F3C47749B8C508ABD41B055"/>
        <w:category>
          <w:name w:val="General"/>
          <w:gallery w:val="placeholder"/>
        </w:category>
        <w:types>
          <w:type w:val="bbPlcHdr"/>
        </w:types>
        <w:behaviors>
          <w:behavior w:val="content"/>
        </w:behaviors>
        <w:guid w:val="{A8528619-4448-43FA-8FDF-24627DD4D748}"/>
      </w:docPartPr>
      <w:docPartBody>
        <w:p w:rsidR="004E2510" w:rsidRDefault="004B3969" w:rsidP="004B3969">
          <w:pPr>
            <w:pStyle w:val="AC0A5BF75F3C47749B8C508ABD41B055"/>
          </w:pPr>
          <w:r w:rsidRPr="00E74D99">
            <w:rPr>
              <w:rStyle w:val="PlaceholderText"/>
              <w:rFonts w:eastAsiaTheme="minorHAnsi"/>
            </w:rPr>
            <w:t>Click here to enter text</w:t>
          </w:r>
          <w:r>
            <w:rPr>
              <w:rStyle w:val="PlaceholderText"/>
              <w:rFonts w:eastAsiaTheme="minorHAnsi"/>
            </w:rPr>
            <w:t xml:space="preserve"> or delete table row</w:t>
          </w:r>
          <w:r w:rsidRPr="00E74D99">
            <w:rPr>
              <w:rStyle w:val="PlaceholderText"/>
              <w:rFonts w:eastAsiaTheme="minorHAnsi"/>
            </w:rPr>
            <w:t>.</w:t>
          </w:r>
        </w:p>
      </w:docPartBody>
    </w:docPart>
    <w:docPart>
      <w:docPartPr>
        <w:name w:val="5D6C75F26B6B41F1A04A1AEF711B5847"/>
        <w:category>
          <w:name w:val="General"/>
          <w:gallery w:val="placeholder"/>
        </w:category>
        <w:types>
          <w:type w:val="bbPlcHdr"/>
        </w:types>
        <w:behaviors>
          <w:behavior w:val="content"/>
        </w:behaviors>
        <w:guid w:val="{5BD6F888-7AC3-4293-BFA0-F72527007A35}"/>
      </w:docPartPr>
      <w:docPartBody>
        <w:p w:rsidR="004E2510" w:rsidRDefault="004B3969" w:rsidP="004B3969">
          <w:pPr>
            <w:pStyle w:val="5D6C75F26B6B41F1A04A1AEF711B5847"/>
          </w:pPr>
          <w:r w:rsidRPr="00E74D99">
            <w:rPr>
              <w:rStyle w:val="PlaceholderText"/>
              <w:rFonts w:eastAsiaTheme="minorHAnsi"/>
            </w:rPr>
            <w:t>Click here to enter text</w:t>
          </w:r>
          <w:r>
            <w:rPr>
              <w:rStyle w:val="PlaceholderText"/>
              <w:rFonts w:eastAsiaTheme="minorHAnsi"/>
            </w:rPr>
            <w:t xml:space="preserve"> or delete table row</w:t>
          </w:r>
          <w:r w:rsidRPr="00E74D99">
            <w:rPr>
              <w:rStyle w:val="PlaceholderText"/>
              <w:rFonts w:eastAsiaTheme="minorHAnsi"/>
            </w:rPr>
            <w:t>.</w:t>
          </w:r>
        </w:p>
      </w:docPartBody>
    </w:docPart>
    <w:docPart>
      <w:docPartPr>
        <w:name w:val="291C6052FD934D1396AF4F834A2AC319"/>
        <w:category>
          <w:name w:val="General"/>
          <w:gallery w:val="placeholder"/>
        </w:category>
        <w:types>
          <w:type w:val="bbPlcHdr"/>
        </w:types>
        <w:behaviors>
          <w:behavior w:val="content"/>
        </w:behaviors>
        <w:guid w:val="{995F6238-AFF1-47FA-B53E-EAB0C99E1666}"/>
      </w:docPartPr>
      <w:docPartBody>
        <w:p w:rsidR="004E2510" w:rsidRDefault="004B3969" w:rsidP="004B3969">
          <w:pPr>
            <w:pStyle w:val="291C6052FD934D1396AF4F834A2AC319"/>
          </w:pPr>
          <w:r w:rsidRPr="00E74D99">
            <w:rPr>
              <w:rStyle w:val="PlaceholderText"/>
              <w:rFonts w:eastAsiaTheme="minorHAnsi"/>
            </w:rPr>
            <w:t>Click here to enter text</w:t>
          </w:r>
          <w:r>
            <w:rPr>
              <w:rStyle w:val="PlaceholderText"/>
              <w:rFonts w:eastAsiaTheme="minorHAnsi"/>
            </w:rPr>
            <w:t xml:space="preserve"> or delete table row</w:t>
          </w:r>
          <w:r w:rsidRPr="00E74D99">
            <w:rPr>
              <w:rStyle w:val="PlaceholderText"/>
              <w:rFonts w:eastAsiaTheme="minorHAnsi"/>
            </w:rPr>
            <w:t>.</w:t>
          </w:r>
        </w:p>
      </w:docPartBody>
    </w:docPart>
    <w:docPart>
      <w:docPartPr>
        <w:name w:val="51B2A2A842824E4ABACAC8BD52A31B2C"/>
        <w:category>
          <w:name w:val="General"/>
          <w:gallery w:val="placeholder"/>
        </w:category>
        <w:types>
          <w:type w:val="bbPlcHdr"/>
        </w:types>
        <w:behaviors>
          <w:behavior w:val="content"/>
        </w:behaviors>
        <w:guid w:val="{63566ABF-65C8-0B45-8BEA-033FD335C78C}"/>
      </w:docPartPr>
      <w:docPartBody>
        <w:p w:rsidR="00365187" w:rsidRDefault="00B14A74" w:rsidP="00B14A74">
          <w:pPr>
            <w:pStyle w:val="51B2A2A842824E4ABACAC8BD52A31B2C"/>
          </w:pPr>
          <w:r w:rsidRPr="00E74D99">
            <w:rPr>
              <w:rStyle w:val="PlaceholderText"/>
              <w:rFonts w:eastAsiaTheme="minorHAnsi"/>
            </w:rPr>
            <w:t>Click here to enter text</w:t>
          </w:r>
          <w:r>
            <w:rPr>
              <w:rStyle w:val="PlaceholderText"/>
              <w:rFonts w:eastAsiaTheme="minorHAnsi"/>
            </w:rPr>
            <w:t xml:space="preserve"> or delete table row</w:t>
          </w:r>
          <w:r w:rsidRPr="00E74D99">
            <w:rPr>
              <w:rStyle w:val="PlaceholderText"/>
              <w:rFonts w:eastAsiaTheme="minorHAnsi"/>
            </w:rPr>
            <w:t>.</w:t>
          </w:r>
        </w:p>
      </w:docPartBody>
    </w:docPart>
    <w:docPart>
      <w:docPartPr>
        <w:name w:val="EAFE01081271EC45BFD09E5097915A7D"/>
        <w:category>
          <w:name w:val="General"/>
          <w:gallery w:val="placeholder"/>
        </w:category>
        <w:types>
          <w:type w:val="bbPlcHdr"/>
        </w:types>
        <w:behaviors>
          <w:behavior w:val="content"/>
        </w:behaviors>
        <w:guid w:val="{4A0F5D74-7388-C041-A3FB-039A734FDE21}"/>
      </w:docPartPr>
      <w:docPartBody>
        <w:p w:rsidR="00365187" w:rsidRDefault="00B14A74" w:rsidP="00B14A74">
          <w:pPr>
            <w:pStyle w:val="EAFE01081271EC45BFD09E5097915A7D"/>
          </w:pPr>
          <w:r w:rsidRPr="00E74D99">
            <w:rPr>
              <w:rStyle w:val="PlaceholderText"/>
              <w:rFonts w:eastAsiaTheme="minorHAnsi"/>
            </w:rPr>
            <w:t>Click here to enter text</w:t>
          </w:r>
          <w:r>
            <w:rPr>
              <w:rStyle w:val="PlaceholderText"/>
              <w:rFonts w:eastAsiaTheme="minorHAnsi"/>
            </w:rPr>
            <w:t xml:space="preserve"> or delete table row</w:t>
          </w:r>
          <w:r w:rsidRPr="00E74D99">
            <w:rPr>
              <w:rStyle w:val="PlaceholderText"/>
              <w:rFonts w:eastAsiaTheme="minorHAnsi"/>
            </w:rPr>
            <w:t>.</w:t>
          </w:r>
        </w:p>
      </w:docPartBody>
    </w:docPart>
    <w:docPart>
      <w:docPartPr>
        <w:name w:val="0FC596CD9E6E4D608E4589485F2AD0C9"/>
        <w:category>
          <w:name w:val="General"/>
          <w:gallery w:val="placeholder"/>
        </w:category>
        <w:types>
          <w:type w:val="bbPlcHdr"/>
        </w:types>
        <w:behaviors>
          <w:behavior w:val="content"/>
        </w:behaviors>
        <w:guid w:val="{631EFF0F-4AEE-437F-A732-2B599CFDAE06}"/>
      </w:docPartPr>
      <w:docPartBody>
        <w:p w:rsidR="00723475" w:rsidRDefault="003516B6" w:rsidP="003516B6">
          <w:pPr>
            <w:pStyle w:val="0FC596CD9E6E4D608E4589485F2AD0C9"/>
          </w:pPr>
          <w:r w:rsidRPr="00E74D99">
            <w:rPr>
              <w:rStyle w:val="PlaceholderText"/>
              <w:rFonts w:eastAsiaTheme="minorHAnsi"/>
            </w:rPr>
            <w:t>Click here to enter text</w:t>
          </w:r>
          <w:r>
            <w:rPr>
              <w:rStyle w:val="PlaceholderText"/>
              <w:rFonts w:eastAsiaTheme="minorHAnsi"/>
            </w:rPr>
            <w:t xml:space="preserve"> or delete table row</w:t>
          </w:r>
          <w:r w:rsidRPr="00E74D99">
            <w:rPr>
              <w:rStyle w:val="PlaceholderText"/>
              <w:rFonts w:eastAsiaTheme="minorHAnsi"/>
            </w:rPr>
            <w:t>.</w:t>
          </w:r>
        </w:p>
      </w:docPartBody>
    </w:docPart>
    <w:docPart>
      <w:docPartPr>
        <w:name w:val="A3FC8CAB69A2470B93EF70B139849109"/>
        <w:category>
          <w:name w:val="General"/>
          <w:gallery w:val="placeholder"/>
        </w:category>
        <w:types>
          <w:type w:val="bbPlcHdr"/>
        </w:types>
        <w:behaviors>
          <w:behavior w:val="content"/>
        </w:behaviors>
        <w:guid w:val="{EFFA5543-86BD-4C4E-9F12-E83505014170}"/>
      </w:docPartPr>
      <w:docPartBody>
        <w:p w:rsidR="00723475" w:rsidRDefault="003516B6" w:rsidP="003516B6">
          <w:pPr>
            <w:pStyle w:val="A3FC8CAB69A2470B93EF70B139849109"/>
          </w:pPr>
          <w:r w:rsidRPr="00E74D99">
            <w:rPr>
              <w:rStyle w:val="PlaceholderText"/>
              <w:rFonts w:eastAsiaTheme="minorHAnsi"/>
            </w:rPr>
            <w:t>Click here to enter text</w:t>
          </w:r>
          <w:r>
            <w:rPr>
              <w:rStyle w:val="PlaceholderText"/>
              <w:rFonts w:eastAsiaTheme="minorHAnsi"/>
            </w:rPr>
            <w:t xml:space="preserve"> or delete table row</w:t>
          </w:r>
          <w:r w:rsidRPr="00E74D99">
            <w:rPr>
              <w:rStyle w:val="PlaceholderText"/>
              <w:rFonts w:eastAsiaTheme="minorHAnsi"/>
            </w:rPr>
            <w:t>.</w:t>
          </w:r>
        </w:p>
      </w:docPartBody>
    </w:docPart>
    <w:docPart>
      <w:docPartPr>
        <w:name w:val="E6015D1C907B484091E96840A440B766"/>
        <w:category>
          <w:name w:val="General"/>
          <w:gallery w:val="placeholder"/>
        </w:category>
        <w:types>
          <w:type w:val="bbPlcHdr"/>
        </w:types>
        <w:behaviors>
          <w:behavior w:val="content"/>
        </w:behaviors>
        <w:guid w:val="{7D8F8A41-887E-4E29-91EA-0BC3A1C6E500}"/>
      </w:docPartPr>
      <w:docPartBody>
        <w:p w:rsidR="00723475" w:rsidRDefault="003516B6" w:rsidP="003516B6">
          <w:pPr>
            <w:pStyle w:val="E6015D1C907B484091E96840A440B766"/>
          </w:pPr>
          <w:r w:rsidRPr="00E74D99">
            <w:rPr>
              <w:rStyle w:val="PlaceholderText"/>
              <w:szCs w:val="20"/>
            </w:rPr>
            <w:t>Choose a Staff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B7"/>
    <w:rsid w:val="00057F5C"/>
    <w:rsid w:val="000D27C0"/>
    <w:rsid w:val="00272739"/>
    <w:rsid w:val="002D5CB7"/>
    <w:rsid w:val="003516B6"/>
    <w:rsid w:val="00365187"/>
    <w:rsid w:val="0042500D"/>
    <w:rsid w:val="004B3969"/>
    <w:rsid w:val="004E2510"/>
    <w:rsid w:val="00723475"/>
    <w:rsid w:val="00920CF7"/>
    <w:rsid w:val="009606A6"/>
    <w:rsid w:val="00B14A74"/>
    <w:rsid w:val="00BA6000"/>
    <w:rsid w:val="00D01636"/>
    <w:rsid w:val="00F3178B"/>
    <w:rsid w:val="00F670AF"/>
    <w:rsid w:val="00F7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6B6"/>
    <w:rPr>
      <w:color w:val="808080"/>
    </w:rPr>
  </w:style>
  <w:style w:type="paragraph" w:customStyle="1" w:styleId="1C35A190109C45EB85D7C4C970C3946D">
    <w:name w:val="1C35A190109C45EB85D7C4C970C3946D"/>
  </w:style>
  <w:style w:type="paragraph" w:customStyle="1" w:styleId="9F74F829A6AA4247A063E09E28578590">
    <w:name w:val="9F74F829A6AA4247A063E09E28578590"/>
  </w:style>
  <w:style w:type="paragraph" w:customStyle="1" w:styleId="FC332339CC214F1CA52240207A322BC9">
    <w:name w:val="FC332339CC214F1CA52240207A322BC9"/>
  </w:style>
  <w:style w:type="paragraph" w:customStyle="1" w:styleId="D02E770790A049FEA3922BDD809CAC45">
    <w:name w:val="D02E770790A049FEA3922BDD809CAC45"/>
  </w:style>
  <w:style w:type="paragraph" w:customStyle="1" w:styleId="5DD817B1037640A38B956B8A589638DC">
    <w:name w:val="5DD817B1037640A38B956B8A589638DC"/>
  </w:style>
  <w:style w:type="paragraph" w:customStyle="1" w:styleId="A591209C4A734CAB8982A1DE383DFE8F">
    <w:name w:val="A591209C4A734CAB8982A1DE383DFE8F"/>
  </w:style>
  <w:style w:type="paragraph" w:customStyle="1" w:styleId="1E2A77408D0348E685FAB983F31AC571">
    <w:name w:val="1E2A77408D0348E685FAB983F31AC571"/>
  </w:style>
  <w:style w:type="paragraph" w:customStyle="1" w:styleId="086F7E0C57024882A22CB8E956FFAF7E">
    <w:name w:val="086F7E0C57024882A22CB8E956FFAF7E"/>
  </w:style>
  <w:style w:type="paragraph" w:customStyle="1" w:styleId="AF99BC71E34C44959A1BA85D596C9CDA">
    <w:name w:val="AF99BC71E34C44959A1BA85D596C9CDA"/>
  </w:style>
  <w:style w:type="paragraph" w:customStyle="1" w:styleId="ABFABA4580FC4F46A96908A399277FE9">
    <w:name w:val="ABFABA4580FC4F46A96908A399277FE9"/>
  </w:style>
  <w:style w:type="paragraph" w:customStyle="1" w:styleId="8211CDFFB60E4F93A924E5E072C46EC7">
    <w:name w:val="8211CDFFB60E4F93A924E5E072C46EC7"/>
  </w:style>
  <w:style w:type="paragraph" w:customStyle="1" w:styleId="02E7EBC53335490D91A9FF1055C5FB3B">
    <w:name w:val="02E7EBC53335490D91A9FF1055C5FB3B"/>
  </w:style>
  <w:style w:type="paragraph" w:customStyle="1" w:styleId="9F587E290C2E499F835C33017D01FA1B">
    <w:name w:val="9F587E290C2E499F835C33017D01FA1B"/>
  </w:style>
  <w:style w:type="paragraph" w:customStyle="1" w:styleId="B2782910634C420782C875D8AA6BFE3D">
    <w:name w:val="B2782910634C420782C875D8AA6BFE3D"/>
  </w:style>
  <w:style w:type="paragraph" w:customStyle="1" w:styleId="C3488C7FD65047399600C90571291434">
    <w:name w:val="C3488C7FD65047399600C90571291434"/>
  </w:style>
  <w:style w:type="paragraph" w:customStyle="1" w:styleId="865C74DA8836453D8311459BDE086117">
    <w:name w:val="865C74DA8836453D8311459BDE086117"/>
  </w:style>
  <w:style w:type="paragraph" w:customStyle="1" w:styleId="15BFB71A53E949CBBECF57D3733C842A">
    <w:name w:val="15BFB71A53E949CBBECF57D3733C842A"/>
  </w:style>
  <w:style w:type="paragraph" w:customStyle="1" w:styleId="05DBF0B34D2D4EB7A81FD0FFBFC1E726">
    <w:name w:val="05DBF0B34D2D4EB7A81FD0FFBFC1E726"/>
  </w:style>
  <w:style w:type="paragraph" w:customStyle="1" w:styleId="F0C501FFA5C14852A3050F48F1ED7632">
    <w:name w:val="F0C501FFA5C14852A3050F48F1ED7632"/>
  </w:style>
  <w:style w:type="paragraph" w:customStyle="1" w:styleId="391C0DCD336145F1BFAB2A47C939DE41">
    <w:name w:val="391C0DCD336145F1BFAB2A47C939DE41"/>
  </w:style>
  <w:style w:type="paragraph" w:customStyle="1" w:styleId="B63C2B7F89584F9A989EC7EFA8FD4314">
    <w:name w:val="B63C2B7F89584F9A989EC7EFA8FD4314"/>
  </w:style>
  <w:style w:type="paragraph" w:customStyle="1" w:styleId="360406CFC47146C783ACD8445FD6F334">
    <w:name w:val="360406CFC47146C783ACD8445FD6F334"/>
  </w:style>
  <w:style w:type="paragraph" w:customStyle="1" w:styleId="4991DA9ACB6341169983FE4D0C984E59">
    <w:name w:val="4991DA9ACB6341169983FE4D0C984E59"/>
  </w:style>
  <w:style w:type="paragraph" w:customStyle="1" w:styleId="5232F1CB4F96430A8A243FBF7D4A0DBA">
    <w:name w:val="5232F1CB4F96430A8A243FBF7D4A0DBA"/>
  </w:style>
  <w:style w:type="paragraph" w:customStyle="1" w:styleId="9878A15B5B7E45F6A2C10D86DD3539AF">
    <w:name w:val="9878A15B5B7E45F6A2C10D86DD3539AF"/>
  </w:style>
  <w:style w:type="paragraph" w:customStyle="1" w:styleId="615D646F5DB2438CBBC8FA06C989BD4C">
    <w:name w:val="615D646F5DB2438CBBC8FA06C989BD4C"/>
  </w:style>
  <w:style w:type="paragraph" w:customStyle="1" w:styleId="54F5E8FB6DF04295840574F5F0392344">
    <w:name w:val="54F5E8FB6DF04295840574F5F0392344"/>
  </w:style>
  <w:style w:type="paragraph" w:customStyle="1" w:styleId="05EC9B63761E460CB735BB529EC714A6">
    <w:name w:val="05EC9B63761E460CB735BB529EC714A6"/>
  </w:style>
  <w:style w:type="paragraph" w:customStyle="1" w:styleId="E70D5B8A501848A7B3E14AD5D1B14CB6">
    <w:name w:val="E70D5B8A501848A7B3E14AD5D1B14CB6"/>
  </w:style>
  <w:style w:type="paragraph" w:customStyle="1" w:styleId="EA4FC26A7D864F6FA9702B24BCDF4FDC">
    <w:name w:val="EA4FC26A7D864F6FA9702B24BCDF4FDC"/>
  </w:style>
  <w:style w:type="paragraph" w:customStyle="1" w:styleId="0F4696B117EE49FDAC3959466F84EDDA">
    <w:name w:val="0F4696B117EE49FDAC3959466F84EDDA"/>
  </w:style>
  <w:style w:type="paragraph" w:customStyle="1" w:styleId="AF08028B13FF45DDB3938A29E793D35D">
    <w:name w:val="AF08028B13FF45DDB3938A29E793D35D"/>
  </w:style>
  <w:style w:type="paragraph" w:customStyle="1" w:styleId="6DF861D5BFEE4AE08667936F1550DE65">
    <w:name w:val="6DF861D5BFEE4AE08667936F1550DE65"/>
  </w:style>
  <w:style w:type="paragraph" w:customStyle="1" w:styleId="71A45408161940AC85DAA62418AAB073">
    <w:name w:val="71A45408161940AC85DAA62418AAB073"/>
  </w:style>
  <w:style w:type="paragraph" w:customStyle="1" w:styleId="3CF218036D1A41F3BFA266536F42F0F1">
    <w:name w:val="3CF218036D1A41F3BFA266536F42F0F1"/>
  </w:style>
  <w:style w:type="paragraph" w:customStyle="1" w:styleId="1287A2F44A274996A3A3FD7A4A3C4FE3">
    <w:name w:val="1287A2F44A274996A3A3FD7A4A3C4FE3"/>
  </w:style>
  <w:style w:type="paragraph" w:customStyle="1" w:styleId="C0C78FE7E16C46CA9F02BD80159ABF1F">
    <w:name w:val="C0C78FE7E16C46CA9F02BD80159ABF1F"/>
  </w:style>
  <w:style w:type="paragraph" w:customStyle="1" w:styleId="EAB1E94966864FEE9B83A2E1E04336E2">
    <w:name w:val="EAB1E94966864FEE9B83A2E1E04336E2"/>
  </w:style>
  <w:style w:type="paragraph" w:customStyle="1" w:styleId="3AE6C3FE7D804D6DAFC90FD5CEE5DE88">
    <w:name w:val="3AE6C3FE7D804D6DAFC90FD5CEE5DE88"/>
  </w:style>
  <w:style w:type="paragraph" w:customStyle="1" w:styleId="C76231F17CA94DEFA42CDFD701DA4AA1">
    <w:name w:val="C76231F17CA94DEFA42CDFD701DA4AA1"/>
  </w:style>
  <w:style w:type="paragraph" w:customStyle="1" w:styleId="73FF1EDAD7114E0588282CE5A73C2B58">
    <w:name w:val="73FF1EDAD7114E0588282CE5A73C2B58"/>
  </w:style>
  <w:style w:type="paragraph" w:customStyle="1" w:styleId="B4DFC8E1B2CB4F7CBB8CB422BD3A81EF">
    <w:name w:val="B4DFC8E1B2CB4F7CBB8CB422BD3A81EF"/>
  </w:style>
  <w:style w:type="paragraph" w:customStyle="1" w:styleId="5E3F6B139B8C4BA7B676CA624FED38AB">
    <w:name w:val="5E3F6B139B8C4BA7B676CA624FED38AB"/>
  </w:style>
  <w:style w:type="paragraph" w:customStyle="1" w:styleId="A5EF9402364B4BC5B8098F625D10C751">
    <w:name w:val="A5EF9402364B4BC5B8098F625D10C751"/>
  </w:style>
  <w:style w:type="paragraph" w:customStyle="1" w:styleId="3A49F24A8066428EB11C61BE09790771">
    <w:name w:val="3A49F24A8066428EB11C61BE09790771"/>
  </w:style>
  <w:style w:type="paragraph" w:customStyle="1" w:styleId="6C3018B533FC4AFA930DA0E5BF8EB559">
    <w:name w:val="6C3018B533FC4AFA930DA0E5BF8EB559"/>
  </w:style>
  <w:style w:type="paragraph" w:customStyle="1" w:styleId="4ADA19D72A634486BBDE0315444BC249">
    <w:name w:val="4ADA19D72A634486BBDE0315444BC249"/>
  </w:style>
  <w:style w:type="paragraph" w:customStyle="1" w:styleId="45F9B7F8CA3942739E517289DBA117B1">
    <w:name w:val="45F9B7F8CA3942739E517289DBA117B1"/>
  </w:style>
  <w:style w:type="paragraph" w:customStyle="1" w:styleId="F8A33F4833D7418691F9462438783CD7">
    <w:name w:val="F8A33F4833D7418691F9462438783CD7"/>
  </w:style>
  <w:style w:type="paragraph" w:customStyle="1" w:styleId="603F04F5D4EC49AEB1893A33D1A6AA76">
    <w:name w:val="603F04F5D4EC49AEB1893A33D1A6AA76"/>
  </w:style>
  <w:style w:type="paragraph" w:customStyle="1" w:styleId="1B43058DADF9466BBD123DC57BE5041D">
    <w:name w:val="1B43058DADF9466BBD123DC57BE5041D"/>
  </w:style>
  <w:style w:type="paragraph" w:customStyle="1" w:styleId="CB3E91CB321540FF8B85681DDE1074D2">
    <w:name w:val="CB3E91CB321540FF8B85681DDE1074D2"/>
  </w:style>
  <w:style w:type="paragraph" w:customStyle="1" w:styleId="B5BAF9A6C7FB4D45BA758585085A3766">
    <w:name w:val="B5BAF9A6C7FB4D45BA758585085A3766"/>
  </w:style>
  <w:style w:type="paragraph" w:customStyle="1" w:styleId="E7F318245B974425868F78698C763571">
    <w:name w:val="E7F318245B974425868F78698C763571"/>
  </w:style>
  <w:style w:type="paragraph" w:customStyle="1" w:styleId="147D2CD5FB3740DBA40F7A1F1192C75F">
    <w:name w:val="147D2CD5FB3740DBA40F7A1F1192C75F"/>
  </w:style>
  <w:style w:type="paragraph" w:customStyle="1" w:styleId="4D7E82EE139949F188038A015B375ED2">
    <w:name w:val="4D7E82EE139949F188038A015B375ED2"/>
  </w:style>
  <w:style w:type="paragraph" w:customStyle="1" w:styleId="4D2FE55471464B69BDF11A97B8EF2F2C">
    <w:name w:val="4D2FE55471464B69BDF11A97B8EF2F2C"/>
  </w:style>
  <w:style w:type="paragraph" w:customStyle="1" w:styleId="E98ECE1D17C14EF5AFF022CEC6B9E2CD">
    <w:name w:val="E98ECE1D17C14EF5AFF022CEC6B9E2CD"/>
  </w:style>
  <w:style w:type="paragraph" w:customStyle="1" w:styleId="35D692BEE52049BE821BF57B1AC7F810">
    <w:name w:val="35D692BEE52049BE821BF57B1AC7F810"/>
  </w:style>
  <w:style w:type="paragraph" w:customStyle="1" w:styleId="9C3DCF2E4FD04DD79767E0D40ACDEDE4">
    <w:name w:val="9C3DCF2E4FD04DD79767E0D40ACDEDE4"/>
  </w:style>
  <w:style w:type="paragraph" w:customStyle="1" w:styleId="AD0BE038B530461FA5E2D2F1C5762B03">
    <w:name w:val="AD0BE038B530461FA5E2D2F1C5762B03"/>
  </w:style>
  <w:style w:type="paragraph" w:customStyle="1" w:styleId="D6044CC2F87B43C4A1343B6A8C7E6468">
    <w:name w:val="D6044CC2F87B43C4A1343B6A8C7E6468"/>
  </w:style>
  <w:style w:type="paragraph" w:customStyle="1" w:styleId="C9E2C0B1E1B94651B5B9473A1E5BF9D1">
    <w:name w:val="C9E2C0B1E1B94651B5B9473A1E5BF9D1"/>
  </w:style>
  <w:style w:type="paragraph" w:customStyle="1" w:styleId="AB9A1F6FE1304F5588C3B166D8CF8D66">
    <w:name w:val="AB9A1F6FE1304F5588C3B166D8CF8D66"/>
  </w:style>
  <w:style w:type="paragraph" w:customStyle="1" w:styleId="4F344432884B459588830CA97D8ABC15">
    <w:name w:val="4F344432884B459588830CA97D8ABC15"/>
  </w:style>
  <w:style w:type="paragraph" w:customStyle="1" w:styleId="8C6491955FCE4266AD4FC49A472477F2">
    <w:name w:val="8C6491955FCE4266AD4FC49A472477F2"/>
  </w:style>
  <w:style w:type="paragraph" w:customStyle="1" w:styleId="AF5CE5D651F9498BA516749B2E6C9326">
    <w:name w:val="AF5CE5D651F9498BA516749B2E6C9326"/>
  </w:style>
  <w:style w:type="paragraph" w:customStyle="1" w:styleId="76FB03E4EA6249ECA5A0CF8BE9752A74">
    <w:name w:val="76FB03E4EA6249ECA5A0CF8BE9752A74"/>
  </w:style>
  <w:style w:type="paragraph" w:customStyle="1" w:styleId="2C937F96F5BD4F508EB78AA7F88974D2">
    <w:name w:val="2C937F96F5BD4F508EB78AA7F88974D2"/>
  </w:style>
  <w:style w:type="paragraph" w:customStyle="1" w:styleId="C3623738B149478682385F9C1074CE57">
    <w:name w:val="C3623738B149478682385F9C1074CE57"/>
  </w:style>
  <w:style w:type="paragraph" w:customStyle="1" w:styleId="D58DC4869F9245888AC89779B573B4EC">
    <w:name w:val="D58DC4869F9245888AC89779B573B4EC"/>
  </w:style>
  <w:style w:type="paragraph" w:customStyle="1" w:styleId="833F36F7F26A41D699460FB81803C164">
    <w:name w:val="833F36F7F26A41D699460FB81803C164"/>
  </w:style>
  <w:style w:type="paragraph" w:customStyle="1" w:styleId="043800EE340E4986AD564598C05D93D5">
    <w:name w:val="043800EE340E4986AD564598C05D93D5"/>
  </w:style>
  <w:style w:type="paragraph" w:customStyle="1" w:styleId="6C82AC64174944B098AC2178C942C115">
    <w:name w:val="6C82AC64174944B098AC2178C942C115"/>
  </w:style>
  <w:style w:type="paragraph" w:customStyle="1" w:styleId="2E5F98D5B0D849F9801B8FE9252AC65B">
    <w:name w:val="2E5F98D5B0D849F9801B8FE9252AC65B"/>
  </w:style>
  <w:style w:type="paragraph" w:customStyle="1" w:styleId="43F7745287CE49A6AB07EDC7E90CCAC4">
    <w:name w:val="43F7745287CE49A6AB07EDC7E90CCAC4"/>
  </w:style>
  <w:style w:type="paragraph" w:customStyle="1" w:styleId="9C3C574B94394EE1A46D1DAF7EFAC9D3">
    <w:name w:val="9C3C574B94394EE1A46D1DAF7EFAC9D3"/>
  </w:style>
  <w:style w:type="paragraph" w:customStyle="1" w:styleId="A015F6859C5C4FAE9C57AFDF2FBFD02B">
    <w:name w:val="A015F6859C5C4FAE9C57AFDF2FBFD02B"/>
  </w:style>
  <w:style w:type="paragraph" w:customStyle="1" w:styleId="483BF1041E14422DBC10ECA6F6753128">
    <w:name w:val="483BF1041E14422DBC10ECA6F6753128"/>
  </w:style>
  <w:style w:type="paragraph" w:customStyle="1" w:styleId="031B30A36EC349AFBA3F242FDD55DB2E">
    <w:name w:val="031B30A36EC349AFBA3F242FDD55DB2E"/>
  </w:style>
  <w:style w:type="paragraph" w:customStyle="1" w:styleId="DB837283A1824030B105C0FA2B79B8C9">
    <w:name w:val="DB837283A1824030B105C0FA2B79B8C9"/>
  </w:style>
  <w:style w:type="paragraph" w:customStyle="1" w:styleId="6C528488A4C349A38E85BB530B45A541">
    <w:name w:val="6C528488A4C349A38E85BB530B45A541"/>
  </w:style>
  <w:style w:type="paragraph" w:customStyle="1" w:styleId="A5975E7328E14ED7A6DC5F766DE624C1">
    <w:name w:val="A5975E7328E14ED7A6DC5F766DE624C1"/>
  </w:style>
  <w:style w:type="paragraph" w:customStyle="1" w:styleId="3A4F80B3D01F4AD4A68147C427D072FE">
    <w:name w:val="3A4F80B3D01F4AD4A68147C427D072FE"/>
  </w:style>
  <w:style w:type="paragraph" w:customStyle="1" w:styleId="6FE02C7B8A1549F382743DCAB572C245">
    <w:name w:val="6FE02C7B8A1549F382743DCAB572C245"/>
  </w:style>
  <w:style w:type="paragraph" w:customStyle="1" w:styleId="5320CA0133204ABA96E84B2A48439FFE">
    <w:name w:val="5320CA0133204ABA96E84B2A48439FFE"/>
  </w:style>
  <w:style w:type="paragraph" w:customStyle="1" w:styleId="2257042F63BD4C5AB4AF25CA33CBA6A2">
    <w:name w:val="2257042F63BD4C5AB4AF25CA33CBA6A2"/>
  </w:style>
  <w:style w:type="paragraph" w:customStyle="1" w:styleId="7399DDB41EC549ADB0500C64E30FD967">
    <w:name w:val="7399DDB41EC549ADB0500C64E30FD967"/>
  </w:style>
  <w:style w:type="paragraph" w:customStyle="1" w:styleId="1A7D3F47C64540B78B08E9C65983B99D">
    <w:name w:val="1A7D3F47C64540B78B08E9C65983B99D"/>
  </w:style>
  <w:style w:type="paragraph" w:customStyle="1" w:styleId="9E8CD156296844E5BC0926D76E51D719">
    <w:name w:val="9E8CD156296844E5BC0926D76E51D719"/>
  </w:style>
  <w:style w:type="paragraph" w:customStyle="1" w:styleId="7D0E16D98C684076B91ADD7CC8CD0480">
    <w:name w:val="7D0E16D98C684076B91ADD7CC8CD0480"/>
  </w:style>
  <w:style w:type="paragraph" w:customStyle="1" w:styleId="76C9228D60304DA7AB6F08D2C33817C9">
    <w:name w:val="76C9228D60304DA7AB6F08D2C33817C9"/>
  </w:style>
  <w:style w:type="paragraph" w:customStyle="1" w:styleId="1715A3DC6184417E804672089FACC8D2">
    <w:name w:val="1715A3DC6184417E804672089FACC8D2"/>
  </w:style>
  <w:style w:type="paragraph" w:customStyle="1" w:styleId="070100E362C9499D80DCC6B1217CA6AD">
    <w:name w:val="070100E362C9499D80DCC6B1217CA6AD"/>
  </w:style>
  <w:style w:type="paragraph" w:customStyle="1" w:styleId="3DC7CF6712084A32B4E78A4620B4AA80">
    <w:name w:val="3DC7CF6712084A32B4E78A4620B4AA80"/>
  </w:style>
  <w:style w:type="paragraph" w:customStyle="1" w:styleId="50613DC087384CB582521CFD4649D048">
    <w:name w:val="50613DC087384CB582521CFD4649D048"/>
  </w:style>
  <w:style w:type="paragraph" w:customStyle="1" w:styleId="E78E80CDB16E4B32B2C14D125EA512CD">
    <w:name w:val="E78E80CDB16E4B32B2C14D125EA512CD"/>
  </w:style>
  <w:style w:type="paragraph" w:customStyle="1" w:styleId="DDD78A7C907E4665804649253BB6D41D">
    <w:name w:val="DDD78A7C907E4665804649253BB6D41D"/>
  </w:style>
  <w:style w:type="paragraph" w:customStyle="1" w:styleId="577619C6E1864006AAEC4EED0D48A076">
    <w:name w:val="577619C6E1864006AAEC4EED0D48A076"/>
  </w:style>
  <w:style w:type="paragraph" w:customStyle="1" w:styleId="02016331086D4018A6608049974F766A">
    <w:name w:val="02016331086D4018A6608049974F766A"/>
  </w:style>
  <w:style w:type="paragraph" w:customStyle="1" w:styleId="EEAF97798F0A49A5A7F974A20865F7F5">
    <w:name w:val="EEAF97798F0A49A5A7F974A20865F7F5"/>
  </w:style>
  <w:style w:type="paragraph" w:customStyle="1" w:styleId="DB48556C380B47049D3AC3A5696479C5">
    <w:name w:val="DB48556C380B47049D3AC3A5696479C5"/>
  </w:style>
  <w:style w:type="paragraph" w:customStyle="1" w:styleId="265D53C1EA494088B1A3E1EBD86DF223">
    <w:name w:val="265D53C1EA494088B1A3E1EBD86DF223"/>
  </w:style>
  <w:style w:type="paragraph" w:customStyle="1" w:styleId="4B16391A589D47698A89442BA2A32057">
    <w:name w:val="4B16391A589D47698A89442BA2A32057"/>
  </w:style>
  <w:style w:type="paragraph" w:customStyle="1" w:styleId="997F1C410A474F56B6782AE735FEDA28">
    <w:name w:val="997F1C410A474F56B6782AE735FEDA28"/>
  </w:style>
  <w:style w:type="paragraph" w:customStyle="1" w:styleId="113BA6F5AE41458EA513CF30679E6EA4">
    <w:name w:val="113BA6F5AE41458EA513CF30679E6EA4"/>
  </w:style>
  <w:style w:type="paragraph" w:customStyle="1" w:styleId="0AFFDD2057DE40B39564A8E5C721C2A9">
    <w:name w:val="0AFFDD2057DE40B39564A8E5C721C2A9"/>
  </w:style>
  <w:style w:type="paragraph" w:customStyle="1" w:styleId="80DE8DFA98C040908A3EFFD5EF3B5FC5">
    <w:name w:val="80DE8DFA98C040908A3EFFD5EF3B5FC5"/>
    <w:rsid w:val="002D5CB7"/>
  </w:style>
  <w:style w:type="paragraph" w:customStyle="1" w:styleId="982D2263EC234D188A9B2F3745C3D924">
    <w:name w:val="982D2263EC234D188A9B2F3745C3D924"/>
    <w:rsid w:val="002D5CB7"/>
  </w:style>
  <w:style w:type="paragraph" w:customStyle="1" w:styleId="C6AB4DC4C0E74FD2ADFD32A22DB0159D">
    <w:name w:val="C6AB4DC4C0E74FD2ADFD32A22DB0159D"/>
    <w:rsid w:val="002D5CB7"/>
  </w:style>
  <w:style w:type="paragraph" w:customStyle="1" w:styleId="BE9CF49F827246D085591F199C058D7C">
    <w:name w:val="BE9CF49F827246D085591F199C058D7C"/>
    <w:rsid w:val="002D5CB7"/>
  </w:style>
  <w:style w:type="paragraph" w:customStyle="1" w:styleId="53765D86FDCF47039FF83BF7F7ABE309">
    <w:name w:val="53765D86FDCF47039FF83BF7F7ABE309"/>
    <w:rsid w:val="002D5CB7"/>
  </w:style>
  <w:style w:type="paragraph" w:customStyle="1" w:styleId="89DFB74A8C9740429AA5203364063140">
    <w:name w:val="89DFB74A8C9740429AA5203364063140"/>
    <w:rsid w:val="002D5CB7"/>
  </w:style>
  <w:style w:type="paragraph" w:customStyle="1" w:styleId="6172816A2DFD4BA2B83765172D633039">
    <w:name w:val="6172816A2DFD4BA2B83765172D633039"/>
    <w:rsid w:val="002D5CB7"/>
  </w:style>
  <w:style w:type="paragraph" w:customStyle="1" w:styleId="301637BBECCD4111BC3AC82A3C5A671A">
    <w:name w:val="301637BBECCD4111BC3AC82A3C5A671A"/>
    <w:rsid w:val="002D5CB7"/>
  </w:style>
  <w:style w:type="paragraph" w:customStyle="1" w:styleId="D7F84368C3994439A19FFF1068929E20">
    <w:name w:val="D7F84368C3994439A19FFF1068929E20"/>
    <w:rsid w:val="002D5CB7"/>
  </w:style>
  <w:style w:type="paragraph" w:customStyle="1" w:styleId="5365CB3000F847ED9BA865878E000944">
    <w:name w:val="5365CB3000F847ED9BA865878E000944"/>
    <w:rsid w:val="000D27C0"/>
  </w:style>
  <w:style w:type="paragraph" w:customStyle="1" w:styleId="5F47DA5E29654DC78F6E869F0B03497B">
    <w:name w:val="5F47DA5E29654DC78F6E869F0B03497B"/>
    <w:rsid w:val="000D27C0"/>
  </w:style>
  <w:style w:type="paragraph" w:customStyle="1" w:styleId="2910AA46562E4B6A90D2B634318B2646">
    <w:name w:val="2910AA46562E4B6A90D2B634318B2646"/>
    <w:rsid w:val="00057F5C"/>
  </w:style>
  <w:style w:type="paragraph" w:customStyle="1" w:styleId="3026941D32934B64B9A10AB1E450D451">
    <w:name w:val="3026941D32934B64B9A10AB1E450D451"/>
    <w:rsid w:val="004B3969"/>
  </w:style>
  <w:style w:type="paragraph" w:customStyle="1" w:styleId="E2590EE25A5E47BFAF7BF4B087C69EB1">
    <w:name w:val="E2590EE25A5E47BFAF7BF4B087C69EB1"/>
    <w:rsid w:val="004B3969"/>
  </w:style>
  <w:style w:type="paragraph" w:customStyle="1" w:styleId="B94E50BDECDA401C8DBB2940DF464545">
    <w:name w:val="B94E50BDECDA401C8DBB2940DF464545"/>
    <w:rsid w:val="004B3969"/>
  </w:style>
  <w:style w:type="paragraph" w:customStyle="1" w:styleId="81C68333319F449CB293182CC1629BF8">
    <w:name w:val="81C68333319F449CB293182CC1629BF8"/>
    <w:rsid w:val="004B3969"/>
  </w:style>
  <w:style w:type="paragraph" w:customStyle="1" w:styleId="45FD012222C94EB4A2E16CC0BD46C526">
    <w:name w:val="45FD012222C94EB4A2E16CC0BD46C526"/>
    <w:rsid w:val="004B3969"/>
  </w:style>
  <w:style w:type="paragraph" w:customStyle="1" w:styleId="5608F12ECA164741BF07F572AB6F1E8E">
    <w:name w:val="5608F12ECA164741BF07F572AB6F1E8E"/>
    <w:rsid w:val="004B3969"/>
  </w:style>
  <w:style w:type="paragraph" w:customStyle="1" w:styleId="52EBDDD158E447698E4AF4FACF4EEDCC">
    <w:name w:val="52EBDDD158E447698E4AF4FACF4EEDCC"/>
    <w:rsid w:val="004B3969"/>
  </w:style>
  <w:style w:type="paragraph" w:customStyle="1" w:styleId="AC0A5BF75F3C47749B8C508ABD41B055">
    <w:name w:val="AC0A5BF75F3C47749B8C508ABD41B055"/>
    <w:rsid w:val="004B3969"/>
  </w:style>
  <w:style w:type="paragraph" w:customStyle="1" w:styleId="5D6C75F26B6B41F1A04A1AEF711B5847">
    <w:name w:val="5D6C75F26B6B41F1A04A1AEF711B5847"/>
    <w:rsid w:val="004B3969"/>
  </w:style>
  <w:style w:type="paragraph" w:customStyle="1" w:styleId="291C6052FD934D1396AF4F834A2AC319">
    <w:name w:val="291C6052FD934D1396AF4F834A2AC319"/>
    <w:rsid w:val="004B3969"/>
  </w:style>
  <w:style w:type="paragraph" w:customStyle="1" w:styleId="5546AC96643E420583AD6E1598C7C516">
    <w:name w:val="5546AC96643E420583AD6E1598C7C516"/>
    <w:rsid w:val="004B3969"/>
  </w:style>
  <w:style w:type="paragraph" w:customStyle="1" w:styleId="9F42C26322794849966D49D6C49897F6">
    <w:name w:val="9F42C26322794849966D49D6C49897F6"/>
    <w:rsid w:val="004B3969"/>
  </w:style>
  <w:style w:type="paragraph" w:customStyle="1" w:styleId="51B2A2A842824E4ABACAC8BD52A31B2C">
    <w:name w:val="51B2A2A842824E4ABACAC8BD52A31B2C"/>
    <w:rsid w:val="00B14A74"/>
    <w:pPr>
      <w:spacing w:after="0" w:line="240" w:lineRule="auto"/>
    </w:pPr>
    <w:rPr>
      <w:sz w:val="24"/>
      <w:szCs w:val="24"/>
    </w:rPr>
  </w:style>
  <w:style w:type="paragraph" w:customStyle="1" w:styleId="EAFE01081271EC45BFD09E5097915A7D">
    <w:name w:val="EAFE01081271EC45BFD09E5097915A7D"/>
    <w:rsid w:val="00B14A74"/>
    <w:pPr>
      <w:spacing w:after="0" w:line="240" w:lineRule="auto"/>
    </w:pPr>
    <w:rPr>
      <w:sz w:val="24"/>
      <w:szCs w:val="24"/>
    </w:rPr>
  </w:style>
  <w:style w:type="paragraph" w:customStyle="1" w:styleId="66977B8619834D179AD5AC03394207DE">
    <w:name w:val="66977B8619834D179AD5AC03394207DE"/>
    <w:rsid w:val="003516B6"/>
    <w:pPr>
      <w:spacing w:after="160" w:line="259" w:lineRule="auto"/>
    </w:pPr>
  </w:style>
  <w:style w:type="paragraph" w:customStyle="1" w:styleId="8196051C616E49529F2E444564783949">
    <w:name w:val="8196051C616E49529F2E444564783949"/>
    <w:rsid w:val="003516B6"/>
    <w:pPr>
      <w:spacing w:after="160" w:line="259" w:lineRule="auto"/>
    </w:pPr>
  </w:style>
  <w:style w:type="paragraph" w:customStyle="1" w:styleId="04AA61E2804C4B6DB3A5B3EEFE61EC79">
    <w:name w:val="04AA61E2804C4B6DB3A5B3EEFE61EC79"/>
    <w:rsid w:val="003516B6"/>
    <w:pPr>
      <w:spacing w:after="160" w:line="259" w:lineRule="auto"/>
    </w:pPr>
  </w:style>
  <w:style w:type="paragraph" w:customStyle="1" w:styleId="A805003F24B24D27A79B3E04216DDD69">
    <w:name w:val="A805003F24B24D27A79B3E04216DDD69"/>
    <w:rsid w:val="003516B6"/>
    <w:pPr>
      <w:spacing w:after="160" w:line="259" w:lineRule="auto"/>
    </w:pPr>
  </w:style>
  <w:style w:type="paragraph" w:customStyle="1" w:styleId="F086DBFC17FA4F48A0AD8327BB250425">
    <w:name w:val="F086DBFC17FA4F48A0AD8327BB250425"/>
    <w:rsid w:val="003516B6"/>
    <w:pPr>
      <w:spacing w:after="160" w:line="259" w:lineRule="auto"/>
    </w:pPr>
  </w:style>
  <w:style w:type="paragraph" w:customStyle="1" w:styleId="846B010D61AC4C7EAEE992F3B404AF74">
    <w:name w:val="846B010D61AC4C7EAEE992F3B404AF74"/>
    <w:rsid w:val="003516B6"/>
    <w:pPr>
      <w:spacing w:after="160" w:line="259" w:lineRule="auto"/>
    </w:pPr>
  </w:style>
  <w:style w:type="paragraph" w:customStyle="1" w:styleId="BF8EA5C7E7464E5DBCA027B192C436F6">
    <w:name w:val="BF8EA5C7E7464E5DBCA027B192C436F6"/>
    <w:rsid w:val="003516B6"/>
    <w:pPr>
      <w:spacing w:after="160" w:line="259" w:lineRule="auto"/>
    </w:pPr>
  </w:style>
  <w:style w:type="paragraph" w:customStyle="1" w:styleId="BF0C133C7E894E2490ED49EFC27E6376">
    <w:name w:val="BF0C133C7E894E2490ED49EFC27E6376"/>
    <w:rsid w:val="003516B6"/>
    <w:pPr>
      <w:spacing w:after="160" w:line="259" w:lineRule="auto"/>
    </w:pPr>
  </w:style>
  <w:style w:type="paragraph" w:customStyle="1" w:styleId="C0AC3F149F2E400791AC6DB6EA6A1288">
    <w:name w:val="C0AC3F149F2E400791AC6DB6EA6A1288"/>
    <w:rsid w:val="003516B6"/>
    <w:pPr>
      <w:spacing w:after="160" w:line="259" w:lineRule="auto"/>
    </w:pPr>
  </w:style>
  <w:style w:type="paragraph" w:customStyle="1" w:styleId="DF233F7235A441B6AAD14E5135781AC2">
    <w:name w:val="DF233F7235A441B6AAD14E5135781AC2"/>
    <w:rsid w:val="003516B6"/>
    <w:pPr>
      <w:spacing w:after="160" w:line="259" w:lineRule="auto"/>
    </w:pPr>
  </w:style>
  <w:style w:type="paragraph" w:customStyle="1" w:styleId="0FC596CD9E6E4D608E4589485F2AD0C9">
    <w:name w:val="0FC596CD9E6E4D608E4589485F2AD0C9"/>
    <w:rsid w:val="003516B6"/>
    <w:pPr>
      <w:spacing w:after="160" w:line="259" w:lineRule="auto"/>
    </w:pPr>
  </w:style>
  <w:style w:type="paragraph" w:customStyle="1" w:styleId="A3FC8CAB69A2470B93EF70B139849109">
    <w:name w:val="A3FC8CAB69A2470B93EF70B139849109"/>
    <w:rsid w:val="003516B6"/>
    <w:pPr>
      <w:spacing w:after="160" w:line="259" w:lineRule="auto"/>
    </w:pPr>
  </w:style>
  <w:style w:type="paragraph" w:customStyle="1" w:styleId="E6015D1C907B484091E96840A440B766">
    <w:name w:val="E6015D1C907B484091E96840A440B766"/>
    <w:rsid w:val="003516B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6B6"/>
    <w:rPr>
      <w:color w:val="808080"/>
    </w:rPr>
  </w:style>
  <w:style w:type="paragraph" w:customStyle="1" w:styleId="1C35A190109C45EB85D7C4C970C3946D">
    <w:name w:val="1C35A190109C45EB85D7C4C970C3946D"/>
  </w:style>
  <w:style w:type="paragraph" w:customStyle="1" w:styleId="9F74F829A6AA4247A063E09E28578590">
    <w:name w:val="9F74F829A6AA4247A063E09E28578590"/>
  </w:style>
  <w:style w:type="paragraph" w:customStyle="1" w:styleId="FC332339CC214F1CA52240207A322BC9">
    <w:name w:val="FC332339CC214F1CA52240207A322BC9"/>
  </w:style>
  <w:style w:type="paragraph" w:customStyle="1" w:styleId="D02E770790A049FEA3922BDD809CAC45">
    <w:name w:val="D02E770790A049FEA3922BDD809CAC45"/>
  </w:style>
  <w:style w:type="paragraph" w:customStyle="1" w:styleId="5DD817B1037640A38B956B8A589638DC">
    <w:name w:val="5DD817B1037640A38B956B8A589638DC"/>
  </w:style>
  <w:style w:type="paragraph" w:customStyle="1" w:styleId="A591209C4A734CAB8982A1DE383DFE8F">
    <w:name w:val="A591209C4A734CAB8982A1DE383DFE8F"/>
  </w:style>
  <w:style w:type="paragraph" w:customStyle="1" w:styleId="1E2A77408D0348E685FAB983F31AC571">
    <w:name w:val="1E2A77408D0348E685FAB983F31AC571"/>
  </w:style>
  <w:style w:type="paragraph" w:customStyle="1" w:styleId="086F7E0C57024882A22CB8E956FFAF7E">
    <w:name w:val="086F7E0C57024882A22CB8E956FFAF7E"/>
  </w:style>
  <w:style w:type="paragraph" w:customStyle="1" w:styleId="AF99BC71E34C44959A1BA85D596C9CDA">
    <w:name w:val="AF99BC71E34C44959A1BA85D596C9CDA"/>
  </w:style>
  <w:style w:type="paragraph" w:customStyle="1" w:styleId="ABFABA4580FC4F46A96908A399277FE9">
    <w:name w:val="ABFABA4580FC4F46A96908A399277FE9"/>
  </w:style>
  <w:style w:type="paragraph" w:customStyle="1" w:styleId="8211CDFFB60E4F93A924E5E072C46EC7">
    <w:name w:val="8211CDFFB60E4F93A924E5E072C46EC7"/>
  </w:style>
  <w:style w:type="paragraph" w:customStyle="1" w:styleId="02E7EBC53335490D91A9FF1055C5FB3B">
    <w:name w:val="02E7EBC53335490D91A9FF1055C5FB3B"/>
  </w:style>
  <w:style w:type="paragraph" w:customStyle="1" w:styleId="9F587E290C2E499F835C33017D01FA1B">
    <w:name w:val="9F587E290C2E499F835C33017D01FA1B"/>
  </w:style>
  <w:style w:type="paragraph" w:customStyle="1" w:styleId="B2782910634C420782C875D8AA6BFE3D">
    <w:name w:val="B2782910634C420782C875D8AA6BFE3D"/>
  </w:style>
  <w:style w:type="paragraph" w:customStyle="1" w:styleId="C3488C7FD65047399600C90571291434">
    <w:name w:val="C3488C7FD65047399600C90571291434"/>
  </w:style>
  <w:style w:type="paragraph" w:customStyle="1" w:styleId="865C74DA8836453D8311459BDE086117">
    <w:name w:val="865C74DA8836453D8311459BDE086117"/>
  </w:style>
  <w:style w:type="paragraph" w:customStyle="1" w:styleId="15BFB71A53E949CBBECF57D3733C842A">
    <w:name w:val="15BFB71A53E949CBBECF57D3733C842A"/>
  </w:style>
  <w:style w:type="paragraph" w:customStyle="1" w:styleId="05DBF0B34D2D4EB7A81FD0FFBFC1E726">
    <w:name w:val="05DBF0B34D2D4EB7A81FD0FFBFC1E726"/>
  </w:style>
  <w:style w:type="paragraph" w:customStyle="1" w:styleId="F0C501FFA5C14852A3050F48F1ED7632">
    <w:name w:val="F0C501FFA5C14852A3050F48F1ED7632"/>
  </w:style>
  <w:style w:type="paragraph" w:customStyle="1" w:styleId="391C0DCD336145F1BFAB2A47C939DE41">
    <w:name w:val="391C0DCD336145F1BFAB2A47C939DE41"/>
  </w:style>
  <w:style w:type="paragraph" w:customStyle="1" w:styleId="B63C2B7F89584F9A989EC7EFA8FD4314">
    <w:name w:val="B63C2B7F89584F9A989EC7EFA8FD4314"/>
  </w:style>
  <w:style w:type="paragraph" w:customStyle="1" w:styleId="360406CFC47146C783ACD8445FD6F334">
    <w:name w:val="360406CFC47146C783ACD8445FD6F334"/>
  </w:style>
  <w:style w:type="paragraph" w:customStyle="1" w:styleId="4991DA9ACB6341169983FE4D0C984E59">
    <w:name w:val="4991DA9ACB6341169983FE4D0C984E59"/>
  </w:style>
  <w:style w:type="paragraph" w:customStyle="1" w:styleId="5232F1CB4F96430A8A243FBF7D4A0DBA">
    <w:name w:val="5232F1CB4F96430A8A243FBF7D4A0DBA"/>
  </w:style>
  <w:style w:type="paragraph" w:customStyle="1" w:styleId="9878A15B5B7E45F6A2C10D86DD3539AF">
    <w:name w:val="9878A15B5B7E45F6A2C10D86DD3539AF"/>
  </w:style>
  <w:style w:type="paragraph" w:customStyle="1" w:styleId="615D646F5DB2438CBBC8FA06C989BD4C">
    <w:name w:val="615D646F5DB2438CBBC8FA06C989BD4C"/>
  </w:style>
  <w:style w:type="paragraph" w:customStyle="1" w:styleId="54F5E8FB6DF04295840574F5F0392344">
    <w:name w:val="54F5E8FB6DF04295840574F5F0392344"/>
  </w:style>
  <w:style w:type="paragraph" w:customStyle="1" w:styleId="05EC9B63761E460CB735BB529EC714A6">
    <w:name w:val="05EC9B63761E460CB735BB529EC714A6"/>
  </w:style>
  <w:style w:type="paragraph" w:customStyle="1" w:styleId="E70D5B8A501848A7B3E14AD5D1B14CB6">
    <w:name w:val="E70D5B8A501848A7B3E14AD5D1B14CB6"/>
  </w:style>
  <w:style w:type="paragraph" w:customStyle="1" w:styleId="EA4FC26A7D864F6FA9702B24BCDF4FDC">
    <w:name w:val="EA4FC26A7D864F6FA9702B24BCDF4FDC"/>
  </w:style>
  <w:style w:type="paragraph" w:customStyle="1" w:styleId="0F4696B117EE49FDAC3959466F84EDDA">
    <w:name w:val="0F4696B117EE49FDAC3959466F84EDDA"/>
  </w:style>
  <w:style w:type="paragraph" w:customStyle="1" w:styleId="AF08028B13FF45DDB3938A29E793D35D">
    <w:name w:val="AF08028B13FF45DDB3938A29E793D35D"/>
  </w:style>
  <w:style w:type="paragraph" w:customStyle="1" w:styleId="6DF861D5BFEE4AE08667936F1550DE65">
    <w:name w:val="6DF861D5BFEE4AE08667936F1550DE65"/>
  </w:style>
  <w:style w:type="paragraph" w:customStyle="1" w:styleId="71A45408161940AC85DAA62418AAB073">
    <w:name w:val="71A45408161940AC85DAA62418AAB073"/>
  </w:style>
  <w:style w:type="paragraph" w:customStyle="1" w:styleId="3CF218036D1A41F3BFA266536F42F0F1">
    <w:name w:val="3CF218036D1A41F3BFA266536F42F0F1"/>
  </w:style>
  <w:style w:type="paragraph" w:customStyle="1" w:styleId="1287A2F44A274996A3A3FD7A4A3C4FE3">
    <w:name w:val="1287A2F44A274996A3A3FD7A4A3C4FE3"/>
  </w:style>
  <w:style w:type="paragraph" w:customStyle="1" w:styleId="C0C78FE7E16C46CA9F02BD80159ABF1F">
    <w:name w:val="C0C78FE7E16C46CA9F02BD80159ABF1F"/>
  </w:style>
  <w:style w:type="paragraph" w:customStyle="1" w:styleId="EAB1E94966864FEE9B83A2E1E04336E2">
    <w:name w:val="EAB1E94966864FEE9B83A2E1E04336E2"/>
  </w:style>
  <w:style w:type="paragraph" w:customStyle="1" w:styleId="3AE6C3FE7D804D6DAFC90FD5CEE5DE88">
    <w:name w:val="3AE6C3FE7D804D6DAFC90FD5CEE5DE88"/>
  </w:style>
  <w:style w:type="paragraph" w:customStyle="1" w:styleId="C76231F17CA94DEFA42CDFD701DA4AA1">
    <w:name w:val="C76231F17CA94DEFA42CDFD701DA4AA1"/>
  </w:style>
  <w:style w:type="paragraph" w:customStyle="1" w:styleId="73FF1EDAD7114E0588282CE5A73C2B58">
    <w:name w:val="73FF1EDAD7114E0588282CE5A73C2B58"/>
  </w:style>
  <w:style w:type="paragraph" w:customStyle="1" w:styleId="B4DFC8E1B2CB4F7CBB8CB422BD3A81EF">
    <w:name w:val="B4DFC8E1B2CB4F7CBB8CB422BD3A81EF"/>
  </w:style>
  <w:style w:type="paragraph" w:customStyle="1" w:styleId="5E3F6B139B8C4BA7B676CA624FED38AB">
    <w:name w:val="5E3F6B139B8C4BA7B676CA624FED38AB"/>
  </w:style>
  <w:style w:type="paragraph" w:customStyle="1" w:styleId="A5EF9402364B4BC5B8098F625D10C751">
    <w:name w:val="A5EF9402364B4BC5B8098F625D10C751"/>
  </w:style>
  <w:style w:type="paragraph" w:customStyle="1" w:styleId="3A49F24A8066428EB11C61BE09790771">
    <w:name w:val="3A49F24A8066428EB11C61BE09790771"/>
  </w:style>
  <w:style w:type="paragraph" w:customStyle="1" w:styleId="6C3018B533FC4AFA930DA0E5BF8EB559">
    <w:name w:val="6C3018B533FC4AFA930DA0E5BF8EB559"/>
  </w:style>
  <w:style w:type="paragraph" w:customStyle="1" w:styleId="4ADA19D72A634486BBDE0315444BC249">
    <w:name w:val="4ADA19D72A634486BBDE0315444BC249"/>
  </w:style>
  <w:style w:type="paragraph" w:customStyle="1" w:styleId="45F9B7F8CA3942739E517289DBA117B1">
    <w:name w:val="45F9B7F8CA3942739E517289DBA117B1"/>
  </w:style>
  <w:style w:type="paragraph" w:customStyle="1" w:styleId="F8A33F4833D7418691F9462438783CD7">
    <w:name w:val="F8A33F4833D7418691F9462438783CD7"/>
  </w:style>
  <w:style w:type="paragraph" w:customStyle="1" w:styleId="603F04F5D4EC49AEB1893A33D1A6AA76">
    <w:name w:val="603F04F5D4EC49AEB1893A33D1A6AA76"/>
  </w:style>
  <w:style w:type="paragraph" w:customStyle="1" w:styleId="1B43058DADF9466BBD123DC57BE5041D">
    <w:name w:val="1B43058DADF9466BBD123DC57BE5041D"/>
  </w:style>
  <w:style w:type="paragraph" w:customStyle="1" w:styleId="CB3E91CB321540FF8B85681DDE1074D2">
    <w:name w:val="CB3E91CB321540FF8B85681DDE1074D2"/>
  </w:style>
  <w:style w:type="paragraph" w:customStyle="1" w:styleId="B5BAF9A6C7FB4D45BA758585085A3766">
    <w:name w:val="B5BAF9A6C7FB4D45BA758585085A3766"/>
  </w:style>
  <w:style w:type="paragraph" w:customStyle="1" w:styleId="E7F318245B974425868F78698C763571">
    <w:name w:val="E7F318245B974425868F78698C763571"/>
  </w:style>
  <w:style w:type="paragraph" w:customStyle="1" w:styleId="147D2CD5FB3740DBA40F7A1F1192C75F">
    <w:name w:val="147D2CD5FB3740DBA40F7A1F1192C75F"/>
  </w:style>
  <w:style w:type="paragraph" w:customStyle="1" w:styleId="4D7E82EE139949F188038A015B375ED2">
    <w:name w:val="4D7E82EE139949F188038A015B375ED2"/>
  </w:style>
  <w:style w:type="paragraph" w:customStyle="1" w:styleId="4D2FE55471464B69BDF11A97B8EF2F2C">
    <w:name w:val="4D2FE55471464B69BDF11A97B8EF2F2C"/>
  </w:style>
  <w:style w:type="paragraph" w:customStyle="1" w:styleId="E98ECE1D17C14EF5AFF022CEC6B9E2CD">
    <w:name w:val="E98ECE1D17C14EF5AFF022CEC6B9E2CD"/>
  </w:style>
  <w:style w:type="paragraph" w:customStyle="1" w:styleId="35D692BEE52049BE821BF57B1AC7F810">
    <w:name w:val="35D692BEE52049BE821BF57B1AC7F810"/>
  </w:style>
  <w:style w:type="paragraph" w:customStyle="1" w:styleId="9C3DCF2E4FD04DD79767E0D40ACDEDE4">
    <w:name w:val="9C3DCF2E4FD04DD79767E0D40ACDEDE4"/>
  </w:style>
  <w:style w:type="paragraph" w:customStyle="1" w:styleId="AD0BE038B530461FA5E2D2F1C5762B03">
    <w:name w:val="AD0BE038B530461FA5E2D2F1C5762B03"/>
  </w:style>
  <w:style w:type="paragraph" w:customStyle="1" w:styleId="D6044CC2F87B43C4A1343B6A8C7E6468">
    <w:name w:val="D6044CC2F87B43C4A1343B6A8C7E6468"/>
  </w:style>
  <w:style w:type="paragraph" w:customStyle="1" w:styleId="C9E2C0B1E1B94651B5B9473A1E5BF9D1">
    <w:name w:val="C9E2C0B1E1B94651B5B9473A1E5BF9D1"/>
  </w:style>
  <w:style w:type="paragraph" w:customStyle="1" w:styleId="AB9A1F6FE1304F5588C3B166D8CF8D66">
    <w:name w:val="AB9A1F6FE1304F5588C3B166D8CF8D66"/>
  </w:style>
  <w:style w:type="paragraph" w:customStyle="1" w:styleId="4F344432884B459588830CA97D8ABC15">
    <w:name w:val="4F344432884B459588830CA97D8ABC15"/>
  </w:style>
  <w:style w:type="paragraph" w:customStyle="1" w:styleId="8C6491955FCE4266AD4FC49A472477F2">
    <w:name w:val="8C6491955FCE4266AD4FC49A472477F2"/>
  </w:style>
  <w:style w:type="paragraph" w:customStyle="1" w:styleId="AF5CE5D651F9498BA516749B2E6C9326">
    <w:name w:val="AF5CE5D651F9498BA516749B2E6C9326"/>
  </w:style>
  <w:style w:type="paragraph" w:customStyle="1" w:styleId="76FB03E4EA6249ECA5A0CF8BE9752A74">
    <w:name w:val="76FB03E4EA6249ECA5A0CF8BE9752A74"/>
  </w:style>
  <w:style w:type="paragraph" w:customStyle="1" w:styleId="2C937F96F5BD4F508EB78AA7F88974D2">
    <w:name w:val="2C937F96F5BD4F508EB78AA7F88974D2"/>
  </w:style>
  <w:style w:type="paragraph" w:customStyle="1" w:styleId="C3623738B149478682385F9C1074CE57">
    <w:name w:val="C3623738B149478682385F9C1074CE57"/>
  </w:style>
  <w:style w:type="paragraph" w:customStyle="1" w:styleId="D58DC4869F9245888AC89779B573B4EC">
    <w:name w:val="D58DC4869F9245888AC89779B573B4EC"/>
  </w:style>
  <w:style w:type="paragraph" w:customStyle="1" w:styleId="833F36F7F26A41D699460FB81803C164">
    <w:name w:val="833F36F7F26A41D699460FB81803C164"/>
  </w:style>
  <w:style w:type="paragraph" w:customStyle="1" w:styleId="043800EE340E4986AD564598C05D93D5">
    <w:name w:val="043800EE340E4986AD564598C05D93D5"/>
  </w:style>
  <w:style w:type="paragraph" w:customStyle="1" w:styleId="6C82AC64174944B098AC2178C942C115">
    <w:name w:val="6C82AC64174944B098AC2178C942C115"/>
  </w:style>
  <w:style w:type="paragraph" w:customStyle="1" w:styleId="2E5F98D5B0D849F9801B8FE9252AC65B">
    <w:name w:val="2E5F98D5B0D849F9801B8FE9252AC65B"/>
  </w:style>
  <w:style w:type="paragraph" w:customStyle="1" w:styleId="43F7745287CE49A6AB07EDC7E90CCAC4">
    <w:name w:val="43F7745287CE49A6AB07EDC7E90CCAC4"/>
  </w:style>
  <w:style w:type="paragraph" w:customStyle="1" w:styleId="9C3C574B94394EE1A46D1DAF7EFAC9D3">
    <w:name w:val="9C3C574B94394EE1A46D1DAF7EFAC9D3"/>
  </w:style>
  <w:style w:type="paragraph" w:customStyle="1" w:styleId="A015F6859C5C4FAE9C57AFDF2FBFD02B">
    <w:name w:val="A015F6859C5C4FAE9C57AFDF2FBFD02B"/>
  </w:style>
  <w:style w:type="paragraph" w:customStyle="1" w:styleId="483BF1041E14422DBC10ECA6F6753128">
    <w:name w:val="483BF1041E14422DBC10ECA6F6753128"/>
  </w:style>
  <w:style w:type="paragraph" w:customStyle="1" w:styleId="031B30A36EC349AFBA3F242FDD55DB2E">
    <w:name w:val="031B30A36EC349AFBA3F242FDD55DB2E"/>
  </w:style>
  <w:style w:type="paragraph" w:customStyle="1" w:styleId="DB837283A1824030B105C0FA2B79B8C9">
    <w:name w:val="DB837283A1824030B105C0FA2B79B8C9"/>
  </w:style>
  <w:style w:type="paragraph" w:customStyle="1" w:styleId="6C528488A4C349A38E85BB530B45A541">
    <w:name w:val="6C528488A4C349A38E85BB530B45A541"/>
  </w:style>
  <w:style w:type="paragraph" w:customStyle="1" w:styleId="A5975E7328E14ED7A6DC5F766DE624C1">
    <w:name w:val="A5975E7328E14ED7A6DC5F766DE624C1"/>
  </w:style>
  <w:style w:type="paragraph" w:customStyle="1" w:styleId="3A4F80B3D01F4AD4A68147C427D072FE">
    <w:name w:val="3A4F80B3D01F4AD4A68147C427D072FE"/>
  </w:style>
  <w:style w:type="paragraph" w:customStyle="1" w:styleId="6FE02C7B8A1549F382743DCAB572C245">
    <w:name w:val="6FE02C7B8A1549F382743DCAB572C245"/>
  </w:style>
  <w:style w:type="paragraph" w:customStyle="1" w:styleId="5320CA0133204ABA96E84B2A48439FFE">
    <w:name w:val="5320CA0133204ABA96E84B2A48439FFE"/>
  </w:style>
  <w:style w:type="paragraph" w:customStyle="1" w:styleId="2257042F63BD4C5AB4AF25CA33CBA6A2">
    <w:name w:val="2257042F63BD4C5AB4AF25CA33CBA6A2"/>
  </w:style>
  <w:style w:type="paragraph" w:customStyle="1" w:styleId="7399DDB41EC549ADB0500C64E30FD967">
    <w:name w:val="7399DDB41EC549ADB0500C64E30FD967"/>
  </w:style>
  <w:style w:type="paragraph" w:customStyle="1" w:styleId="1A7D3F47C64540B78B08E9C65983B99D">
    <w:name w:val="1A7D3F47C64540B78B08E9C65983B99D"/>
  </w:style>
  <w:style w:type="paragraph" w:customStyle="1" w:styleId="9E8CD156296844E5BC0926D76E51D719">
    <w:name w:val="9E8CD156296844E5BC0926D76E51D719"/>
  </w:style>
  <w:style w:type="paragraph" w:customStyle="1" w:styleId="7D0E16D98C684076B91ADD7CC8CD0480">
    <w:name w:val="7D0E16D98C684076B91ADD7CC8CD0480"/>
  </w:style>
  <w:style w:type="paragraph" w:customStyle="1" w:styleId="76C9228D60304DA7AB6F08D2C33817C9">
    <w:name w:val="76C9228D60304DA7AB6F08D2C33817C9"/>
  </w:style>
  <w:style w:type="paragraph" w:customStyle="1" w:styleId="1715A3DC6184417E804672089FACC8D2">
    <w:name w:val="1715A3DC6184417E804672089FACC8D2"/>
  </w:style>
  <w:style w:type="paragraph" w:customStyle="1" w:styleId="070100E362C9499D80DCC6B1217CA6AD">
    <w:name w:val="070100E362C9499D80DCC6B1217CA6AD"/>
  </w:style>
  <w:style w:type="paragraph" w:customStyle="1" w:styleId="3DC7CF6712084A32B4E78A4620B4AA80">
    <w:name w:val="3DC7CF6712084A32B4E78A4620B4AA80"/>
  </w:style>
  <w:style w:type="paragraph" w:customStyle="1" w:styleId="50613DC087384CB582521CFD4649D048">
    <w:name w:val="50613DC087384CB582521CFD4649D048"/>
  </w:style>
  <w:style w:type="paragraph" w:customStyle="1" w:styleId="E78E80CDB16E4B32B2C14D125EA512CD">
    <w:name w:val="E78E80CDB16E4B32B2C14D125EA512CD"/>
  </w:style>
  <w:style w:type="paragraph" w:customStyle="1" w:styleId="DDD78A7C907E4665804649253BB6D41D">
    <w:name w:val="DDD78A7C907E4665804649253BB6D41D"/>
  </w:style>
  <w:style w:type="paragraph" w:customStyle="1" w:styleId="577619C6E1864006AAEC4EED0D48A076">
    <w:name w:val="577619C6E1864006AAEC4EED0D48A076"/>
  </w:style>
  <w:style w:type="paragraph" w:customStyle="1" w:styleId="02016331086D4018A6608049974F766A">
    <w:name w:val="02016331086D4018A6608049974F766A"/>
  </w:style>
  <w:style w:type="paragraph" w:customStyle="1" w:styleId="EEAF97798F0A49A5A7F974A20865F7F5">
    <w:name w:val="EEAF97798F0A49A5A7F974A20865F7F5"/>
  </w:style>
  <w:style w:type="paragraph" w:customStyle="1" w:styleId="DB48556C380B47049D3AC3A5696479C5">
    <w:name w:val="DB48556C380B47049D3AC3A5696479C5"/>
  </w:style>
  <w:style w:type="paragraph" w:customStyle="1" w:styleId="265D53C1EA494088B1A3E1EBD86DF223">
    <w:name w:val="265D53C1EA494088B1A3E1EBD86DF223"/>
  </w:style>
  <w:style w:type="paragraph" w:customStyle="1" w:styleId="4B16391A589D47698A89442BA2A32057">
    <w:name w:val="4B16391A589D47698A89442BA2A32057"/>
  </w:style>
  <w:style w:type="paragraph" w:customStyle="1" w:styleId="997F1C410A474F56B6782AE735FEDA28">
    <w:name w:val="997F1C410A474F56B6782AE735FEDA28"/>
  </w:style>
  <w:style w:type="paragraph" w:customStyle="1" w:styleId="113BA6F5AE41458EA513CF30679E6EA4">
    <w:name w:val="113BA6F5AE41458EA513CF30679E6EA4"/>
  </w:style>
  <w:style w:type="paragraph" w:customStyle="1" w:styleId="0AFFDD2057DE40B39564A8E5C721C2A9">
    <w:name w:val="0AFFDD2057DE40B39564A8E5C721C2A9"/>
  </w:style>
  <w:style w:type="paragraph" w:customStyle="1" w:styleId="80DE8DFA98C040908A3EFFD5EF3B5FC5">
    <w:name w:val="80DE8DFA98C040908A3EFFD5EF3B5FC5"/>
    <w:rsid w:val="002D5CB7"/>
  </w:style>
  <w:style w:type="paragraph" w:customStyle="1" w:styleId="982D2263EC234D188A9B2F3745C3D924">
    <w:name w:val="982D2263EC234D188A9B2F3745C3D924"/>
    <w:rsid w:val="002D5CB7"/>
  </w:style>
  <w:style w:type="paragraph" w:customStyle="1" w:styleId="C6AB4DC4C0E74FD2ADFD32A22DB0159D">
    <w:name w:val="C6AB4DC4C0E74FD2ADFD32A22DB0159D"/>
    <w:rsid w:val="002D5CB7"/>
  </w:style>
  <w:style w:type="paragraph" w:customStyle="1" w:styleId="BE9CF49F827246D085591F199C058D7C">
    <w:name w:val="BE9CF49F827246D085591F199C058D7C"/>
    <w:rsid w:val="002D5CB7"/>
  </w:style>
  <w:style w:type="paragraph" w:customStyle="1" w:styleId="53765D86FDCF47039FF83BF7F7ABE309">
    <w:name w:val="53765D86FDCF47039FF83BF7F7ABE309"/>
    <w:rsid w:val="002D5CB7"/>
  </w:style>
  <w:style w:type="paragraph" w:customStyle="1" w:styleId="89DFB74A8C9740429AA5203364063140">
    <w:name w:val="89DFB74A8C9740429AA5203364063140"/>
    <w:rsid w:val="002D5CB7"/>
  </w:style>
  <w:style w:type="paragraph" w:customStyle="1" w:styleId="6172816A2DFD4BA2B83765172D633039">
    <w:name w:val="6172816A2DFD4BA2B83765172D633039"/>
    <w:rsid w:val="002D5CB7"/>
  </w:style>
  <w:style w:type="paragraph" w:customStyle="1" w:styleId="301637BBECCD4111BC3AC82A3C5A671A">
    <w:name w:val="301637BBECCD4111BC3AC82A3C5A671A"/>
    <w:rsid w:val="002D5CB7"/>
  </w:style>
  <w:style w:type="paragraph" w:customStyle="1" w:styleId="D7F84368C3994439A19FFF1068929E20">
    <w:name w:val="D7F84368C3994439A19FFF1068929E20"/>
    <w:rsid w:val="002D5CB7"/>
  </w:style>
  <w:style w:type="paragraph" w:customStyle="1" w:styleId="5365CB3000F847ED9BA865878E000944">
    <w:name w:val="5365CB3000F847ED9BA865878E000944"/>
    <w:rsid w:val="000D27C0"/>
  </w:style>
  <w:style w:type="paragraph" w:customStyle="1" w:styleId="5F47DA5E29654DC78F6E869F0B03497B">
    <w:name w:val="5F47DA5E29654DC78F6E869F0B03497B"/>
    <w:rsid w:val="000D27C0"/>
  </w:style>
  <w:style w:type="paragraph" w:customStyle="1" w:styleId="2910AA46562E4B6A90D2B634318B2646">
    <w:name w:val="2910AA46562E4B6A90D2B634318B2646"/>
    <w:rsid w:val="00057F5C"/>
  </w:style>
  <w:style w:type="paragraph" w:customStyle="1" w:styleId="3026941D32934B64B9A10AB1E450D451">
    <w:name w:val="3026941D32934B64B9A10AB1E450D451"/>
    <w:rsid w:val="004B3969"/>
  </w:style>
  <w:style w:type="paragraph" w:customStyle="1" w:styleId="E2590EE25A5E47BFAF7BF4B087C69EB1">
    <w:name w:val="E2590EE25A5E47BFAF7BF4B087C69EB1"/>
    <w:rsid w:val="004B3969"/>
  </w:style>
  <w:style w:type="paragraph" w:customStyle="1" w:styleId="B94E50BDECDA401C8DBB2940DF464545">
    <w:name w:val="B94E50BDECDA401C8DBB2940DF464545"/>
    <w:rsid w:val="004B3969"/>
  </w:style>
  <w:style w:type="paragraph" w:customStyle="1" w:styleId="81C68333319F449CB293182CC1629BF8">
    <w:name w:val="81C68333319F449CB293182CC1629BF8"/>
    <w:rsid w:val="004B3969"/>
  </w:style>
  <w:style w:type="paragraph" w:customStyle="1" w:styleId="45FD012222C94EB4A2E16CC0BD46C526">
    <w:name w:val="45FD012222C94EB4A2E16CC0BD46C526"/>
    <w:rsid w:val="004B3969"/>
  </w:style>
  <w:style w:type="paragraph" w:customStyle="1" w:styleId="5608F12ECA164741BF07F572AB6F1E8E">
    <w:name w:val="5608F12ECA164741BF07F572AB6F1E8E"/>
    <w:rsid w:val="004B3969"/>
  </w:style>
  <w:style w:type="paragraph" w:customStyle="1" w:styleId="52EBDDD158E447698E4AF4FACF4EEDCC">
    <w:name w:val="52EBDDD158E447698E4AF4FACF4EEDCC"/>
    <w:rsid w:val="004B3969"/>
  </w:style>
  <w:style w:type="paragraph" w:customStyle="1" w:styleId="AC0A5BF75F3C47749B8C508ABD41B055">
    <w:name w:val="AC0A5BF75F3C47749B8C508ABD41B055"/>
    <w:rsid w:val="004B3969"/>
  </w:style>
  <w:style w:type="paragraph" w:customStyle="1" w:styleId="5D6C75F26B6B41F1A04A1AEF711B5847">
    <w:name w:val="5D6C75F26B6B41F1A04A1AEF711B5847"/>
    <w:rsid w:val="004B3969"/>
  </w:style>
  <w:style w:type="paragraph" w:customStyle="1" w:styleId="291C6052FD934D1396AF4F834A2AC319">
    <w:name w:val="291C6052FD934D1396AF4F834A2AC319"/>
    <w:rsid w:val="004B3969"/>
  </w:style>
  <w:style w:type="paragraph" w:customStyle="1" w:styleId="5546AC96643E420583AD6E1598C7C516">
    <w:name w:val="5546AC96643E420583AD6E1598C7C516"/>
    <w:rsid w:val="004B3969"/>
  </w:style>
  <w:style w:type="paragraph" w:customStyle="1" w:styleId="9F42C26322794849966D49D6C49897F6">
    <w:name w:val="9F42C26322794849966D49D6C49897F6"/>
    <w:rsid w:val="004B3969"/>
  </w:style>
  <w:style w:type="paragraph" w:customStyle="1" w:styleId="51B2A2A842824E4ABACAC8BD52A31B2C">
    <w:name w:val="51B2A2A842824E4ABACAC8BD52A31B2C"/>
    <w:rsid w:val="00B14A74"/>
    <w:pPr>
      <w:spacing w:after="0" w:line="240" w:lineRule="auto"/>
    </w:pPr>
    <w:rPr>
      <w:sz w:val="24"/>
      <w:szCs w:val="24"/>
    </w:rPr>
  </w:style>
  <w:style w:type="paragraph" w:customStyle="1" w:styleId="EAFE01081271EC45BFD09E5097915A7D">
    <w:name w:val="EAFE01081271EC45BFD09E5097915A7D"/>
    <w:rsid w:val="00B14A74"/>
    <w:pPr>
      <w:spacing w:after="0" w:line="240" w:lineRule="auto"/>
    </w:pPr>
    <w:rPr>
      <w:sz w:val="24"/>
      <w:szCs w:val="24"/>
    </w:rPr>
  </w:style>
  <w:style w:type="paragraph" w:customStyle="1" w:styleId="66977B8619834D179AD5AC03394207DE">
    <w:name w:val="66977B8619834D179AD5AC03394207DE"/>
    <w:rsid w:val="003516B6"/>
    <w:pPr>
      <w:spacing w:after="160" w:line="259" w:lineRule="auto"/>
    </w:pPr>
  </w:style>
  <w:style w:type="paragraph" w:customStyle="1" w:styleId="8196051C616E49529F2E444564783949">
    <w:name w:val="8196051C616E49529F2E444564783949"/>
    <w:rsid w:val="003516B6"/>
    <w:pPr>
      <w:spacing w:after="160" w:line="259" w:lineRule="auto"/>
    </w:pPr>
  </w:style>
  <w:style w:type="paragraph" w:customStyle="1" w:styleId="04AA61E2804C4B6DB3A5B3EEFE61EC79">
    <w:name w:val="04AA61E2804C4B6DB3A5B3EEFE61EC79"/>
    <w:rsid w:val="003516B6"/>
    <w:pPr>
      <w:spacing w:after="160" w:line="259" w:lineRule="auto"/>
    </w:pPr>
  </w:style>
  <w:style w:type="paragraph" w:customStyle="1" w:styleId="A805003F24B24D27A79B3E04216DDD69">
    <w:name w:val="A805003F24B24D27A79B3E04216DDD69"/>
    <w:rsid w:val="003516B6"/>
    <w:pPr>
      <w:spacing w:after="160" w:line="259" w:lineRule="auto"/>
    </w:pPr>
  </w:style>
  <w:style w:type="paragraph" w:customStyle="1" w:styleId="F086DBFC17FA4F48A0AD8327BB250425">
    <w:name w:val="F086DBFC17FA4F48A0AD8327BB250425"/>
    <w:rsid w:val="003516B6"/>
    <w:pPr>
      <w:spacing w:after="160" w:line="259" w:lineRule="auto"/>
    </w:pPr>
  </w:style>
  <w:style w:type="paragraph" w:customStyle="1" w:styleId="846B010D61AC4C7EAEE992F3B404AF74">
    <w:name w:val="846B010D61AC4C7EAEE992F3B404AF74"/>
    <w:rsid w:val="003516B6"/>
    <w:pPr>
      <w:spacing w:after="160" w:line="259" w:lineRule="auto"/>
    </w:pPr>
  </w:style>
  <w:style w:type="paragraph" w:customStyle="1" w:styleId="BF8EA5C7E7464E5DBCA027B192C436F6">
    <w:name w:val="BF8EA5C7E7464E5DBCA027B192C436F6"/>
    <w:rsid w:val="003516B6"/>
    <w:pPr>
      <w:spacing w:after="160" w:line="259" w:lineRule="auto"/>
    </w:pPr>
  </w:style>
  <w:style w:type="paragraph" w:customStyle="1" w:styleId="BF0C133C7E894E2490ED49EFC27E6376">
    <w:name w:val="BF0C133C7E894E2490ED49EFC27E6376"/>
    <w:rsid w:val="003516B6"/>
    <w:pPr>
      <w:spacing w:after="160" w:line="259" w:lineRule="auto"/>
    </w:pPr>
  </w:style>
  <w:style w:type="paragraph" w:customStyle="1" w:styleId="C0AC3F149F2E400791AC6DB6EA6A1288">
    <w:name w:val="C0AC3F149F2E400791AC6DB6EA6A1288"/>
    <w:rsid w:val="003516B6"/>
    <w:pPr>
      <w:spacing w:after="160" w:line="259" w:lineRule="auto"/>
    </w:pPr>
  </w:style>
  <w:style w:type="paragraph" w:customStyle="1" w:styleId="DF233F7235A441B6AAD14E5135781AC2">
    <w:name w:val="DF233F7235A441B6AAD14E5135781AC2"/>
    <w:rsid w:val="003516B6"/>
    <w:pPr>
      <w:spacing w:after="160" w:line="259" w:lineRule="auto"/>
    </w:pPr>
  </w:style>
  <w:style w:type="paragraph" w:customStyle="1" w:styleId="0FC596CD9E6E4D608E4589485F2AD0C9">
    <w:name w:val="0FC596CD9E6E4D608E4589485F2AD0C9"/>
    <w:rsid w:val="003516B6"/>
    <w:pPr>
      <w:spacing w:after="160" w:line="259" w:lineRule="auto"/>
    </w:pPr>
  </w:style>
  <w:style w:type="paragraph" w:customStyle="1" w:styleId="A3FC8CAB69A2470B93EF70B139849109">
    <w:name w:val="A3FC8CAB69A2470B93EF70B139849109"/>
    <w:rsid w:val="003516B6"/>
    <w:pPr>
      <w:spacing w:after="160" w:line="259" w:lineRule="auto"/>
    </w:pPr>
  </w:style>
  <w:style w:type="paragraph" w:customStyle="1" w:styleId="E6015D1C907B484091E96840A440B766">
    <w:name w:val="E6015D1C907B484091E96840A440B766"/>
    <w:rsid w:val="003516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VacRef>113172</VacRef>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8211E4E-5A78-4F65-BEE4-D136E1C3B726}">
  <ds:schemaRefs/>
</ds:datastoreItem>
</file>

<file path=customXml/itemProps2.xml><?xml version="1.0" encoding="utf-8"?>
<ds:datastoreItem xmlns:ds="http://schemas.openxmlformats.org/officeDocument/2006/customXml" ds:itemID="{C608D712-FEE2-4FD3-8365-89DCFC6F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93D8F7E6</Template>
  <TotalTime>4</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Further Particulars</vt:lpstr>
    </vt:vector>
  </TitlesOfParts>
  <Company>University of Strathclyde</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Particulars</dc:title>
  <dc:subject>Recruitment</dc:subject>
  <dc:creator>Information Services</dc:creator>
  <cp:lastModifiedBy>Information Services</cp:lastModifiedBy>
  <cp:revision>3</cp:revision>
  <cp:lastPrinted>2016-04-19T10:49:00Z</cp:lastPrinted>
  <dcterms:created xsi:type="dcterms:W3CDTF">2018-06-28T10:45:00Z</dcterms:created>
  <dcterms:modified xsi:type="dcterms:W3CDTF">2018-06-28T11:59:00Z</dcterms:modified>
</cp:coreProperties>
</file>